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18" w:rsidRPr="009763A3" w:rsidRDefault="00F45CDB" w:rsidP="00613018">
      <w:pPr>
        <w:tabs>
          <w:tab w:val="left" w:pos="6379"/>
        </w:tabs>
        <w:spacing w:after="120"/>
        <w:jc w:val="center"/>
        <w:rPr>
          <w:rFonts w:ascii="Times New Roman" w:hAnsi="Times New Roman" w:cs="Times New Roman"/>
          <w:b/>
        </w:rPr>
      </w:pPr>
      <w:r w:rsidRPr="009763A3">
        <w:rPr>
          <w:rFonts w:ascii="Times New Roman" w:hAnsi="Times New Roman" w:cs="Times New Roman"/>
          <w:b/>
        </w:rPr>
        <w:t>Ad B</w:t>
      </w:r>
      <w:r w:rsidR="005B1268" w:rsidRPr="009763A3">
        <w:rPr>
          <w:rFonts w:ascii="Times New Roman" w:hAnsi="Times New Roman" w:cs="Times New Roman"/>
          <w:b/>
        </w:rPr>
        <w:t>ilim A</w:t>
      </w:r>
      <w:r w:rsidR="00620E4F" w:rsidRPr="009763A3">
        <w:rPr>
          <w:rFonts w:ascii="Times New Roman" w:hAnsi="Times New Roman" w:cs="Times New Roman"/>
          <w:b/>
        </w:rPr>
        <w:t>raştırmalarında Sosyal Olaylar</w:t>
      </w:r>
      <w:r w:rsidR="00BB6B9B" w:rsidRPr="009763A3">
        <w:rPr>
          <w:rFonts w:ascii="Times New Roman" w:hAnsi="Times New Roman" w:cs="Times New Roman"/>
          <w:b/>
        </w:rPr>
        <w:t>:</w:t>
      </w:r>
      <w:r w:rsidR="00620E4F" w:rsidRPr="009763A3">
        <w:rPr>
          <w:rFonts w:ascii="Times New Roman" w:hAnsi="Times New Roman" w:cs="Times New Roman"/>
          <w:b/>
        </w:rPr>
        <w:t xml:space="preserve"> Pilav Örneği</w:t>
      </w:r>
      <w:r w:rsidR="00613018" w:rsidRPr="009763A3">
        <w:rPr>
          <w:rFonts w:ascii="Times New Roman" w:hAnsi="Times New Roman" w:cs="Times New Roman"/>
          <w:b/>
        </w:rPr>
        <w:br/>
      </w:r>
      <w:r w:rsidR="00613018" w:rsidRPr="009763A3">
        <w:rPr>
          <w:rFonts w:ascii="Times New Roman" w:hAnsi="Times New Roman" w:cs="Times New Roman"/>
          <w:b/>
          <w:lang w:val="en"/>
        </w:rPr>
        <w:t xml:space="preserve">Social Events in Onomastics Research: The </w:t>
      </w:r>
      <w:r w:rsidR="00785838" w:rsidRPr="009763A3">
        <w:rPr>
          <w:rFonts w:ascii="Times New Roman" w:hAnsi="Times New Roman" w:cs="Times New Roman"/>
          <w:b/>
          <w:lang w:val="en"/>
        </w:rPr>
        <w:t>Pilaf</w:t>
      </w:r>
      <w:r w:rsidR="00613018" w:rsidRPr="009763A3">
        <w:rPr>
          <w:rFonts w:ascii="Times New Roman" w:hAnsi="Times New Roman" w:cs="Times New Roman"/>
          <w:b/>
          <w:lang w:val="en"/>
        </w:rPr>
        <w:t xml:space="preserve"> Example</w:t>
      </w:r>
    </w:p>
    <w:p w:rsidR="00E12482" w:rsidRPr="009763A3" w:rsidRDefault="00E12482" w:rsidP="00E12482">
      <w:pPr>
        <w:tabs>
          <w:tab w:val="left" w:pos="6379"/>
        </w:tabs>
        <w:spacing w:after="120" w:line="240" w:lineRule="auto"/>
        <w:rPr>
          <w:rFonts w:ascii="Times New Roman" w:hAnsi="Times New Roman" w:cs="Times New Roman"/>
          <w:b/>
        </w:rPr>
      </w:pPr>
      <w:r w:rsidRPr="009763A3">
        <w:rPr>
          <w:rFonts w:ascii="Times New Roman" w:hAnsi="Times New Roman" w:cs="Times New Roman"/>
          <w:b/>
        </w:rPr>
        <w:t>Özet</w:t>
      </w:r>
    </w:p>
    <w:p w:rsidR="00C17864" w:rsidRPr="009763A3" w:rsidRDefault="00C5146C" w:rsidP="00D67373">
      <w:pPr>
        <w:tabs>
          <w:tab w:val="left" w:pos="6379"/>
        </w:tabs>
        <w:spacing w:after="120" w:line="240" w:lineRule="auto"/>
        <w:jc w:val="both"/>
        <w:rPr>
          <w:rFonts w:ascii="Times New Roman" w:hAnsi="Times New Roman" w:cs="Times New Roman"/>
        </w:rPr>
      </w:pPr>
      <w:r w:rsidRPr="009763A3">
        <w:rPr>
          <w:rFonts w:ascii="Times New Roman" w:hAnsi="Times New Roman" w:cs="Times New Roman"/>
        </w:rPr>
        <w:t>İsimler</w:t>
      </w:r>
      <w:r w:rsidR="00FA1962" w:rsidRPr="009763A3">
        <w:rPr>
          <w:rFonts w:ascii="Times New Roman" w:hAnsi="Times New Roman" w:cs="Times New Roman"/>
        </w:rPr>
        <w:t xml:space="preserve"> </w:t>
      </w:r>
      <w:r w:rsidRPr="009763A3">
        <w:rPr>
          <w:rFonts w:ascii="Times New Roman" w:hAnsi="Times New Roman" w:cs="Times New Roman"/>
        </w:rPr>
        <w:t>varlıkları, durumları, kavramları karşılamanın ötesinde milletlerin kültürel kodlarının dile yansımış şekilleridir. Milletlerin kültürel belleğinde yer alan unsurlar diline de yansır. Kültürel belleğin en iyi yansıtıldığı sözcük türlerinden biri de isimlerdir. Gelişen t</w:t>
      </w:r>
      <w:r w:rsidR="00D67373" w:rsidRPr="009763A3">
        <w:rPr>
          <w:rFonts w:ascii="Times New Roman" w:hAnsi="Times New Roman" w:cs="Times New Roman"/>
        </w:rPr>
        <w:t xml:space="preserve">eknolojiye bağlı olarak </w:t>
      </w:r>
      <w:r w:rsidRPr="009763A3">
        <w:rPr>
          <w:rFonts w:ascii="Times New Roman" w:hAnsi="Times New Roman" w:cs="Times New Roman"/>
        </w:rPr>
        <w:t>i</w:t>
      </w:r>
      <w:r w:rsidR="00D67373" w:rsidRPr="009763A3">
        <w:rPr>
          <w:rFonts w:ascii="Times New Roman" w:hAnsi="Times New Roman" w:cs="Times New Roman"/>
        </w:rPr>
        <w:t xml:space="preserve">letişim kaynakları çok hızlı ve çeşitli hâle gelmiştir. Bu gelişme kültürlerin de etkileşimini hızlandırmıştır. Bu etkileşimin en çok hissedildiği alanlardan bir de gastronomidir. Dünya mutfağı turizm sektörüne bağlı olarak belirli bölgelerde kendine yer bulsa da geçiş dönemi ve özel günlerde geleneksel mutfağın tercih edildiği bilinmektedir. Türk kültüründe geleneksel kutlamalarda </w:t>
      </w:r>
      <w:r w:rsidR="003A7A84" w:rsidRPr="009763A3">
        <w:rPr>
          <w:rFonts w:ascii="Times New Roman" w:hAnsi="Times New Roman" w:cs="Times New Roman"/>
        </w:rPr>
        <w:t xml:space="preserve">ve </w:t>
      </w:r>
      <w:r w:rsidR="00D67373" w:rsidRPr="009763A3">
        <w:rPr>
          <w:rFonts w:ascii="Times New Roman" w:hAnsi="Times New Roman" w:cs="Times New Roman"/>
        </w:rPr>
        <w:t xml:space="preserve">geçiş dönemlerinde en çok ikram edilen yemeklerden biri de pilavdır. </w:t>
      </w:r>
      <w:r w:rsidR="003A7A84" w:rsidRPr="009763A3">
        <w:rPr>
          <w:rFonts w:ascii="Times New Roman" w:hAnsi="Times New Roman" w:cs="Times New Roman"/>
        </w:rPr>
        <w:t>Türklerin u</w:t>
      </w:r>
      <w:r w:rsidR="00D67373" w:rsidRPr="009763A3">
        <w:rPr>
          <w:rFonts w:ascii="Times New Roman" w:hAnsi="Times New Roman" w:cs="Times New Roman"/>
        </w:rPr>
        <w:t xml:space="preserve">zun yıllardır </w:t>
      </w:r>
      <w:r w:rsidR="006E1CB0" w:rsidRPr="009763A3">
        <w:rPr>
          <w:rFonts w:ascii="Times New Roman" w:hAnsi="Times New Roman" w:cs="Times New Roman"/>
        </w:rPr>
        <w:t xml:space="preserve">pirinci ve diğer hububatları kullanmaları </w:t>
      </w:r>
      <w:r w:rsidR="003A7A84" w:rsidRPr="009763A3">
        <w:rPr>
          <w:rFonts w:ascii="Times New Roman" w:hAnsi="Times New Roman" w:cs="Times New Roman"/>
        </w:rPr>
        <w:t xml:space="preserve">Türkçede </w:t>
      </w:r>
      <w:r w:rsidR="006E1CB0" w:rsidRPr="009763A3">
        <w:rPr>
          <w:rFonts w:ascii="Times New Roman" w:hAnsi="Times New Roman" w:cs="Times New Roman"/>
        </w:rPr>
        <w:t>pilavla ilgili bir kavram alanı oluşturmuştur. Farklı bölgelerde farklı adlarla tanınan pilavlar bölgesel kültürü dilde kavram hâline dönüştürmüştür.</w:t>
      </w:r>
      <w:r w:rsidR="000D7C4B" w:rsidRPr="009763A3">
        <w:rPr>
          <w:rFonts w:ascii="Times New Roman" w:hAnsi="Times New Roman" w:cs="Times New Roman"/>
        </w:rPr>
        <w:t xml:space="preserve"> Bu çalışmada pilav örneğinden yola çıkılarak ad bilimsel bir çalışmada nelere dikkat edilmesi gerektiği üzerinde durulmuştur. Çalışmada bazı pilavların adlandırılırken pilav kelimesinin kullanılmadığı bazı kavramlarda ise pilav olmamasına rağmen adında pilav olan kelime grupları tespit edilmiştir. Ayrıca geçiş dönemlerinde ve kültürel etkinliklerde çok çeşitli pilavlar olmasına rağmen bu pilav adlarının Derleme Sözlüğü, Güncel Türkçe Sözlük ve Açıklamalı Yemek ve Mutfak Terimleri </w:t>
      </w:r>
      <w:proofErr w:type="spellStart"/>
      <w:r w:rsidR="000D7C4B" w:rsidRPr="009763A3">
        <w:rPr>
          <w:rFonts w:ascii="Times New Roman" w:hAnsi="Times New Roman" w:cs="Times New Roman"/>
        </w:rPr>
        <w:t>Sözlüğü’nde</w:t>
      </w:r>
      <w:proofErr w:type="spellEnd"/>
      <w:r w:rsidR="000D7C4B" w:rsidRPr="009763A3">
        <w:rPr>
          <w:rFonts w:ascii="Times New Roman" w:hAnsi="Times New Roman" w:cs="Times New Roman"/>
        </w:rPr>
        <w:t xml:space="preserve"> olmadığı görülmüştür.</w:t>
      </w:r>
      <w:r w:rsidR="00542F98" w:rsidRPr="009763A3">
        <w:rPr>
          <w:rFonts w:ascii="Times New Roman" w:hAnsi="Times New Roman" w:cs="Times New Roman"/>
        </w:rPr>
        <w:t xml:space="preserve"> Aynı pilavın aynı yörede birden fazla adla bi</w:t>
      </w:r>
      <w:r w:rsidR="003A7A84" w:rsidRPr="009763A3">
        <w:rPr>
          <w:rFonts w:ascii="Times New Roman" w:hAnsi="Times New Roman" w:cs="Times New Roman"/>
        </w:rPr>
        <w:t xml:space="preserve">linmesi de ad bilimsel çalışmaların çok yönlü yapılması gerektiğini ortaya koymaktadır. </w:t>
      </w:r>
      <w:r w:rsidR="00542F98" w:rsidRPr="009763A3">
        <w:rPr>
          <w:rFonts w:ascii="Times New Roman" w:hAnsi="Times New Roman" w:cs="Times New Roman"/>
        </w:rPr>
        <w:t xml:space="preserve">Pilav gibi daha birçok konuda araştırmaların derinleştirilerek </w:t>
      </w:r>
      <w:r w:rsidR="003A7A84" w:rsidRPr="009763A3">
        <w:rPr>
          <w:rFonts w:ascii="Times New Roman" w:hAnsi="Times New Roman" w:cs="Times New Roman"/>
        </w:rPr>
        <w:t>mevcut adların öncelikle</w:t>
      </w:r>
      <w:r w:rsidR="005E31A4" w:rsidRPr="009763A3">
        <w:rPr>
          <w:rFonts w:ascii="Times New Roman" w:hAnsi="Times New Roman" w:cs="Times New Roman"/>
        </w:rPr>
        <w:t xml:space="preserve"> kayıt altına alınması gerekir. P</w:t>
      </w:r>
      <w:r w:rsidR="003A7A84" w:rsidRPr="009763A3">
        <w:rPr>
          <w:rFonts w:ascii="Times New Roman" w:hAnsi="Times New Roman" w:cs="Times New Roman"/>
        </w:rPr>
        <w:t>ilav adları örneğinden yola çıkılarak</w:t>
      </w:r>
      <w:r w:rsidR="005E31A4" w:rsidRPr="009763A3">
        <w:rPr>
          <w:rFonts w:ascii="Times New Roman" w:hAnsi="Times New Roman" w:cs="Times New Roman"/>
        </w:rPr>
        <w:t xml:space="preserve"> ad bilimsel çalışmalarda sözcüğün görünen anlamının dışında sosyal olaylara da dikkat edilmesi gerektiği söylenebilir. </w:t>
      </w:r>
    </w:p>
    <w:p w:rsidR="00E12482" w:rsidRPr="009763A3" w:rsidRDefault="00E12482" w:rsidP="00E12482">
      <w:pPr>
        <w:tabs>
          <w:tab w:val="left" w:pos="6379"/>
        </w:tabs>
        <w:spacing w:after="120" w:line="240" w:lineRule="auto"/>
        <w:rPr>
          <w:rFonts w:ascii="Times New Roman" w:hAnsi="Times New Roman" w:cs="Times New Roman"/>
          <w:b/>
        </w:rPr>
      </w:pPr>
      <w:r w:rsidRPr="009763A3">
        <w:rPr>
          <w:rFonts w:ascii="Times New Roman" w:hAnsi="Times New Roman" w:cs="Times New Roman"/>
          <w:b/>
        </w:rPr>
        <w:t xml:space="preserve">Anahtar kelimeler: </w:t>
      </w:r>
      <w:r w:rsidRPr="009763A3">
        <w:rPr>
          <w:rFonts w:ascii="Times New Roman" w:hAnsi="Times New Roman" w:cs="Times New Roman"/>
        </w:rPr>
        <w:t>Pilav, ad bilim, sosyal olaylar, dil, kültür</w:t>
      </w:r>
    </w:p>
    <w:p w:rsidR="00E12482" w:rsidRPr="009763A3" w:rsidRDefault="00E12482" w:rsidP="00E12482">
      <w:pPr>
        <w:tabs>
          <w:tab w:val="left" w:pos="6379"/>
        </w:tabs>
        <w:spacing w:after="120" w:line="240" w:lineRule="auto"/>
        <w:rPr>
          <w:rFonts w:ascii="Times New Roman" w:hAnsi="Times New Roman" w:cs="Times New Roman"/>
          <w:b/>
        </w:rPr>
      </w:pPr>
      <w:proofErr w:type="spellStart"/>
      <w:r w:rsidRPr="009763A3">
        <w:rPr>
          <w:rFonts w:ascii="Times New Roman" w:hAnsi="Times New Roman" w:cs="Times New Roman"/>
          <w:b/>
        </w:rPr>
        <w:t>Abstract</w:t>
      </w:r>
      <w:proofErr w:type="spellEnd"/>
    </w:p>
    <w:p w:rsidR="009763A3" w:rsidRPr="009763A3" w:rsidRDefault="009763A3" w:rsidP="009763A3">
      <w:pPr>
        <w:tabs>
          <w:tab w:val="left" w:pos="6379"/>
        </w:tabs>
        <w:spacing w:after="120" w:line="240" w:lineRule="auto"/>
        <w:jc w:val="both"/>
        <w:rPr>
          <w:rFonts w:ascii="Times New Roman" w:hAnsi="Times New Roman" w:cs="Times New Roman"/>
        </w:rPr>
      </w:pPr>
      <w:proofErr w:type="spellStart"/>
      <w:r w:rsidRPr="009763A3">
        <w:rPr>
          <w:rFonts w:ascii="Times New Roman" w:hAnsi="Times New Roman" w:cs="Times New Roman"/>
        </w:rPr>
        <w:t>Names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more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just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labels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for</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entities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states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or</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concepts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reflections</w:t>
      </w:r>
      <w:proofErr w:type="spellEnd"/>
      <w:r w:rsidRPr="009763A3">
        <w:rPr>
          <w:rFonts w:ascii="Times New Roman" w:hAnsi="Times New Roman" w:cs="Times New Roman"/>
        </w:rPr>
        <w:t xml:space="preserve"> of a </w:t>
      </w:r>
      <w:proofErr w:type="spellStart"/>
      <w:r w:rsidRPr="009763A3">
        <w:rPr>
          <w:rFonts w:ascii="Times New Roman" w:hAnsi="Times New Roman" w:cs="Times New Roman"/>
        </w:rPr>
        <w:t>nation's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cultural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codes</w:t>
      </w:r>
      <w:proofErr w:type="spellEnd"/>
      <w:r w:rsidRPr="009763A3">
        <w:rPr>
          <w:rFonts w:ascii="Times New Roman" w:hAnsi="Times New Roman" w:cs="Times New Roman"/>
        </w:rPr>
        <w:t xml:space="preserve"> in </w:t>
      </w:r>
      <w:proofErr w:type="spellStart"/>
      <w:r w:rsidRPr="009763A3">
        <w:rPr>
          <w:rFonts w:ascii="Times New Roman" w:hAnsi="Times New Roman" w:cs="Times New Roman"/>
        </w:rPr>
        <w:t>language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Elements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embedded</w:t>
      </w:r>
      <w:proofErr w:type="spellEnd"/>
      <w:r w:rsidRPr="009763A3">
        <w:rPr>
          <w:rFonts w:ascii="Times New Roman" w:hAnsi="Times New Roman" w:cs="Times New Roman"/>
        </w:rPr>
        <w:t xml:space="preserve"> in a </w:t>
      </w:r>
      <w:proofErr w:type="spellStart"/>
      <w:r w:rsidRPr="009763A3">
        <w:rPr>
          <w:rFonts w:ascii="Times New Roman" w:hAnsi="Times New Roman" w:cs="Times New Roman"/>
        </w:rPr>
        <w:t>nation's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cultural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memory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also</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reflected</w:t>
      </w:r>
      <w:proofErr w:type="spellEnd"/>
      <w:r w:rsidRPr="009763A3">
        <w:rPr>
          <w:rFonts w:ascii="Times New Roman" w:hAnsi="Times New Roman" w:cs="Times New Roman"/>
        </w:rPr>
        <w:t xml:space="preserve"> in </w:t>
      </w:r>
      <w:proofErr w:type="spellStart"/>
      <w:r w:rsidRPr="009763A3">
        <w:rPr>
          <w:rFonts w:ascii="Times New Roman" w:hAnsi="Times New Roman" w:cs="Times New Roman"/>
        </w:rPr>
        <w:t>its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lastRenderedPageBreak/>
        <w:t>language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One</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word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types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best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reflects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cultural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memory</w:t>
      </w:r>
      <w:proofErr w:type="spellEnd"/>
      <w:r w:rsidRPr="009763A3">
        <w:rPr>
          <w:rFonts w:ascii="Times New Roman" w:hAnsi="Times New Roman" w:cs="Times New Roman"/>
        </w:rPr>
        <w:t xml:space="preserve"> is </w:t>
      </w:r>
      <w:proofErr w:type="spellStart"/>
      <w:r w:rsidRPr="009763A3">
        <w:rPr>
          <w:rFonts w:ascii="Times New Roman" w:hAnsi="Times New Roman" w:cs="Times New Roman"/>
        </w:rPr>
        <w:t>names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Communication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channels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have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become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extremely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fast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diverse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with</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advancement</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technology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This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development</w:t>
      </w:r>
      <w:proofErr w:type="spellEnd"/>
      <w:r w:rsidRPr="009763A3">
        <w:rPr>
          <w:rFonts w:ascii="Times New Roman" w:hAnsi="Times New Roman" w:cs="Times New Roman"/>
        </w:rPr>
        <w:t xml:space="preserve"> has </w:t>
      </w:r>
      <w:proofErr w:type="spellStart"/>
      <w:r w:rsidRPr="009763A3">
        <w:rPr>
          <w:rFonts w:ascii="Times New Roman" w:hAnsi="Times New Roman" w:cs="Times New Roman"/>
        </w:rPr>
        <w:t>also</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accelerated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interaction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between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cultures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One</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areas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where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this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interaction</w:t>
      </w:r>
      <w:proofErr w:type="spellEnd"/>
      <w:r w:rsidRPr="009763A3">
        <w:rPr>
          <w:rFonts w:ascii="Times New Roman" w:hAnsi="Times New Roman" w:cs="Times New Roman"/>
        </w:rPr>
        <w:t xml:space="preserve"> is </w:t>
      </w:r>
      <w:proofErr w:type="spellStart"/>
      <w:r w:rsidRPr="009763A3">
        <w:rPr>
          <w:rFonts w:ascii="Times New Roman" w:hAnsi="Times New Roman" w:cs="Times New Roman"/>
        </w:rPr>
        <w:t>most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felt</w:t>
      </w:r>
      <w:proofErr w:type="spellEnd"/>
      <w:r w:rsidRPr="009763A3">
        <w:rPr>
          <w:rFonts w:ascii="Times New Roman" w:hAnsi="Times New Roman" w:cs="Times New Roman"/>
        </w:rPr>
        <w:t xml:space="preserve"> is </w:t>
      </w:r>
      <w:proofErr w:type="spellStart"/>
      <w:r w:rsidRPr="009763A3">
        <w:rPr>
          <w:rFonts w:ascii="Times New Roman" w:hAnsi="Times New Roman" w:cs="Times New Roman"/>
        </w:rPr>
        <w:t>gastronomy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Although</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world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cuisine</w:t>
      </w:r>
      <w:proofErr w:type="spellEnd"/>
      <w:r w:rsidRPr="009763A3">
        <w:rPr>
          <w:rFonts w:ascii="Times New Roman" w:hAnsi="Times New Roman" w:cs="Times New Roman"/>
        </w:rPr>
        <w:t xml:space="preserve"> has </w:t>
      </w:r>
      <w:proofErr w:type="spellStart"/>
      <w:r w:rsidRPr="009763A3">
        <w:rPr>
          <w:rFonts w:ascii="Times New Roman" w:hAnsi="Times New Roman" w:cs="Times New Roman"/>
        </w:rPr>
        <w:t>found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its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place</w:t>
      </w:r>
      <w:proofErr w:type="spellEnd"/>
      <w:r w:rsidRPr="009763A3">
        <w:rPr>
          <w:rFonts w:ascii="Times New Roman" w:hAnsi="Times New Roman" w:cs="Times New Roman"/>
        </w:rPr>
        <w:t xml:space="preserve"> in </w:t>
      </w:r>
      <w:proofErr w:type="spellStart"/>
      <w:r w:rsidRPr="009763A3">
        <w:rPr>
          <w:rFonts w:ascii="Times New Roman" w:hAnsi="Times New Roman" w:cs="Times New Roman"/>
        </w:rPr>
        <w:t>certain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regions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due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to</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tourism</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sector</w:t>
      </w:r>
      <w:proofErr w:type="spellEnd"/>
      <w:r w:rsidRPr="009763A3">
        <w:rPr>
          <w:rFonts w:ascii="Times New Roman" w:hAnsi="Times New Roman" w:cs="Times New Roman"/>
        </w:rPr>
        <w:t xml:space="preserve">, it is </w:t>
      </w:r>
      <w:proofErr w:type="spellStart"/>
      <w:r w:rsidRPr="009763A3">
        <w:rPr>
          <w:rFonts w:ascii="Times New Roman" w:hAnsi="Times New Roman" w:cs="Times New Roman"/>
        </w:rPr>
        <w:t>known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traditional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cuisine</w:t>
      </w:r>
      <w:proofErr w:type="spellEnd"/>
      <w:r w:rsidRPr="009763A3">
        <w:rPr>
          <w:rFonts w:ascii="Times New Roman" w:hAnsi="Times New Roman" w:cs="Times New Roman"/>
        </w:rPr>
        <w:t xml:space="preserve"> is </w:t>
      </w:r>
      <w:proofErr w:type="spellStart"/>
      <w:r w:rsidRPr="009763A3">
        <w:rPr>
          <w:rFonts w:ascii="Times New Roman" w:hAnsi="Times New Roman" w:cs="Times New Roman"/>
        </w:rPr>
        <w:t>preferred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during</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transitional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periods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and</w:t>
      </w:r>
      <w:proofErr w:type="spellEnd"/>
      <w:r w:rsidRPr="009763A3">
        <w:rPr>
          <w:rFonts w:ascii="Times New Roman" w:hAnsi="Times New Roman" w:cs="Times New Roman"/>
        </w:rPr>
        <w:t xml:space="preserve"> on </w:t>
      </w:r>
      <w:proofErr w:type="spellStart"/>
      <w:r w:rsidRPr="009763A3">
        <w:rPr>
          <w:rFonts w:ascii="Times New Roman" w:hAnsi="Times New Roman" w:cs="Times New Roman"/>
        </w:rPr>
        <w:t>special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days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In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Turkish</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culture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one</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most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frequently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served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dishes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during</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traditional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celebrations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transitional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periods</w:t>
      </w:r>
      <w:proofErr w:type="spellEnd"/>
      <w:r w:rsidRPr="009763A3">
        <w:rPr>
          <w:rFonts w:ascii="Times New Roman" w:hAnsi="Times New Roman" w:cs="Times New Roman"/>
        </w:rPr>
        <w:t xml:space="preserve"> is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Turks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long-standing</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use</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other</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grains</w:t>
      </w:r>
      <w:proofErr w:type="spellEnd"/>
      <w:r w:rsidRPr="009763A3">
        <w:rPr>
          <w:rFonts w:ascii="Times New Roman" w:hAnsi="Times New Roman" w:cs="Times New Roman"/>
        </w:rPr>
        <w:t xml:space="preserve"> has </w:t>
      </w:r>
      <w:proofErr w:type="spellStart"/>
      <w:r w:rsidRPr="009763A3">
        <w:rPr>
          <w:rFonts w:ascii="Times New Roman" w:hAnsi="Times New Roman" w:cs="Times New Roman"/>
        </w:rPr>
        <w:t>created</w:t>
      </w:r>
      <w:proofErr w:type="spellEnd"/>
      <w:r w:rsidRPr="009763A3">
        <w:rPr>
          <w:rFonts w:ascii="Times New Roman" w:hAnsi="Times New Roman" w:cs="Times New Roman"/>
        </w:rPr>
        <w:t xml:space="preserve"> a </w:t>
      </w:r>
      <w:proofErr w:type="spellStart"/>
      <w:r w:rsidRPr="009763A3">
        <w:rPr>
          <w:rFonts w:ascii="Times New Roman" w:hAnsi="Times New Roman" w:cs="Times New Roman"/>
        </w:rPr>
        <w:t>conceptual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field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related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to</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in </w:t>
      </w:r>
      <w:proofErr w:type="spellStart"/>
      <w:r w:rsidRPr="009763A3">
        <w:rPr>
          <w:rFonts w:ascii="Times New Roman" w:hAnsi="Times New Roman" w:cs="Times New Roman"/>
        </w:rPr>
        <w:t>Turkish</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Pilafs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known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by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different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names</w:t>
      </w:r>
      <w:proofErr w:type="spellEnd"/>
      <w:r w:rsidRPr="009763A3">
        <w:rPr>
          <w:rFonts w:ascii="Times New Roman" w:hAnsi="Times New Roman" w:cs="Times New Roman"/>
        </w:rPr>
        <w:t xml:space="preserve"> in </w:t>
      </w:r>
      <w:proofErr w:type="spellStart"/>
      <w:r w:rsidRPr="009763A3">
        <w:rPr>
          <w:rFonts w:ascii="Times New Roman" w:hAnsi="Times New Roman" w:cs="Times New Roman"/>
        </w:rPr>
        <w:t>different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regions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have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transformed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regional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culture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into</w:t>
      </w:r>
      <w:proofErr w:type="spellEnd"/>
      <w:r w:rsidRPr="009763A3">
        <w:rPr>
          <w:rFonts w:ascii="Times New Roman" w:hAnsi="Times New Roman" w:cs="Times New Roman"/>
        </w:rPr>
        <w:t xml:space="preserve"> a </w:t>
      </w:r>
      <w:proofErr w:type="spellStart"/>
      <w:r w:rsidRPr="009763A3">
        <w:rPr>
          <w:rFonts w:ascii="Times New Roman" w:hAnsi="Times New Roman" w:cs="Times New Roman"/>
        </w:rPr>
        <w:t>linguistic</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concept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This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study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focuses</w:t>
      </w:r>
      <w:proofErr w:type="spellEnd"/>
      <w:r w:rsidRPr="009763A3">
        <w:rPr>
          <w:rFonts w:ascii="Times New Roman" w:hAnsi="Times New Roman" w:cs="Times New Roman"/>
        </w:rPr>
        <w:t xml:space="preserve"> on </w:t>
      </w:r>
      <w:proofErr w:type="spellStart"/>
      <w:r w:rsidRPr="009763A3">
        <w:rPr>
          <w:rFonts w:ascii="Times New Roman" w:hAnsi="Times New Roman" w:cs="Times New Roman"/>
        </w:rPr>
        <w:t>what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needs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to</w:t>
      </w:r>
      <w:proofErr w:type="spellEnd"/>
      <w:r w:rsidRPr="009763A3">
        <w:rPr>
          <w:rFonts w:ascii="Times New Roman" w:hAnsi="Times New Roman" w:cs="Times New Roman"/>
        </w:rPr>
        <w:t xml:space="preserve"> be </w:t>
      </w:r>
      <w:proofErr w:type="spellStart"/>
      <w:r w:rsidRPr="009763A3">
        <w:rPr>
          <w:rFonts w:ascii="Times New Roman" w:hAnsi="Times New Roman" w:cs="Times New Roman"/>
        </w:rPr>
        <w:t>considered</w:t>
      </w:r>
      <w:proofErr w:type="spellEnd"/>
      <w:r w:rsidRPr="009763A3">
        <w:rPr>
          <w:rFonts w:ascii="Times New Roman" w:hAnsi="Times New Roman" w:cs="Times New Roman"/>
        </w:rPr>
        <w:t xml:space="preserve"> in a </w:t>
      </w:r>
      <w:proofErr w:type="spellStart"/>
      <w:r w:rsidRPr="009763A3">
        <w:rPr>
          <w:rFonts w:ascii="Times New Roman" w:hAnsi="Times New Roman" w:cs="Times New Roman"/>
        </w:rPr>
        <w:t>scientific</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study</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names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using</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example</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study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identified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some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names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that</w:t>
      </w:r>
      <w:proofErr w:type="spellEnd"/>
      <w:r w:rsidRPr="009763A3">
        <w:rPr>
          <w:rFonts w:ascii="Times New Roman" w:hAnsi="Times New Roman" w:cs="Times New Roman"/>
        </w:rPr>
        <w:t xml:space="preserve"> do not </w:t>
      </w:r>
      <w:proofErr w:type="spellStart"/>
      <w:r w:rsidRPr="009763A3">
        <w:rPr>
          <w:rFonts w:ascii="Times New Roman" w:hAnsi="Times New Roman" w:cs="Times New Roman"/>
        </w:rPr>
        <w:t>use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word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some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concepts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that</w:t>
      </w:r>
      <w:proofErr w:type="spellEnd"/>
      <w:r w:rsidRPr="009763A3">
        <w:rPr>
          <w:rFonts w:ascii="Times New Roman" w:hAnsi="Times New Roman" w:cs="Times New Roman"/>
        </w:rPr>
        <w:t xml:space="preserve"> do not </w:t>
      </w:r>
      <w:proofErr w:type="spellStart"/>
      <w:r w:rsidRPr="009763A3">
        <w:rPr>
          <w:rFonts w:ascii="Times New Roman" w:hAnsi="Times New Roman" w:cs="Times New Roman"/>
        </w:rPr>
        <w:t>contain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but </w:t>
      </w:r>
      <w:proofErr w:type="spellStart"/>
      <w:r w:rsidRPr="009763A3">
        <w:rPr>
          <w:rFonts w:ascii="Times New Roman" w:hAnsi="Times New Roman" w:cs="Times New Roman"/>
        </w:rPr>
        <w:t>have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word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in </w:t>
      </w:r>
      <w:proofErr w:type="spellStart"/>
      <w:r w:rsidRPr="009763A3">
        <w:rPr>
          <w:rFonts w:ascii="Times New Roman" w:hAnsi="Times New Roman" w:cs="Times New Roman"/>
        </w:rPr>
        <w:t>their</w:t>
      </w:r>
      <w:proofErr w:type="spellEnd"/>
      <w:r w:rsidRPr="009763A3">
        <w:rPr>
          <w:rFonts w:ascii="Times New Roman" w:hAnsi="Times New Roman" w:cs="Times New Roman"/>
        </w:rPr>
        <w:t xml:space="preserve"> name. </w:t>
      </w:r>
      <w:proofErr w:type="spellStart"/>
      <w:r w:rsidRPr="009763A3">
        <w:rPr>
          <w:rFonts w:ascii="Times New Roman" w:hAnsi="Times New Roman" w:cs="Times New Roman"/>
        </w:rPr>
        <w:t>Furthermore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despite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existence</w:t>
      </w:r>
      <w:proofErr w:type="spellEnd"/>
      <w:r w:rsidRPr="009763A3">
        <w:rPr>
          <w:rFonts w:ascii="Times New Roman" w:hAnsi="Times New Roman" w:cs="Times New Roman"/>
        </w:rPr>
        <w:t xml:space="preserve"> of a </w:t>
      </w:r>
      <w:proofErr w:type="spellStart"/>
      <w:r w:rsidRPr="009763A3">
        <w:rPr>
          <w:rFonts w:ascii="Times New Roman" w:hAnsi="Times New Roman" w:cs="Times New Roman"/>
        </w:rPr>
        <w:t>wide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variety</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pilafs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during</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transitional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periods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cultural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events</w:t>
      </w:r>
      <w:proofErr w:type="spellEnd"/>
      <w:r w:rsidRPr="009763A3">
        <w:rPr>
          <w:rFonts w:ascii="Times New Roman" w:hAnsi="Times New Roman" w:cs="Times New Roman"/>
        </w:rPr>
        <w:t xml:space="preserve">, it </w:t>
      </w:r>
      <w:proofErr w:type="spellStart"/>
      <w:r w:rsidRPr="009763A3">
        <w:rPr>
          <w:rFonts w:ascii="Times New Roman" w:hAnsi="Times New Roman" w:cs="Times New Roman"/>
        </w:rPr>
        <w:t>was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observed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these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names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are</w:t>
      </w:r>
      <w:proofErr w:type="spellEnd"/>
      <w:r w:rsidRPr="009763A3">
        <w:rPr>
          <w:rFonts w:ascii="Times New Roman" w:hAnsi="Times New Roman" w:cs="Times New Roman"/>
        </w:rPr>
        <w:t xml:space="preserve"> not </w:t>
      </w:r>
      <w:proofErr w:type="spellStart"/>
      <w:r w:rsidRPr="009763A3">
        <w:rPr>
          <w:rFonts w:ascii="Times New Roman" w:hAnsi="Times New Roman" w:cs="Times New Roman"/>
        </w:rPr>
        <w:t>included</w:t>
      </w:r>
      <w:proofErr w:type="spellEnd"/>
      <w:r w:rsidRPr="009763A3">
        <w:rPr>
          <w:rFonts w:ascii="Times New Roman" w:hAnsi="Times New Roman" w:cs="Times New Roman"/>
        </w:rPr>
        <w:t xml:space="preserve"> in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Compilation</w:t>
      </w:r>
      <w:proofErr w:type="spellEnd"/>
      <w:r w:rsidRPr="009763A3">
        <w:rPr>
          <w:rFonts w:ascii="Times New Roman" w:hAnsi="Times New Roman" w:cs="Times New Roman"/>
        </w:rPr>
        <w:t xml:space="preserve"> Dictionary,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Contemporary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Turkish</w:t>
      </w:r>
      <w:proofErr w:type="spellEnd"/>
      <w:r w:rsidRPr="009763A3">
        <w:rPr>
          <w:rFonts w:ascii="Times New Roman" w:hAnsi="Times New Roman" w:cs="Times New Roman"/>
        </w:rPr>
        <w:t xml:space="preserve"> Dictionary, </w:t>
      </w:r>
      <w:proofErr w:type="spellStart"/>
      <w:r w:rsidRPr="009763A3">
        <w:rPr>
          <w:rFonts w:ascii="Times New Roman" w:hAnsi="Times New Roman" w:cs="Times New Roman"/>
        </w:rPr>
        <w:t>or</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Annotated</w:t>
      </w:r>
      <w:proofErr w:type="spellEnd"/>
      <w:r w:rsidRPr="009763A3">
        <w:rPr>
          <w:rFonts w:ascii="Times New Roman" w:hAnsi="Times New Roman" w:cs="Times New Roman"/>
        </w:rPr>
        <w:t xml:space="preserve"> Dictionary of </w:t>
      </w:r>
      <w:proofErr w:type="spellStart"/>
      <w:r w:rsidRPr="009763A3">
        <w:rPr>
          <w:rFonts w:ascii="Times New Roman" w:hAnsi="Times New Roman" w:cs="Times New Roman"/>
        </w:rPr>
        <w:t>Food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and</w:t>
      </w:r>
      <w:proofErr w:type="spellEnd"/>
      <w:r w:rsidRPr="009763A3">
        <w:rPr>
          <w:rFonts w:ascii="Times New Roman" w:hAnsi="Times New Roman" w:cs="Times New Roman"/>
        </w:rPr>
        <w:t xml:space="preserve"> Kitchen </w:t>
      </w:r>
      <w:proofErr w:type="spellStart"/>
      <w:r w:rsidRPr="009763A3">
        <w:rPr>
          <w:rFonts w:ascii="Times New Roman" w:hAnsi="Times New Roman" w:cs="Times New Roman"/>
        </w:rPr>
        <w:t>Terms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fact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same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is </w:t>
      </w:r>
      <w:proofErr w:type="spellStart"/>
      <w:r w:rsidRPr="009763A3">
        <w:rPr>
          <w:rFonts w:ascii="Times New Roman" w:hAnsi="Times New Roman" w:cs="Times New Roman"/>
        </w:rPr>
        <w:t>known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by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more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one</w:t>
      </w:r>
      <w:proofErr w:type="spellEnd"/>
      <w:r w:rsidRPr="009763A3">
        <w:rPr>
          <w:rFonts w:ascii="Times New Roman" w:hAnsi="Times New Roman" w:cs="Times New Roman"/>
        </w:rPr>
        <w:t xml:space="preserve"> name in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same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region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also</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highlights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need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for</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multidisciplinary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onomastic</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studies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Research</w:t>
      </w:r>
      <w:proofErr w:type="spellEnd"/>
      <w:r w:rsidRPr="009763A3">
        <w:rPr>
          <w:rFonts w:ascii="Times New Roman" w:hAnsi="Times New Roman" w:cs="Times New Roman"/>
        </w:rPr>
        <w:t xml:space="preserve"> on </w:t>
      </w:r>
      <w:proofErr w:type="spellStart"/>
      <w:r w:rsidRPr="009763A3">
        <w:rPr>
          <w:rFonts w:ascii="Times New Roman" w:hAnsi="Times New Roman" w:cs="Times New Roman"/>
        </w:rPr>
        <w:t>many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topics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such</w:t>
      </w:r>
      <w:proofErr w:type="spellEnd"/>
      <w:r w:rsidRPr="009763A3">
        <w:rPr>
          <w:rFonts w:ascii="Times New Roman" w:hAnsi="Times New Roman" w:cs="Times New Roman"/>
        </w:rPr>
        <w:t xml:space="preserve"> as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needs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to</w:t>
      </w:r>
      <w:proofErr w:type="spellEnd"/>
      <w:r w:rsidRPr="009763A3">
        <w:rPr>
          <w:rFonts w:ascii="Times New Roman" w:hAnsi="Times New Roman" w:cs="Times New Roman"/>
        </w:rPr>
        <w:t xml:space="preserve"> be </w:t>
      </w:r>
      <w:proofErr w:type="spellStart"/>
      <w:r w:rsidRPr="009763A3">
        <w:rPr>
          <w:rFonts w:ascii="Times New Roman" w:hAnsi="Times New Roman" w:cs="Times New Roman"/>
        </w:rPr>
        <w:t>deepened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and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existing</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names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must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first</w:t>
      </w:r>
      <w:proofErr w:type="spellEnd"/>
      <w:r w:rsidRPr="009763A3">
        <w:rPr>
          <w:rFonts w:ascii="Times New Roman" w:hAnsi="Times New Roman" w:cs="Times New Roman"/>
        </w:rPr>
        <w:t xml:space="preserve"> be </w:t>
      </w:r>
      <w:proofErr w:type="spellStart"/>
      <w:r w:rsidRPr="009763A3">
        <w:rPr>
          <w:rFonts w:ascii="Times New Roman" w:hAnsi="Times New Roman" w:cs="Times New Roman"/>
        </w:rPr>
        <w:t>recorded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Based</w:t>
      </w:r>
      <w:proofErr w:type="spellEnd"/>
      <w:r w:rsidRPr="009763A3">
        <w:rPr>
          <w:rFonts w:ascii="Times New Roman" w:hAnsi="Times New Roman" w:cs="Times New Roman"/>
        </w:rPr>
        <w:t xml:space="preserve"> on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example</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names</w:t>
      </w:r>
      <w:proofErr w:type="spellEnd"/>
      <w:r w:rsidRPr="009763A3">
        <w:rPr>
          <w:rFonts w:ascii="Times New Roman" w:hAnsi="Times New Roman" w:cs="Times New Roman"/>
        </w:rPr>
        <w:t xml:space="preserve">, it can be </w:t>
      </w:r>
      <w:proofErr w:type="spellStart"/>
      <w:r w:rsidRPr="009763A3">
        <w:rPr>
          <w:rFonts w:ascii="Times New Roman" w:hAnsi="Times New Roman" w:cs="Times New Roman"/>
        </w:rPr>
        <w:t>said</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that</w:t>
      </w:r>
      <w:proofErr w:type="spellEnd"/>
      <w:r w:rsidRPr="009763A3">
        <w:rPr>
          <w:rFonts w:ascii="Times New Roman" w:hAnsi="Times New Roman" w:cs="Times New Roman"/>
        </w:rPr>
        <w:t xml:space="preserve"> in </w:t>
      </w:r>
      <w:proofErr w:type="spellStart"/>
      <w:r w:rsidRPr="009763A3">
        <w:rPr>
          <w:rFonts w:ascii="Times New Roman" w:hAnsi="Times New Roman" w:cs="Times New Roman"/>
        </w:rPr>
        <w:t>onomastic</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studies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attention</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should</w:t>
      </w:r>
      <w:proofErr w:type="spellEnd"/>
      <w:r w:rsidRPr="009763A3">
        <w:rPr>
          <w:rFonts w:ascii="Times New Roman" w:hAnsi="Times New Roman" w:cs="Times New Roman"/>
        </w:rPr>
        <w:t xml:space="preserve"> be </w:t>
      </w:r>
      <w:proofErr w:type="spellStart"/>
      <w:r w:rsidRPr="009763A3">
        <w:rPr>
          <w:rFonts w:ascii="Times New Roman" w:hAnsi="Times New Roman" w:cs="Times New Roman"/>
        </w:rPr>
        <w:t>paid</w:t>
      </w:r>
      <w:proofErr w:type="spellEnd"/>
      <w:r w:rsidRPr="009763A3">
        <w:rPr>
          <w:rFonts w:ascii="Times New Roman" w:hAnsi="Times New Roman" w:cs="Times New Roman"/>
        </w:rPr>
        <w:t xml:space="preserve"> not </w:t>
      </w:r>
      <w:proofErr w:type="spellStart"/>
      <w:r w:rsidRPr="009763A3">
        <w:rPr>
          <w:rFonts w:ascii="Times New Roman" w:hAnsi="Times New Roman" w:cs="Times New Roman"/>
        </w:rPr>
        <w:t>only</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to</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apparent</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meaning</w:t>
      </w:r>
      <w:proofErr w:type="spellEnd"/>
      <w:r w:rsidRPr="009763A3">
        <w:rPr>
          <w:rFonts w:ascii="Times New Roman" w:hAnsi="Times New Roman" w:cs="Times New Roman"/>
        </w:rPr>
        <w:t xml:space="preserve"> of </w:t>
      </w:r>
      <w:proofErr w:type="spellStart"/>
      <w:r w:rsidRPr="009763A3">
        <w:rPr>
          <w:rFonts w:ascii="Times New Roman" w:hAnsi="Times New Roman" w:cs="Times New Roman"/>
        </w:rPr>
        <w:t>the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word</w:t>
      </w:r>
      <w:proofErr w:type="spellEnd"/>
      <w:r w:rsidRPr="009763A3">
        <w:rPr>
          <w:rFonts w:ascii="Times New Roman" w:hAnsi="Times New Roman" w:cs="Times New Roman"/>
        </w:rPr>
        <w:t xml:space="preserve"> but </w:t>
      </w:r>
      <w:proofErr w:type="spellStart"/>
      <w:r w:rsidRPr="009763A3">
        <w:rPr>
          <w:rFonts w:ascii="Times New Roman" w:hAnsi="Times New Roman" w:cs="Times New Roman"/>
        </w:rPr>
        <w:t>also</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to</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social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events</w:t>
      </w:r>
      <w:proofErr w:type="spellEnd"/>
      <w:r w:rsidRPr="009763A3">
        <w:rPr>
          <w:rFonts w:ascii="Times New Roman" w:hAnsi="Times New Roman" w:cs="Times New Roman"/>
        </w:rPr>
        <w:t>.</w:t>
      </w:r>
    </w:p>
    <w:p w:rsidR="009763A3" w:rsidRDefault="00B564A9" w:rsidP="009763A3">
      <w:pPr>
        <w:tabs>
          <w:tab w:val="left" w:pos="6379"/>
        </w:tabs>
        <w:spacing w:after="120" w:line="240" w:lineRule="auto"/>
        <w:rPr>
          <w:rFonts w:ascii="Times New Roman" w:hAnsi="Times New Roman" w:cs="Times New Roman"/>
        </w:rPr>
      </w:pPr>
      <w:proofErr w:type="spellStart"/>
      <w:r w:rsidRPr="009763A3">
        <w:rPr>
          <w:rFonts w:ascii="Times New Roman" w:hAnsi="Times New Roman" w:cs="Times New Roman"/>
          <w:b/>
        </w:rPr>
        <w:t>Key</w:t>
      </w:r>
      <w:proofErr w:type="spellEnd"/>
      <w:r w:rsidRPr="009763A3">
        <w:rPr>
          <w:rFonts w:ascii="Times New Roman" w:hAnsi="Times New Roman" w:cs="Times New Roman"/>
          <w:b/>
        </w:rPr>
        <w:t xml:space="preserve"> </w:t>
      </w:r>
      <w:proofErr w:type="spellStart"/>
      <w:r w:rsidRPr="009763A3">
        <w:rPr>
          <w:rFonts w:ascii="Times New Roman" w:hAnsi="Times New Roman" w:cs="Times New Roman"/>
          <w:b/>
        </w:rPr>
        <w:t>words</w:t>
      </w:r>
      <w:proofErr w:type="spellEnd"/>
      <w:r w:rsidRPr="009763A3">
        <w:rPr>
          <w:rFonts w:ascii="Times New Roman" w:hAnsi="Times New Roman" w:cs="Times New Roman"/>
          <w:b/>
        </w:rPr>
        <w:t xml:space="preserve">: </w:t>
      </w:r>
      <w:proofErr w:type="spellStart"/>
      <w:r w:rsidRPr="009763A3">
        <w:rPr>
          <w:rFonts w:ascii="Times New Roman" w:hAnsi="Times New Roman" w:cs="Times New Roman"/>
        </w:rPr>
        <w:t>Pilaf</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onomastics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social</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events</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language</w:t>
      </w:r>
      <w:proofErr w:type="spellEnd"/>
      <w:r w:rsidRPr="009763A3">
        <w:rPr>
          <w:rFonts w:ascii="Times New Roman" w:hAnsi="Times New Roman" w:cs="Times New Roman"/>
        </w:rPr>
        <w:t xml:space="preserve">, </w:t>
      </w:r>
      <w:proofErr w:type="spellStart"/>
      <w:r w:rsidRPr="009763A3">
        <w:rPr>
          <w:rFonts w:ascii="Times New Roman" w:hAnsi="Times New Roman" w:cs="Times New Roman"/>
        </w:rPr>
        <w:t>culture</w:t>
      </w:r>
      <w:proofErr w:type="spellEnd"/>
    </w:p>
    <w:p w:rsidR="00CB77F9" w:rsidRPr="009763A3" w:rsidRDefault="00CB77F9" w:rsidP="00EF493A">
      <w:pPr>
        <w:tabs>
          <w:tab w:val="left" w:pos="6379"/>
        </w:tabs>
        <w:spacing w:after="120" w:line="22" w:lineRule="atLeast"/>
        <w:ind w:firstLine="567"/>
        <w:rPr>
          <w:rFonts w:ascii="Times New Roman" w:hAnsi="Times New Roman" w:cs="Times New Roman"/>
          <w:b/>
        </w:rPr>
      </w:pPr>
      <w:r w:rsidRPr="009763A3">
        <w:rPr>
          <w:rFonts w:ascii="Times New Roman" w:hAnsi="Times New Roman" w:cs="Times New Roman"/>
          <w:b/>
        </w:rPr>
        <w:t>Giriş</w:t>
      </w:r>
    </w:p>
    <w:p w:rsidR="002722D6" w:rsidRPr="009763A3" w:rsidRDefault="007856ED"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İnsan, oluşum sürecinin ilk aşamasından itibaren beslenmeye ihtiyaç duyan bir varlıktır. Doğmadan önce ve doğumdan bir süre sonra anne üzerinden beslenirken be</w:t>
      </w:r>
      <w:r w:rsidR="0066607D" w:rsidRPr="009763A3">
        <w:rPr>
          <w:rFonts w:ascii="Times New Roman" w:hAnsi="Times New Roman" w:cs="Times New Roman"/>
        </w:rPr>
        <w:t xml:space="preserve">lirli bir süre sonra kendi </w:t>
      </w:r>
      <w:r w:rsidR="00AF46A5" w:rsidRPr="009763A3">
        <w:rPr>
          <w:rFonts w:ascii="Times New Roman" w:hAnsi="Times New Roman" w:cs="Times New Roman"/>
        </w:rPr>
        <w:t>imkânları</w:t>
      </w:r>
      <w:r w:rsidR="0066607D" w:rsidRPr="009763A3">
        <w:rPr>
          <w:rFonts w:ascii="Times New Roman" w:hAnsi="Times New Roman" w:cs="Times New Roman"/>
        </w:rPr>
        <w:t xml:space="preserve"> doğrultusunda bu ihtiyacını giderir. Beslenme hayatta kalabilmek için zorunlu bir ihtiyaç olmasın</w:t>
      </w:r>
      <w:r w:rsidR="00815BF2" w:rsidRPr="009763A3">
        <w:rPr>
          <w:rFonts w:ascii="Times New Roman" w:hAnsi="Times New Roman" w:cs="Times New Roman"/>
        </w:rPr>
        <w:t>a rağmen insanın yaşadığı</w:t>
      </w:r>
      <w:r w:rsidR="0066607D" w:rsidRPr="009763A3">
        <w:rPr>
          <w:rFonts w:ascii="Times New Roman" w:hAnsi="Times New Roman" w:cs="Times New Roman"/>
        </w:rPr>
        <w:t xml:space="preserve"> ortamdan etkilenerek zaman içerisinde </w:t>
      </w:r>
      <w:r w:rsidR="00815BF2" w:rsidRPr="009763A3">
        <w:rPr>
          <w:rFonts w:ascii="Times New Roman" w:hAnsi="Times New Roman" w:cs="Times New Roman"/>
        </w:rPr>
        <w:t>sosyal kültür ortamının</w:t>
      </w:r>
      <w:r w:rsidR="0066607D" w:rsidRPr="009763A3">
        <w:rPr>
          <w:rFonts w:ascii="Times New Roman" w:hAnsi="Times New Roman" w:cs="Times New Roman"/>
        </w:rPr>
        <w:t xml:space="preserve"> bir parçası hâline dönüşür.</w:t>
      </w:r>
      <w:r w:rsidR="008016B1" w:rsidRPr="009763A3">
        <w:rPr>
          <w:rFonts w:ascii="Times New Roman" w:hAnsi="Times New Roman" w:cs="Times New Roman"/>
        </w:rPr>
        <w:t xml:space="preserve"> </w:t>
      </w:r>
      <w:r w:rsidR="000B016C" w:rsidRPr="009763A3">
        <w:rPr>
          <w:rFonts w:ascii="Times New Roman" w:hAnsi="Times New Roman" w:cs="Times New Roman"/>
        </w:rPr>
        <w:t xml:space="preserve">Kişinin yaşadığı yer, iklim, </w:t>
      </w:r>
      <w:r w:rsidR="008D1F74" w:rsidRPr="009763A3">
        <w:rPr>
          <w:rFonts w:ascii="Times New Roman" w:hAnsi="Times New Roman" w:cs="Times New Roman"/>
        </w:rPr>
        <w:t xml:space="preserve">dini inançlar, </w:t>
      </w:r>
      <w:r w:rsidR="000B016C" w:rsidRPr="009763A3">
        <w:rPr>
          <w:rFonts w:ascii="Times New Roman" w:hAnsi="Times New Roman" w:cs="Times New Roman"/>
        </w:rPr>
        <w:t>maddî kaynaklar, farklı kültürlerle olan teması ve daha birçok şey b</w:t>
      </w:r>
      <w:r w:rsidR="00843136" w:rsidRPr="009763A3">
        <w:rPr>
          <w:rFonts w:ascii="Times New Roman" w:hAnsi="Times New Roman" w:cs="Times New Roman"/>
        </w:rPr>
        <w:t>eslenme kültürü üzerinde</w:t>
      </w:r>
      <w:r w:rsidR="000B016C" w:rsidRPr="009763A3">
        <w:rPr>
          <w:rFonts w:ascii="Times New Roman" w:hAnsi="Times New Roman" w:cs="Times New Roman"/>
        </w:rPr>
        <w:t xml:space="preserve"> etkili olur.</w:t>
      </w:r>
    </w:p>
    <w:p w:rsidR="0068701C" w:rsidRPr="009763A3" w:rsidRDefault="008D1F74"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lastRenderedPageBreak/>
        <w:t>Türk beslenme ve mutfak kültürü tarihi bir geçmişe sahiptir. Bu tarihi süreç içerisinde çok geniş bir coğrafyaya yayılmış olması, doğuda Çin, kuzeyde Rus, güneyde İslamiyet etkisi ile yoğunlaşan Arap, batıda Yunan kültürü ile olan teması mutfak ve beslenme kültürü üzerinde oldukça etkili olmuştur.</w:t>
      </w:r>
      <w:r w:rsidR="002E68FD" w:rsidRPr="009763A3">
        <w:rPr>
          <w:rFonts w:ascii="Times New Roman" w:hAnsi="Times New Roman" w:cs="Times New Roman"/>
        </w:rPr>
        <w:t xml:space="preserve"> Anadolu coğrafyası, bir yandan Orta Asya’dan beri süregelen birikimi kucaklarken bir yandan da yıllarca ev sahipliği yaptığı birçok medeniyetin izlerini mutfak kültüründe harmanlamış bir bölgedir.</w:t>
      </w:r>
      <w:r w:rsidR="0068701C" w:rsidRPr="009763A3">
        <w:rPr>
          <w:rFonts w:ascii="Times New Roman" w:hAnsi="Times New Roman" w:cs="Times New Roman"/>
        </w:rPr>
        <w:t xml:space="preserve"> 1923 yılında Lozan Anlaşması ile Anadolu’daki Rumlarla Balkanlardaki Türklerin değişmesini de öngören yasa ile bu kültürel zenginliğe Balkan kültürü de eklenmiştir.</w:t>
      </w:r>
    </w:p>
    <w:p w:rsidR="00A81335" w:rsidRPr="009763A3" w:rsidRDefault="0068701C" w:rsidP="00EF493A">
      <w:pPr>
        <w:autoSpaceDE w:val="0"/>
        <w:autoSpaceDN w:val="0"/>
        <w:adjustRightInd w:val="0"/>
        <w:spacing w:after="120" w:line="22" w:lineRule="atLeast"/>
        <w:ind w:firstLine="567"/>
        <w:jc w:val="both"/>
        <w:rPr>
          <w:rFonts w:ascii="Times New Roman" w:hAnsi="Times New Roman" w:cs="Times New Roman"/>
        </w:rPr>
      </w:pPr>
      <w:r w:rsidRPr="009763A3">
        <w:rPr>
          <w:rFonts w:ascii="Times New Roman" w:hAnsi="Times New Roman" w:cs="Times New Roman"/>
        </w:rPr>
        <w:t>Mutfak k</w:t>
      </w:r>
      <w:r w:rsidR="00843136" w:rsidRPr="009763A3">
        <w:rPr>
          <w:rFonts w:ascii="Times New Roman" w:hAnsi="Times New Roman" w:cs="Times New Roman"/>
        </w:rPr>
        <w:t xml:space="preserve">ültüründe kahvaltılık, çorba, yemek, pilav, </w:t>
      </w:r>
      <w:r w:rsidRPr="009763A3">
        <w:rPr>
          <w:rFonts w:ascii="Times New Roman" w:hAnsi="Times New Roman" w:cs="Times New Roman"/>
        </w:rPr>
        <w:t>tatlı, atıştırmalık vb. birçok tür vardır. Bunlar içerinde pratik olarak hazırlanması ve malzeme açısından zenginleştirildiğinde hem ana yemek hem de ek bir besin olarak tüketilmesi sebebiyle en çok tercih edilenlerden birisi pilavdır.</w:t>
      </w:r>
      <w:r w:rsidR="00672990" w:rsidRPr="009763A3">
        <w:rPr>
          <w:rFonts w:ascii="Times New Roman" w:hAnsi="Times New Roman" w:cs="Times New Roman"/>
        </w:rPr>
        <w:t xml:space="preserve"> </w:t>
      </w:r>
      <w:r w:rsidR="00230E9F" w:rsidRPr="009763A3">
        <w:rPr>
          <w:rFonts w:ascii="Times New Roman" w:hAnsi="Times New Roman" w:cs="Times New Roman"/>
        </w:rPr>
        <w:t>Pilavın pratik olması Osmanlı saraylarında da tercih sebebi olmasını sağlamış</w:t>
      </w:r>
      <w:r w:rsidR="00843136" w:rsidRPr="009763A3">
        <w:rPr>
          <w:rFonts w:ascii="Times New Roman" w:hAnsi="Times New Roman" w:cs="Times New Roman"/>
        </w:rPr>
        <w:t>tır. Yiğit,</w:t>
      </w:r>
      <w:r w:rsidR="00230E9F" w:rsidRPr="009763A3">
        <w:rPr>
          <w:rFonts w:ascii="Times New Roman" w:hAnsi="Times New Roman" w:cs="Times New Roman"/>
        </w:rPr>
        <w:t xml:space="preserve"> </w:t>
      </w:r>
      <w:r w:rsidR="00843136" w:rsidRPr="009763A3">
        <w:rPr>
          <w:rFonts w:ascii="Times New Roman" w:hAnsi="Times New Roman" w:cs="Times New Roman"/>
        </w:rPr>
        <w:t>“</w:t>
      </w:r>
      <w:r w:rsidR="00672990" w:rsidRPr="009763A3">
        <w:rPr>
          <w:rFonts w:ascii="Times New Roman" w:eastAsia="CIDFont+F2" w:hAnsi="Times New Roman" w:cs="Times New Roman"/>
        </w:rPr>
        <w:t>Sarayın doğal konuklarına çıkarılan yemekler arasında lahana çorbası, yoğurtlu ve ıspanaklı borani, yoğurtlu pazı, yoğurtlu tutmaç, baş ve paça, yumurtalı lapa, pekmezli yoğurt tatlısı ve baklava sayılabilir. Vakitsiz gelen konuklara imaretlerde çıkan standart bir mönüde ise p</w:t>
      </w:r>
      <w:r w:rsidR="00230E9F" w:rsidRPr="009763A3">
        <w:rPr>
          <w:rFonts w:ascii="Times New Roman" w:eastAsia="CIDFont+F2" w:hAnsi="Times New Roman" w:cs="Times New Roman"/>
        </w:rPr>
        <w:t>ilav, yahni ve ekmek bulunur</w:t>
      </w:r>
      <w:r w:rsidR="00843136" w:rsidRPr="009763A3">
        <w:rPr>
          <w:rFonts w:ascii="Times New Roman" w:eastAsia="CIDFont+F2" w:hAnsi="Times New Roman" w:cs="Times New Roman"/>
        </w:rPr>
        <w:t>.” Diye ifade eder</w:t>
      </w:r>
      <w:r w:rsidR="00230E9F" w:rsidRPr="009763A3">
        <w:rPr>
          <w:rFonts w:ascii="Times New Roman" w:eastAsia="CIDFont+F2" w:hAnsi="Times New Roman" w:cs="Times New Roman"/>
        </w:rPr>
        <w:t xml:space="preserve"> (</w:t>
      </w:r>
      <w:r w:rsidR="00672990" w:rsidRPr="009763A3">
        <w:rPr>
          <w:rFonts w:ascii="Times New Roman" w:eastAsia="CIDFont+F2" w:hAnsi="Times New Roman" w:cs="Times New Roman"/>
        </w:rPr>
        <w:t>2016: 15-16).</w:t>
      </w:r>
      <w:r w:rsidRPr="009763A3">
        <w:rPr>
          <w:rFonts w:ascii="Times New Roman" w:hAnsi="Times New Roman" w:cs="Times New Roman"/>
        </w:rPr>
        <w:t xml:space="preserve"> </w:t>
      </w:r>
      <w:r w:rsidR="00230E9F" w:rsidRPr="009763A3">
        <w:rPr>
          <w:rFonts w:ascii="Times New Roman" w:hAnsi="Times New Roman" w:cs="Times New Roman"/>
        </w:rPr>
        <w:t xml:space="preserve">Bu durumda ekmek, et ve pilavın Türk beslenme kültüründe günümüzdeki </w:t>
      </w:r>
      <w:proofErr w:type="gramStart"/>
      <w:r w:rsidR="00230E9F" w:rsidRPr="009763A3">
        <w:rPr>
          <w:rFonts w:ascii="Times New Roman" w:hAnsi="Times New Roman" w:cs="Times New Roman"/>
        </w:rPr>
        <w:t>fastfood</w:t>
      </w:r>
      <w:proofErr w:type="gramEnd"/>
      <w:r w:rsidR="00230E9F" w:rsidRPr="009763A3">
        <w:rPr>
          <w:rFonts w:ascii="Times New Roman" w:hAnsi="Times New Roman" w:cs="Times New Roman"/>
        </w:rPr>
        <w:t xml:space="preserve"> kültürünün </w:t>
      </w:r>
      <w:r w:rsidR="00482D0B" w:rsidRPr="009763A3">
        <w:rPr>
          <w:rFonts w:ascii="Times New Roman" w:hAnsi="Times New Roman" w:cs="Times New Roman"/>
        </w:rPr>
        <w:t>ata</w:t>
      </w:r>
      <w:r w:rsidR="00AE6C08" w:rsidRPr="009763A3">
        <w:rPr>
          <w:rFonts w:ascii="Times New Roman" w:hAnsi="Times New Roman" w:cs="Times New Roman"/>
        </w:rPr>
        <w:t>sı olduğu düşünülebilir.</w:t>
      </w:r>
    </w:p>
    <w:p w:rsidR="00B0649D" w:rsidRPr="009763A3" w:rsidRDefault="00482D0B" w:rsidP="00EF493A">
      <w:pPr>
        <w:autoSpaceDE w:val="0"/>
        <w:autoSpaceDN w:val="0"/>
        <w:adjustRightInd w:val="0"/>
        <w:spacing w:after="120" w:line="22" w:lineRule="atLeast"/>
        <w:ind w:firstLine="567"/>
        <w:jc w:val="both"/>
        <w:rPr>
          <w:rFonts w:ascii="Times New Roman" w:hAnsi="Times New Roman" w:cs="Times New Roman"/>
        </w:rPr>
      </w:pPr>
      <w:r w:rsidRPr="009763A3">
        <w:rPr>
          <w:rFonts w:ascii="Times New Roman" w:hAnsi="Times New Roman" w:cs="Times New Roman"/>
        </w:rPr>
        <w:t>Pilav; pirinç, bulgur, şehriye, kuskus vb. tahıl t</w:t>
      </w:r>
      <w:r w:rsidR="00797C8A" w:rsidRPr="009763A3">
        <w:rPr>
          <w:rFonts w:ascii="Times New Roman" w:hAnsi="Times New Roman" w:cs="Times New Roman"/>
        </w:rPr>
        <w:t>ürlerinin birçoğu ile hazırlana</w:t>
      </w:r>
      <w:r w:rsidRPr="009763A3">
        <w:rPr>
          <w:rFonts w:ascii="Times New Roman" w:hAnsi="Times New Roman" w:cs="Times New Roman"/>
        </w:rPr>
        <w:t>bilen bir y</w:t>
      </w:r>
      <w:r w:rsidR="00B0649D" w:rsidRPr="009763A3">
        <w:rPr>
          <w:rFonts w:ascii="Times New Roman" w:hAnsi="Times New Roman" w:cs="Times New Roman"/>
        </w:rPr>
        <w:t xml:space="preserve">iyecek türüdür. </w:t>
      </w:r>
      <w:r w:rsidR="00797C8A" w:rsidRPr="009763A3">
        <w:rPr>
          <w:rFonts w:ascii="Times New Roman" w:hAnsi="Times New Roman" w:cs="Times New Roman"/>
        </w:rPr>
        <w:t>Türkler b</w:t>
      </w:r>
      <w:r w:rsidR="00B0649D" w:rsidRPr="009763A3">
        <w:rPr>
          <w:rFonts w:ascii="Times New Roman" w:hAnsi="Times New Roman" w:cs="Times New Roman"/>
        </w:rPr>
        <w:t xml:space="preserve">u tahılların bir kısmını kendileri üretirken bir kısmını da Çin’den vergi olarak almışlardır. Çin’den alınan darı ve pirinç çeşitli şekillerde işlenmiş ve sevilerek tüketilmiştir. Orta Asya’nın güneyinde Çin’e yakın </w:t>
      </w:r>
      <w:proofErr w:type="spellStart"/>
      <w:r w:rsidR="00B0649D" w:rsidRPr="009763A3">
        <w:rPr>
          <w:rFonts w:ascii="Times New Roman" w:hAnsi="Times New Roman" w:cs="Times New Roman"/>
        </w:rPr>
        <w:t>Kuça</w:t>
      </w:r>
      <w:proofErr w:type="spellEnd"/>
      <w:r w:rsidR="00B0649D" w:rsidRPr="009763A3">
        <w:rPr>
          <w:rFonts w:ascii="Times New Roman" w:hAnsi="Times New Roman" w:cs="Times New Roman"/>
        </w:rPr>
        <w:t xml:space="preserve">, </w:t>
      </w:r>
      <w:proofErr w:type="spellStart"/>
      <w:r w:rsidR="00B0649D" w:rsidRPr="009763A3">
        <w:rPr>
          <w:rFonts w:ascii="Times New Roman" w:hAnsi="Times New Roman" w:cs="Times New Roman"/>
        </w:rPr>
        <w:t>Kaşgar</w:t>
      </w:r>
      <w:proofErr w:type="spellEnd"/>
      <w:r w:rsidR="00B0649D" w:rsidRPr="009763A3">
        <w:rPr>
          <w:rFonts w:ascii="Times New Roman" w:hAnsi="Times New Roman" w:cs="Times New Roman"/>
        </w:rPr>
        <w:t xml:space="preserve">, </w:t>
      </w:r>
      <w:proofErr w:type="spellStart"/>
      <w:r w:rsidR="00B0649D" w:rsidRPr="009763A3">
        <w:rPr>
          <w:rFonts w:ascii="Times New Roman" w:hAnsi="Times New Roman" w:cs="Times New Roman"/>
        </w:rPr>
        <w:t>Hotan</w:t>
      </w:r>
      <w:proofErr w:type="spellEnd"/>
      <w:r w:rsidR="00B0649D" w:rsidRPr="009763A3">
        <w:rPr>
          <w:rFonts w:ascii="Times New Roman" w:hAnsi="Times New Roman" w:cs="Times New Roman"/>
        </w:rPr>
        <w:t>, Kuzey Pamir gibi bölgelerde eski dönemlerden beri ekimi yapılan pirince, Türklerin XI. yüzyılda “</w:t>
      </w:r>
      <w:proofErr w:type="spellStart"/>
      <w:r w:rsidR="00B0649D" w:rsidRPr="009763A3">
        <w:rPr>
          <w:rFonts w:ascii="Times New Roman" w:hAnsi="Times New Roman" w:cs="Times New Roman"/>
        </w:rPr>
        <w:t>tuturgan</w:t>
      </w:r>
      <w:proofErr w:type="spellEnd"/>
      <w:r w:rsidR="00B0649D" w:rsidRPr="009763A3">
        <w:rPr>
          <w:rFonts w:ascii="Times New Roman" w:hAnsi="Times New Roman" w:cs="Times New Roman"/>
        </w:rPr>
        <w:t>” demişler (Gürsoy, 2004: 77</w:t>
      </w:r>
      <w:r w:rsidR="00843136" w:rsidRPr="009763A3">
        <w:rPr>
          <w:rFonts w:ascii="Times New Roman" w:hAnsi="Times New Roman" w:cs="Times New Roman"/>
        </w:rPr>
        <w:t xml:space="preserve">; </w:t>
      </w:r>
      <w:proofErr w:type="spellStart"/>
      <w:r w:rsidR="00843136" w:rsidRPr="009763A3">
        <w:rPr>
          <w:rFonts w:ascii="Times New Roman" w:hAnsi="Times New Roman" w:cs="Times New Roman"/>
        </w:rPr>
        <w:t>Ercilasun</w:t>
      </w:r>
      <w:proofErr w:type="spellEnd"/>
      <w:r w:rsidR="00843136" w:rsidRPr="009763A3">
        <w:rPr>
          <w:rFonts w:ascii="Times New Roman" w:hAnsi="Times New Roman" w:cs="Times New Roman"/>
        </w:rPr>
        <w:t xml:space="preserve"> vd. 2014: </w:t>
      </w:r>
      <w:r w:rsidR="00080117" w:rsidRPr="009763A3">
        <w:rPr>
          <w:rFonts w:ascii="Times New Roman" w:hAnsi="Times New Roman" w:cs="Times New Roman"/>
        </w:rPr>
        <w:t>905</w:t>
      </w:r>
      <w:r w:rsidR="00B0649D" w:rsidRPr="009763A3">
        <w:rPr>
          <w:rFonts w:ascii="Times New Roman" w:hAnsi="Times New Roman" w:cs="Times New Roman"/>
        </w:rPr>
        <w:t>) ve mutfaklarında çeşitli şekillerde sıkça kullanmışlardır. Tatlı ve tuzlu birçok yemek türünde kullanılan pirinç, bu dönemde içerisine şeker atılarak pişirilip, soğuk suya konularak veya içerisin</w:t>
      </w:r>
      <w:r w:rsidR="008A65BC" w:rsidRPr="009763A3">
        <w:rPr>
          <w:rFonts w:ascii="Times New Roman" w:hAnsi="Times New Roman" w:cs="Times New Roman"/>
        </w:rPr>
        <w:t>e buz eklenerek günümüzde sütlac</w:t>
      </w:r>
      <w:r w:rsidR="00B0649D" w:rsidRPr="009763A3">
        <w:rPr>
          <w:rFonts w:ascii="Times New Roman" w:hAnsi="Times New Roman" w:cs="Times New Roman"/>
        </w:rPr>
        <w:t>a benzer bir çeşit tatlı şeklinde de tüketilmiştir (Genç, 1981:</w:t>
      </w:r>
      <w:r w:rsidR="00E262D7" w:rsidRPr="009763A3">
        <w:rPr>
          <w:rFonts w:ascii="Times New Roman" w:hAnsi="Times New Roman" w:cs="Times New Roman"/>
        </w:rPr>
        <w:t xml:space="preserve"> </w:t>
      </w:r>
      <w:r w:rsidR="00B0649D" w:rsidRPr="009763A3">
        <w:rPr>
          <w:rFonts w:ascii="Times New Roman" w:hAnsi="Times New Roman" w:cs="Times New Roman"/>
        </w:rPr>
        <w:t>61).</w:t>
      </w:r>
      <w:r w:rsidR="00BE2F85" w:rsidRPr="009763A3">
        <w:rPr>
          <w:rFonts w:ascii="Times New Roman" w:hAnsi="Times New Roman" w:cs="Times New Roman"/>
        </w:rPr>
        <w:t xml:space="preserve"> Pilavın ana malzemesi olarak kullanılan bulgur da birçok medeniyet tarafından kullanılmıştır. Türkçe kökenli </w:t>
      </w:r>
      <w:r w:rsidR="00732143" w:rsidRPr="009763A3">
        <w:rPr>
          <w:rFonts w:ascii="Times New Roman" w:hAnsi="Times New Roman" w:cs="Times New Roman"/>
        </w:rPr>
        <w:t xml:space="preserve">olan bulgur, küçük fonetik farklılıklarla anlam kaybına uğramadan birçok dile geçmiştir. </w:t>
      </w:r>
      <w:proofErr w:type="gramStart"/>
      <w:r w:rsidR="00732143" w:rsidRPr="009763A3">
        <w:rPr>
          <w:rFonts w:ascii="Times New Roman" w:hAnsi="Times New Roman" w:cs="Times New Roman"/>
        </w:rPr>
        <w:t>Farsçada</w:t>
      </w:r>
      <w:r w:rsidR="00BE2F85" w:rsidRPr="009763A3">
        <w:rPr>
          <w:rFonts w:ascii="Times New Roman" w:hAnsi="Times New Roman" w:cs="Times New Roman"/>
        </w:rPr>
        <w:t xml:space="preserve"> “bulgur, </w:t>
      </w:r>
      <w:proofErr w:type="spellStart"/>
      <w:r w:rsidR="00732143" w:rsidRPr="009763A3">
        <w:rPr>
          <w:rFonts w:ascii="Times New Roman" w:hAnsi="Times New Roman" w:cs="Times New Roman"/>
        </w:rPr>
        <w:t>purgul</w:t>
      </w:r>
      <w:proofErr w:type="spellEnd"/>
      <w:r w:rsidR="00732143" w:rsidRPr="009763A3">
        <w:rPr>
          <w:rFonts w:ascii="Times New Roman" w:hAnsi="Times New Roman" w:cs="Times New Roman"/>
        </w:rPr>
        <w:t xml:space="preserve">, </w:t>
      </w:r>
      <w:proofErr w:type="spellStart"/>
      <w:r w:rsidR="00BE2F85" w:rsidRPr="009763A3">
        <w:rPr>
          <w:rFonts w:ascii="Times New Roman" w:hAnsi="Times New Roman" w:cs="Times New Roman"/>
        </w:rPr>
        <w:t>burgul</w:t>
      </w:r>
      <w:proofErr w:type="spellEnd"/>
      <w:r w:rsidR="00732143" w:rsidRPr="009763A3">
        <w:rPr>
          <w:rFonts w:ascii="Times New Roman" w:hAnsi="Times New Roman" w:cs="Times New Roman"/>
        </w:rPr>
        <w:t xml:space="preserve">, </w:t>
      </w:r>
      <w:proofErr w:type="spellStart"/>
      <w:r w:rsidR="00732143" w:rsidRPr="009763A3">
        <w:rPr>
          <w:rFonts w:ascii="Times New Roman" w:hAnsi="Times New Roman" w:cs="Times New Roman"/>
        </w:rPr>
        <w:t>belġûr</w:t>
      </w:r>
      <w:proofErr w:type="spellEnd"/>
      <w:r w:rsidR="00BE2F85" w:rsidRPr="009763A3">
        <w:rPr>
          <w:rFonts w:ascii="Times New Roman" w:hAnsi="Times New Roman" w:cs="Times New Roman"/>
        </w:rPr>
        <w:t>”</w:t>
      </w:r>
      <w:r w:rsidR="00732143" w:rsidRPr="009763A3">
        <w:rPr>
          <w:rFonts w:ascii="Times New Roman" w:hAnsi="Times New Roman" w:cs="Times New Roman"/>
        </w:rPr>
        <w:t>, Arapçada “</w:t>
      </w:r>
      <w:proofErr w:type="spellStart"/>
      <w:r w:rsidR="00732143" w:rsidRPr="009763A3">
        <w:rPr>
          <w:rFonts w:ascii="Times New Roman" w:hAnsi="Times New Roman" w:cs="Times New Roman"/>
        </w:rPr>
        <w:t>bulġûr</w:t>
      </w:r>
      <w:proofErr w:type="spellEnd"/>
      <w:r w:rsidR="00732143" w:rsidRPr="009763A3">
        <w:rPr>
          <w:rFonts w:ascii="Times New Roman" w:hAnsi="Times New Roman" w:cs="Times New Roman"/>
        </w:rPr>
        <w:t xml:space="preserve">, </w:t>
      </w:r>
      <w:proofErr w:type="spellStart"/>
      <w:r w:rsidR="00732143" w:rsidRPr="009763A3">
        <w:rPr>
          <w:rFonts w:ascii="Times New Roman" w:hAnsi="Times New Roman" w:cs="Times New Roman"/>
        </w:rPr>
        <w:t>bûrġûl</w:t>
      </w:r>
      <w:proofErr w:type="spellEnd"/>
      <w:r w:rsidR="00732143" w:rsidRPr="009763A3">
        <w:rPr>
          <w:rFonts w:ascii="Times New Roman" w:hAnsi="Times New Roman" w:cs="Times New Roman"/>
        </w:rPr>
        <w:t xml:space="preserve">, </w:t>
      </w:r>
      <w:proofErr w:type="spellStart"/>
      <w:r w:rsidR="00732143" w:rsidRPr="009763A3">
        <w:rPr>
          <w:rFonts w:ascii="Times New Roman" w:hAnsi="Times New Roman" w:cs="Times New Roman"/>
        </w:rPr>
        <w:t>barġûl</w:t>
      </w:r>
      <w:proofErr w:type="spellEnd"/>
      <w:r w:rsidR="00732143" w:rsidRPr="009763A3">
        <w:rPr>
          <w:rFonts w:ascii="Times New Roman" w:hAnsi="Times New Roman" w:cs="Times New Roman"/>
        </w:rPr>
        <w:t xml:space="preserve">”, Rusçada </w:t>
      </w:r>
      <w:r w:rsidR="00732143" w:rsidRPr="009763A3">
        <w:rPr>
          <w:rFonts w:ascii="Times New Roman" w:hAnsi="Times New Roman" w:cs="Times New Roman"/>
        </w:rPr>
        <w:lastRenderedPageBreak/>
        <w:t xml:space="preserve">bulgur, </w:t>
      </w:r>
      <w:proofErr w:type="spellStart"/>
      <w:r w:rsidR="00732143" w:rsidRPr="009763A3">
        <w:rPr>
          <w:rFonts w:ascii="Times New Roman" w:hAnsi="Times New Roman" w:cs="Times New Roman"/>
        </w:rPr>
        <w:t>burgul</w:t>
      </w:r>
      <w:proofErr w:type="spellEnd"/>
      <w:r w:rsidR="00732143" w:rsidRPr="009763A3">
        <w:rPr>
          <w:rFonts w:ascii="Times New Roman" w:hAnsi="Times New Roman" w:cs="Times New Roman"/>
        </w:rPr>
        <w:t xml:space="preserve">”, Ermenicede “bulgur”, Macarcada </w:t>
      </w:r>
      <w:proofErr w:type="spellStart"/>
      <w:r w:rsidR="00732143" w:rsidRPr="009763A3">
        <w:rPr>
          <w:rFonts w:ascii="Times New Roman" w:hAnsi="Times New Roman" w:cs="Times New Roman"/>
        </w:rPr>
        <w:t>bongor</w:t>
      </w:r>
      <w:proofErr w:type="spellEnd"/>
      <w:r w:rsidR="00732143" w:rsidRPr="009763A3">
        <w:rPr>
          <w:rFonts w:ascii="Times New Roman" w:hAnsi="Times New Roman" w:cs="Times New Roman"/>
        </w:rPr>
        <w:t xml:space="preserve"> buza, </w:t>
      </w:r>
      <w:proofErr w:type="spellStart"/>
      <w:r w:rsidR="00732143" w:rsidRPr="009763A3">
        <w:rPr>
          <w:rFonts w:ascii="Times New Roman" w:hAnsi="Times New Roman" w:cs="Times New Roman"/>
        </w:rPr>
        <w:t>bongor</w:t>
      </w:r>
      <w:proofErr w:type="spellEnd"/>
      <w:r w:rsidR="00732143" w:rsidRPr="009763A3">
        <w:rPr>
          <w:rFonts w:ascii="Times New Roman" w:hAnsi="Times New Roman" w:cs="Times New Roman"/>
        </w:rPr>
        <w:t xml:space="preserve"> </w:t>
      </w:r>
      <w:proofErr w:type="spellStart"/>
      <w:r w:rsidR="00732143" w:rsidRPr="009763A3">
        <w:rPr>
          <w:rFonts w:ascii="Times New Roman" w:hAnsi="Times New Roman" w:cs="Times New Roman"/>
        </w:rPr>
        <w:t>ká</w:t>
      </w:r>
      <w:r w:rsidR="00DD100B" w:rsidRPr="009763A3">
        <w:rPr>
          <w:rFonts w:ascii="Times New Roman" w:hAnsi="Times New Roman" w:cs="Times New Roman"/>
        </w:rPr>
        <w:t>sa</w:t>
      </w:r>
      <w:proofErr w:type="spellEnd"/>
      <w:r w:rsidR="00DD100B" w:rsidRPr="009763A3">
        <w:rPr>
          <w:rFonts w:ascii="Times New Roman" w:hAnsi="Times New Roman" w:cs="Times New Roman"/>
        </w:rPr>
        <w:t xml:space="preserve">”, </w:t>
      </w:r>
      <w:proofErr w:type="spellStart"/>
      <w:r w:rsidR="00DD100B" w:rsidRPr="009763A3">
        <w:rPr>
          <w:rFonts w:ascii="Times New Roman" w:hAnsi="Times New Roman" w:cs="Times New Roman"/>
        </w:rPr>
        <w:t>Romencede</w:t>
      </w:r>
      <w:proofErr w:type="spellEnd"/>
      <w:r w:rsidR="00DD100B" w:rsidRPr="009763A3">
        <w:rPr>
          <w:rFonts w:ascii="Times New Roman" w:hAnsi="Times New Roman" w:cs="Times New Roman"/>
        </w:rPr>
        <w:t xml:space="preserve"> “</w:t>
      </w:r>
      <w:proofErr w:type="spellStart"/>
      <w:r w:rsidR="00DD100B" w:rsidRPr="009763A3">
        <w:rPr>
          <w:rFonts w:ascii="Times New Roman" w:hAnsi="Times New Roman" w:cs="Times New Roman"/>
        </w:rPr>
        <w:t>bulgúr</w:t>
      </w:r>
      <w:proofErr w:type="spellEnd"/>
      <w:r w:rsidR="00DD100B" w:rsidRPr="009763A3">
        <w:rPr>
          <w:rFonts w:ascii="Times New Roman" w:hAnsi="Times New Roman" w:cs="Times New Roman"/>
        </w:rPr>
        <w:t xml:space="preserve">”, Bulgarcada “bulgur, </w:t>
      </w:r>
      <w:proofErr w:type="spellStart"/>
      <w:r w:rsidR="00DD100B" w:rsidRPr="009763A3">
        <w:rPr>
          <w:rFonts w:ascii="Times New Roman" w:hAnsi="Times New Roman" w:cs="Times New Roman"/>
        </w:rPr>
        <w:t>balgúr</w:t>
      </w:r>
      <w:proofErr w:type="spellEnd"/>
      <w:r w:rsidR="00DD100B" w:rsidRPr="009763A3">
        <w:rPr>
          <w:rFonts w:ascii="Times New Roman" w:hAnsi="Times New Roman" w:cs="Times New Roman"/>
        </w:rPr>
        <w:t xml:space="preserve">, buğur, </w:t>
      </w:r>
      <w:proofErr w:type="spellStart"/>
      <w:r w:rsidR="00DD100B" w:rsidRPr="009763A3">
        <w:rPr>
          <w:rFonts w:ascii="Times New Roman" w:hAnsi="Times New Roman" w:cs="Times New Roman"/>
        </w:rPr>
        <w:t>burgul</w:t>
      </w:r>
      <w:proofErr w:type="spellEnd"/>
      <w:r w:rsidR="00DD100B" w:rsidRPr="009763A3">
        <w:rPr>
          <w:rFonts w:ascii="Times New Roman" w:hAnsi="Times New Roman" w:cs="Times New Roman"/>
        </w:rPr>
        <w:t>”, Sırpçada “</w:t>
      </w:r>
      <w:proofErr w:type="spellStart"/>
      <w:r w:rsidR="00DD100B" w:rsidRPr="009763A3">
        <w:rPr>
          <w:rFonts w:ascii="Times New Roman" w:hAnsi="Times New Roman" w:cs="Times New Roman"/>
        </w:rPr>
        <w:t>búngur</w:t>
      </w:r>
      <w:proofErr w:type="spellEnd"/>
      <w:r w:rsidR="00DD100B" w:rsidRPr="009763A3">
        <w:rPr>
          <w:rFonts w:ascii="Times New Roman" w:hAnsi="Times New Roman" w:cs="Times New Roman"/>
        </w:rPr>
        <w:t>, bulgur”, Arnavutçada “</w:t>
      </w:r>
      <w:proofErr w:type="spellStart"/>
      <w:r w:rsidR="00DD100B" w:rsidRPr="009763A3">
        <w:rPr>
          <w:rFonts w:ascii="Times New Roman" w:hAnsi="Times New Roman" w:cs="Times New Roman"/>
        </w:rPr>
        <w:t>bullgúr</w:t>
      </w:r>
      <w:proofErr w:type="spellEnd"/>
      <w:r w:rsidR="00DD100B" w:rsidRPr="009763A3">
        <w:rPr>
          <w:rFonts w:ascii="Times New Roman" w:hAnsi="Times New Roman" w:cs="Times New Roman"/>
        </w:rPr>
        <w:t>”, Makedoncada “</w:t>
      </w:r>
      <w:proofErr w:type="spellStart"/>
      <w:r w:rsidR="00DD100B" w:rsidRPr="009763A3">
        <w:rPr>
          <w:rFonts w:ascii="Times New Roman" w:hAnsi="Times New Roman" w:cs="Times New Roman"/>
        </w:rPr>
        <w:t>bolgur</w:t>
      </w:r>
      <w:proofErr w:type="spellEnd"/>
      <w:r w:rsidR="00DD100B" w:rsidRPr="009763A3">
        <w:rPr>
          <w:rFonts w:ascii="Times New Roman" w:hAnsi="Times New Roman" w:cs="Times New Roman"/>
        </w:rPr>
        <w:t xml:space="preserve">, </w:t>
      </w:r>
      <w:proofErr w:type="spellStart"/>
      <w:r w:rsidR="00DD100B" w:rsidRPr="009763A3">
        <w:rPr>
          <w:rFonts w:ascii="Times New Roman" w:hAnsi="Times New Roman" w:cs="Times New Roman"/>
        </w:rPr>
        <w:t>bungur</w:t>
      </w:r>
      <w:proofErr w:type="spellEnd"/>
      <w:r w:rsidR="00DD100B" w:rsidRPr="009763A3">
        <w:rPr>
          <w:rFonts w:ascii="Times New Roman" w:hAnsi="Times New Roman" w:cs="Times New Roman"/>
        </w:rPr>
        <w:t>, bulgur”, Yunancada “</w:t>
      </w:r>
      <w:proofErr w:type="spellStart"/>
      <w:r w:rsidR="00DD100B" w:rsidRPr="009763A3">
        <w:rPr>
          <w:rFonts w:ascii="Times New Roman" w:hAnsi="Times New Roman" w:cs="Times New Roman"/>
        </w:rPr>
        <w:t>bulğuri</w:t>
      </w:r>
      <w:proofErr w:type="spellEnd"/>
      <w:r w:rsidR="00DD100B" w:rsidRPr="009763A3">
        <w:rPr>
          <w:rFonts w:ascii="Times New Roman" w:hAnsi="Times New Roman" w:cs="Times New Roman"/>
        </w:rPr>
        <w:t xml:space="preserve">, </w:t>
      </w:r>
      <w:proofErr w:type="spellStart"/>
      <w:r w:rsidR="00DD100B" w:rsidRPr="009763A3">
        <w:rPr>
          <w:rFonts w:ascii="Times New Roman" w:hAnsi="Times New Roman" w:cs="Times New Roman"/>
        </w:rPr>
        <w:t>p</w:t>
      </w:r>
      <w:r w:rsidR="00F37066" w:rsidRPr="009763A3">
        <w:rPr>
          <w:rFonts w:ascii="Times New Roman" w:hAnsi="Times New Roman" w:cs="Times New Roman"/>
        </w:rPr>
        <w:t>urkúrin</w:t>
      </w:r>
      <w:proofErr w:type="spellEnd"/>
      <w:r w:rsidR="00F37066" w:rsidRPr="009763A3">
        <w:rPr>
          <w:rFonts w:ascii="Times New Roman" w:hAnsi="Times New Roman" w:cs="Times New Roman"/>
        </w:rPr>
        <w:t xml:space="preserve">, </w:t>
      </w:r>
      <w:proofErr w:type="spellStart"/>
      <w:r w:rsidR="00F37066" w:rsidRPr="009763A3">
        <w:rPr>
          <w:rFonts w:ascii="Times New Roman" w:hAnsi="Times New Roman" w:cs="Times New Roman"/>
        </w:rPr>
        <w:t>pliğúri</w:t>
      </w:r>
      <w:proofErr w:type="spellEnd"/>
      <w:r w:rsidR="00F37066" w:rsidRPr="009763A3">
        <w:rPr>
          <w:rFonts w:ascii="Times New Roman" w:hAnsi="Times New Roman" w:cs="Times New Roman"/>
        </w:rPr>
        <w:t xml:space="preserve">, </w:t>
      </w:r>
      <w:proofErr w:type="spellStart"/>
      <w:r w:rsidR="00F37066" w:rsidRPr="009763A3">
        <w:rPr>
          <w:rFonts w:ascii="Times New Roman" w:hAnsi="Times New Roman" w:cs="Times New Roman"/>
        </w:rPr>
        <w:t>bliğúri</w:t>
      </w:r>
      <w:proofErr w:type="spellEnd"/>
      <w:r w:rsidR="00F37066" w:rsidRPr="009763A3">
        <w:rPr>
          <w:rFonts w:ascii="Times New Roman" w:hAnsi="Times New Roman" w:cs="Times New Roman"/>
        </w:rPr>
        <w:t xml:space="preserve">”, İngilizcede “bulgur, </w:t>
      </w:r>
      <w:proofErr w:type="spellStart"/>
      <w:r w:rsidR="00F37066" w:rsidRPr="009763A3">
        <w:rPr>
          <w:rFonts w:ascii="Times New Roman" w:hAnsi="Times New Roman" w:cs="Times New Roman"/>
        </w:rPr>
        <w:t>bulghur</w:t>
      </w:r>
      <w:proofErr w:type="spellEnd"/>
      <w:r w:rsidR="00F37066" w:rsidRPr="009763A3">
        <w:rPr>
          <w:rFonts w:ascii="Times New Roman" w:hAnsi="Times New Roman" w:cs="Times New Roman"/>
        </w:rPr>
        <w:t>” şeklinde</w:t>
      </w:r>
      <w:r w:rsidR="00DD100B" w:rsidRPr="009763A3">
        <w:rPr>
          <w:rFonts w:ascii="Times New Roman" w:hAnsi="Times New Roman" w:cs="Times New Roman"/>
        </w:rPr>
        <w:t xml:space="preserve"> </w:t>
      </w:r>
      <w:r w:rsidR="00F37066" w:rsidRPr="009763A3">
        <w:rPr>
          <w:rFonts w:ascii="Times New Roman" w:hAnsi="Times New Roman" w:cs="Times New Roman"/>
        </w:rPr>
        <w:t>kullanılmaktadır</w:t>
      </w:r>
      <w:r w:rsidR="00797C8A" w:rsidRPr="009763A3">
        <w:rPr>
          <w:rFonts w:ascii="Times New Roman" w:hAnsi="Times New Roman" w:cs="Times New Roman"/>
        </w:rPr>
        <w:t xml:space="preserve"> (Karaağaç, 2008: 138)</w:t>
      </w:r>
      <w:r w:rsidR="00F37066" w:rsidRPr="009763A3">
        <w:rPr>
          <w:rFonts w:ascii="Times New Roman" w:hAnsi="Times New Roman" w:cs="Times New Roman"/>
        </w:rPr>
        <w:t xml:space="preserve">. </w:t>
      </w:r>
      <w:proofErr w:type="gramEnd"/>
      <w:r w:rsidR="00F37066" w:rsidRPr="009763A3">
        <w:rPr>
          <w:rFonts w:ascii="Times New Roman" w:hAnsi="Times New Roman" w:cs="Times New Roman"/>
        </w:rPr>
        <w:t>Özellikle Osmanlı Devletinin toprakları sınırlarında kalmış veya</w:t>
      </w:r>
      <w:r w:rsidR="00797C8A" w:rsidRPr="009763A3">
        <w:rPr>
          <w:rFonts w:ascii="Times New Roman" w:hAnsi="Times New Roman" w:cs="Times New Roman"/>
        </w:rPr>
        <w:t xml:space="preserve"> onun</w:t>
      </w:r>
      <w:r w:rsidR="00F37066" w:rsidRPr="009763A3">
        <w:rPr>
          <w:rFonts w:ascii="Times New Roman" w:hAnsi="Times New Roman" w:cs="Times New Roman"/>
        </w:rPr>
        <w:t xml:space="preserve"> ilişki hâlinde olduğu toplumlarda bulgur kelimesi</w:t>
      </w:r>
      <w:r w:rsidR="00184368" w:rsidRPr="009763A3">
        <w:rPr>
          <w:rFonts w:ascii="Times New Roman" w:hAnsi="Times New Roman" w:cs="Times New Roman"/>
        </w:rPr>
        <w:t>nin daha yaygın ol</w:t>
      </w:r>
      <w:r w:rsidR="003752D1" w:rsidRPr="009763A3">
        <w:rPr>
          <w:rFonts w:ascii="Times New Roman" w:hAnsi="Times New Roman" w:cs="Times New Roman"/>
        </w:rPr>
        <w:t>arak kullanıldığı görülmektedir</w:t>
      </w:r>
      <w:r w:rsidR="00797C8A" w:rsidRPr="009763A3">
        <w:rPr>
          <w:rFonts w:ascii="Times New Roman" w:hAnsi="Times New Roman" w:cs="Times New Roman"/>
        </w:rPr>
        <w:t>.</w:t>
      </w:r>
    </w:p>
    <w:p w:rsidR="0032517C" w:rsidRPr="009763A3" w:rsidRDefault="0032517C" w:rsidP="00EF493A">
      <w:pPr>
        <w:spacing w:after="120" w:line="22" w:lineRule="atLeast"/>
        <w:ind w:firstLine="567"/>
        <w:jc w:val="both"/>
        <w:rPr>
          <w:rFonts w:ascii="Times New Roman" w:hAnsi="Times New Roman" w:cs="Times New Roman"/>
          <w:color w:val="212529"/>
          <w:shd w:val="clear" w:color="auto" w:fill="FFFFFF"/>
        </w:rPr>
      </w:pPr>
      <w:r w:rsidRPr="009763A3">
        <w:rPr>
          <w:rFonts w:ascii="Times New Roman" w:hAnsi="Times New Roman" w:cs="Times New Roman"/>
        </w:rPr>
        <w:t xml:space="preserve">Pilav, atasözlerine ve deyimlere de yansımış bir kültür unsurudur. </w:t>
      </w:r>
      <w:proofErr w:type="gramStart"/>
      <w:r w:rsidRPr="009763A3">
        <w:rPr>
          <w:rFonts w:ascii="Times New Roman" w:hAnsi="Times New Roman" w:cs="Times New Roman"/>
        </w:rPr>
        <w:t>“</w:t>
      </w:r>
      <w:r w:rsidRPr="009763A3">
        <w:rPr>
          <w:rFonts w:ascii="Times New Roman" w:hAnsi="Times New Roman" w:cs="Times New Roman"/>
          <w:i/>
        </w:rPr>
        <w:t xml:space="preserve">Pilavdan dönenenin kaşığı kırılsın; pilav yiyen kaşığını yanında taşır; lafla pilav pişirilse deniz kadar yağı benden; Dervişe Bağdat’ta pilav var demişler, yalan değilse ırak değil demiş; </w:t>
      </w:r>
      <w:proofErr w:type="spellStart"/>
      <w:r w:rsidRPr="009763A3">
        <w:rPr>
          <w:rFonts w:ascii="Times New Roman" w:hAnsi="Times New Roman" w:cs="Times New Roman"/>
          <w:i/>
        </w:rPr>
        <w:t>temcid</w:t>
      </w:r>
      <w:proofErr w:type="spellEnd"/>
      <w:r w:rsidRPr="009763A3">
        <w:rPr>
          <w:rFonts w:ascii="Times New Roman" w:hAnsi="Times New Roman" w:cs="Times New Roman"/>
          <w:i/>
        </w:rPr>
        <w:t xml:space="preserve"> pilavı gibi ısıtıp </w:t>
      </w:r>
      <w:proofErr w:type="spellStart"/>
      <w:r w:rsidRPr="009763A3">
        <w:rPr>
          <w:rFonts w:ascii="Times New Roman" w:hAnsi="Times New Roman" w:cs="Times New Roman"/>
          <w:i/>
        </w:rPr>
        <w:t>ısıtıp</w:t>
      </w:r>
      <w:proofErr w:type="spellEnd"/>
      <w:r w:rsidRPr="009763A3">
        <w:rPr>
          <w:rFonts w:ascii="Times New Roman" w:hAnsi="Times New Roman" w:cs="Times New Roman"/>
          <w:i/>
        </w:rPr>
        <w:t xml:space="preserve"> önüne sürmek; </w:t>
      </w:r>
      <w:r w:rsidR="00E560D0" w:rsidRPr="009763A3">
        <w:rPr>
          <w:rFonts w:ascii="Times New Roman" w:hAnsi="Times New Roman" w:cs="Times New Roman"/>
          <w:i/>
        </w:rPr>
        <w:t xml:space="preserve">pilav gibi; </w:t>
      </w:r>
      <w:r w:rsidRPr="009763A3">
        <w:rPr>
          <w:rFonts w:ascii="Times New Roman" w:hAnsi="Times New Roman" w:cs="Times New Roman"/>
          <w:i/>
        </w:rPr>
        <w:t xml:space="preserve">düğün pilavıyla dost ağırlamak; ata arpa yiğide pilav” </w:t>
      </w:r>
      <w:r w:rsidR="0095606F" w:rsidRPr="009763A3">
        <w:rPr>
          <w:rFonts w:ascii="Times New Roman" w:hAnsi="Times New Roman" w:cs="Times New Roman"/>
        </w:rPr>
        <w:t>bunlardan bazılarıdır (</w:t>
      </w:r>
      <w:hyperlink r:id="rId5" w:history="1">
        <w:r w:rsidR="0095606F" w:rsidRPr="009763A3">
          <w:rPr>
            <w:rStyle w:val="Kpr"/>
            <w:rFonts w:ascii="Times New Roman" w:hAnsi="Times New Roman" w:cs="Times New Roman"/>
          </w:rPr>
          <w:t>https://sozluk.gov.tr/31.07.2025</w:t>
        </w:r>
      </w:hyperlink>
      <w:r w:rsidR="0095606F" w:rsidRPr="009763A3">
        <w:rPr>
          <w:rFonts w:ascii="Times New Roman" w:hAnsi="Times New Roman" w:cs="Times New Roman"/>
        </w:rPr>
        <w:t xml:space="preserve">). </w:t>
      </w:r>
      <w:proofErr w:type="gramEnd"/>
      <w:r w:rsidR="0095606F" w:rsidRPr="009763A3">
        <w:rPr>
          <w:rFonts w:ascii="Times New Roman" w:hAnsi="Times New Roman" w:cs="Times New Roman"/>
        </w:rPr>
        <w:t>Türk dünyasının farklı ülkelerinde ve farklı milletlerde de pilavın atasözleri ve deyimlere yansıdığı görülmektedir. Çin atasözünde “</w:t>
      </w:r>
      <w:r w:rsidR="0095606F" w:rsidRPr="009763A3">
        <w:rPr>
          <w:rFonts w:ascii="Times New Roman" w:hAnsi="Times New Roman" w:cs="Times New Roman"/>
          <w:i/>
          <w:color w:val="212529"/>
          <w:shd w:val="clear" w:color="auto" w:fill="FFFFFF"/>
        </w:rPr>
        <w:t>Gelin ne kadar hamarat olsa da pirinç yoksa pilav yapamaz.</w:t>
      </w:r>
      <w:r w:rsidR="0095606F" w:rsidRPr="009763A3">
        <w:rPr>
          <w:rFonts w:ascii="Times New Roman" w:hAnsi="Times New Roman" w:cs="Times New Roman"/>
          <w:color w:val="212529"/>
          <w:shd w:val="clear" w:color="auto" w:fill="FFFFFF"/>
        </w:rPr>
        <w:t>”, Tatar atasözlerinde, “</w:t>
      </w:r>
      <w:proofErr w:type="spellStart"/>
      <w:r w:rsidR="0095606F" w:rsidRPr="009763A3">
        <w:rPr>
          <w:rFonts w:ascii="Times New Roman" w:hAnsi="Times New Roman" w:cs="Times New Roman"/>
          <w:i/>
          <w:color w:val="212529"/>
          <w:shd w:val="clear" w:color="auto" w:fill="FFFFFF"/>
        </w:rPr>
        <w:t>Korı</w:t>
      </w:r>
      <w:proofErr w:type="spellEnd"/>
      <w:r w:rsidR="0095606F" w:rsidRPr="009763A3">
        <w:rPr>
          <w:rFonts w:ascii="Times New Roman" w:hAnsi="Times New Roman" w:cs="Times New Roman"/>
          <w:i/>
          <w:color w:val="212529"/>
          <w:shd w:val="clear" w:color="auto" w:fill="FFFFFF"/>
        </w:rPr>
        <w:t xml:space="preserve"> </w:t>
      </w:r>
      <w:proofErr w:type="spellStart"/>
      <w:r w:rsidR="0095606F" w:rsidRPr="009763A3">
        <w:rPr>
          <w:rFonts w:ascii="Times New Roman" w:hAnsi="Times New Roman" w:cs="Times New Roman"/>
          <w:i/>
          <w:color w:val="212529"/>
          <w:shd w:val="clear" w:color="auto" w:fill="FFFFFF"/>
        </w:rPr>
        <w:t>süzden</w:t>
      </w:r>
      <w:proofErr w:type="spellEnd"/>
      <w:r w:rsidR="0095606F" w:rsidRPr="009763A3">
        <w:rPr>
          <w:rFonts w:ascii="Times New Roman" w:hAnsi="Times New Roman" w:cs="Times New Roman"/>
          <w:i/>
          <w:color w:val="212529"/>
          <w:shd w:val="clear" w:color="auto" w:fill="FFFFFF"/>
        </w:rPr>
        <w:t xml:space="preserve"> </w:t>
      </w:r>
      <w:proofErr w:type="spellStart"/>
      <w:r w:rsidR="0095606F" w:rsidRPr="009763A3">
        <w:rPr>
          <w:rFonts w:ascii="Times New Roman" w:hAnsi="Times New Roman" w:cs="Times New Roman"/>
          <w:i/>
          <w:color w:val="212529"/>
          <w:shd w:val="clear" w:color="auto" w:fill="FFFFFF"/>
        </w:rPr>
        <w:t>pılav</w:t>
      </w:r>
      <w:proofErr w:type="spellEnd"/>
      <w:r w:rsidR="0095606F" w:rsidRPr="009763A3">
        <w:rPr>
          <w:rFonts w:ascii="Times New Roman" w:hAnsi="Times New Roman" w:cs="Times New Roman"/>
          <w:i/>
          <w:color w:val="212529"/>
          <w:shd w:val="clear" w:color="auto" w:fill="FFFFFF"/>
        </w:rPr>
        <w:t xml:space="preserve"> </w:t>
      </w:r>
      <w:proofErr w:type="spellStart"/>
      <w:r w:rsidR="0095606F" w:rsidRPr="009763A3">
        <w:rPr>
          <w:rFonts w:ascii="Times New Roman" w:hAnsi="Times New Roman" w:cs="Times New Roman"/>
          <w:i/>
          <w:color w:val="212529"/>
          <w:shd w:val="clear" w:color="auto" w:fill="FFFFFF"/>
        </w:rPr>
        <w:t>bulmas</w:t>
      </w:r>
      <w:proofErr w:type="spellEnd"/>
      <w:r w:rsidR="0095606F" w:rsidRPr="009763A3">
        <w:rPr>
          <w:rFonts w:ascii="Times New Roman" w:hAnsi="Times New Roman" w:cs="Times New Roman"/>
          <w:i/>
          <w:color w:val="212529"/>
          <w:shd w:val="clear" w:color="auto" w:fill="FFFFFF"/>
        </w:rPr>
        <w:t xml:space="preserve">, </w:t>
      </w:r>
      <w:proofErr w:type="spellStart"/>
      <w:r w:rsidR="0095606F" w:rsidRPr="009763A3">
        <w:rPr>
          <w:rFonts w:ascii="Times New Roman" w:hAnsi="Times New Roman" w:cs="Times New Roman"/>
          <w:i/>
          <w:color w:val="212529"/>
          <w:shd w:val="clear" w:color="auto" w:fill="FFFFFF"/>
        </w:rPr>
        <w:t>dögisi-mayı</w:t>
      </w:r>
      <w:proofErr w:type="spellEnd"/>
      <w:r w:rsidR="0095606F" w:rsidRPr="009763A3">
        <w:rPr>
          <w:rFonts w:ascii="Times New Roman" w:hAnsi="Times New Roman" w:cs="Times New Roman"/>
          <w:i/>
          <w:color w:val="212529"/>
          <w:shd w:val="clear" w:color="auto" w:fill="FFFFFF"/>
        </w:rPr>
        <w:t xml:space="preserve"> </w:t>
      </w:r>
      <w:proofErr w:type="spellStart"/>
      <w:r w:rsidR="0095606F" w:rsidRPr="009763A3">
        <w:rPr>
          <w:rFonts w:ascii="Times New Roman" w:hAnsi="Times New Roman" w:cs="Times New Roman"/>
          <w:i/>
          <w:color w:val="212529"/>
          <w:shd w:val="clear" w:color="auto" w:fill="FFFFFF"/>
        </w:rPr>
        <w:t>bulmas</w:t>
      </w:r>
      <w:proofErr w:type="spellEnd"/>
      <w:r w:rsidR="0095606F" w:rsidRPr="009763A3">
        <w:rPr>
          <w:rFonts w:ascii="Times New Roman" w:hAnsi="Times New Roman" w:cs="Times New Roman"/>
          <w:i/>
          <w:color w:val="212529"/>
          <w:shd w:val="clear" w:color="auto" w:fill="FFFFFF"/>
        </w:rPr>
        <w:t xml:space="preserve"> </w:t>
      </w:r>
      <w:proofErr w:type="spellStart"/>
      <w:r w:rsidR="0095606F" w:rsidRPr="009763A3">
        <w:rPr>
          <w:rFonts w:ascii="Times New Roman" w:hAnsi="Times New Roman" w:cs="Times New Roman"/>
          <w:i/>
          <w:color w:val="212529"/>
          <w:shd w:val="clear" w:color="auto" w:fill="FFFFFF"/>
        </w:rPr>
        <w:t>bulmas</w:t>
      </w:r>
      <w:proofErr w:type="spellEnd"/>
      <w:r w:rsidR="0095606F" w:rsidRPr="009763A3">
        <w:rPr>
          <w:rFonts w:ascii="Times New Roman" w:hAnsi="Times New Roman" w:cs="Times New Roman"/>
          <w:color w:val="212529"/>
          <w:shd w:val="clear" w:color="auto" w:fill="FFFFFF"/>
        </w:rPr>
        <w:t xml:space="preserve"> (Kuru sözden pilav olmaz, pirinci yağı olmaz), </w:t>
      </w:r>
      <w:r w:rsidR="0043547A" w:rsidRPr="009763A3">
        <w:rPr>
          <w:rFonts w:ascii="Times New Roman" w:hAnsi="Times New Roman" w:cs="Times New Roman"/>
          <w:i/>
          <w:color w:val="212529"/>
          <w:shd w:val="clear" w:color="auto" w:fill="FFFFFF"/>
        </w:rPr>
        <w:t xml:space="preserve">Laf bilen </w:t>
      </w:r>
      <w:proofErr w:type="spellStart"/>
      <w:r w:rsidR="0043547A" w:rsidRPr="009763A3">
        <w:rPr>
          <w:rFonts w:ascii="Times New Roman" w:hAnsi="Times New Roman" w:cs="Times New Roman"/>
          <w:i/>
          <w:color w:val="212529"/>
          <w:shd w:val="clear" w:color="auto" w:fill="FFFFFF"/>
        </w:rPr>
        <w:t>pılav</w:t>
      </w:r>
      <w:proofErr w:type="spellEnd"/>
      <w:r w:rsidR="0043547A" w:rsidRPr="009763A3">
        <w:rPr>
          <w:rFonts w:ascii="Times New Roman" w:hAnsi="Times New Roman" w:cs="Times New Roman"/>
          <w:i/>
          <w:color w:val="212529"/>
          <w:shd w:val="clear" w:color="auto" w:fill="FFFFFF"/>
        </w:rPr>
        <w:t xml:space="preserve"> </w:t>
      </w:r>
      <w:proofErr w:type="spellStart"/>
      <w:r w:rsidR="0043547A" w:rsidRPr="009763A3">
        <w:rPr>
          <w:rFonts w:ascii="Times New Roman" w:hAnsi="Times New Roman" w:cs="Times New Roman"/>
          <w:i/>
          <w:color w:val="212529"/>
          <w:shd w:val="clear" w:color="auto" w:fill="FFFFFF"/>
        </w:rPr>
        <w:t>pişmes</w:t>
      </w:r>
      <w:proofErr w:type="spellEnd"/>
      <w:r w:rsidR="0043547A" w:rsidRPr="009763A3">
        <w:rPr>
          <w:rFonts w:ascii="Times New Roman" w:hAnsi="Times New Roman" w:cs="Times New Roman"/>
          <w:color w:val="212529"/>
          <w:shd w:val="clear" w:color="auto" w:fill="FFFFFF"/>
        </w:rPr>
        <w:t xml:space="preserve"> (Lafla pilav pişmez).” </w:t>
      </w:r>
      <w:r w:rsidR="00C63952" w:rsidRPr="009763A3">
        <w:rPr>
          <w:rFonts w:ascii="Times New Roman" w:hAnsi="Times New Roman" w:cs="Times New Roman"/>
          <w:color w:val="212529"/>
          <w:shd w:val="clear" w:color="auto" w:fill="FFFFFF"/>
        </w:rPr>
        <w:t>ş</w:t>
      </w:r>
      <w:r w:rsidR="0043547A" w:rsidRPr="009763A3">
        <w:rPr>
          <w:rFonts w:ascii="Times New Roman" w:hAnsi="Times New Roman" w:cs="Times New Roman"/>
          <w:color w:val="212529"/>
          <w:shd w:val="clear" w:color="auto" w:fill="FFFFFF"/>
        </w:rPr>
        <w:t>eklinde örneklerine rastlanmaktadır.</w:t>
      </w:r>
    </w:p>
    <w:p w:rsidR="00937201" w:rsidRPr="009763A3" w:rsidRDefault="00937201"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Pilav divan şairlerinin şiirlerine de yansımış bir yiyecektir. 16. yüzyıl şairlerinden </w:t>
      </w:r>
      <w:proofErr w:type="spellStart"/>
      <w:proofErr w:type="gramStart"/>
      <w:r w:rsidRPr="009763A3">
        <w:rPr>
          <w:rFonts w:ascii="Times New Roman" w:hAnsi="Times New Roman" w:cs="Times New Roman"/>
        </w:rPr>
        <w:t>Ravzî’nin</w:t>
      </w:r>
      <w:proofErr w:type="spellEnd"/>
      <w:r w:rsidRPr="009763A3">
        <w:rPr>
          <w:rFonts w:ascii="Times New Roman" w:hAnsi="Times New Roman" w:cs="Times New Roman"/>
        </w:rPr>
        <w:t xml:space="preserve">  pilav</w:t>
      </w:r>
      <w:proofErr w:type="gramEnd"/>
      <w:r w:rsidRPr="009763A3">
        <w:rPr>
          <w:rFonts w:ascii="Times New Roman" w:hAnsi="Times New Roman" w:cs="Times New Roman"/>
        </w:rPr>
        <w:t xml:space="preserve"> redifli kasidesi pilav üzerine yazılmış en güzel şiirlerdendir:</w:t>
      </w:r>
    </w:p>
    <w:p w:rsidR="00937201" w:rsidRPr="009763A3" w:rsidRDefault="00937201" w:rsidP="00EF493A">
      <w:pPr>
        <w:autoSpaceDE w:val="0"/>
        <w:autoSpaceDN w:val="0"/>
        <w:adjustRightInd w:val="0"/>
        <w:spacing w:after="120" w:line="22" w:lineRule="atLeast"/>
        <w:ind w:left="708" w:firstLine="567"/>
        <w:rPr>
          <w:rFonts w:ascii="Times New Roman" w:eastAsia="CIDFont+F2" w:hAnsi="Times New Roman" w:cs="Times New Roman"/>
        </w:rPr>
      </w:pPr>
      <w:r w:rsidRPr="009763A3">
        <w:rPr>
          <w:rFonts w:ascii="Times New Roman" w:eastAsia="CIDFont+F2" w:hAnsi="Times New Roman" w:cs="Times New Roman"/>
        </w:rPr>
        <w:t xml:space="preserve">Kanda </w:t>
      </w:r>
      <w:proofErr w:type="spellStart"/>
      <w:r w:rsidRPr="009763A3">
        <w:rPr>
          <w:rFonts w:ascii="Times New Roman" w:eastAsia="CIDFont+F2" w:hAnsi="Times New Roman" w:cs="Times New Roman"/>
        </w:rPr>
        <w:t>gitdüŋ</w:t>
      </w:r>
      <w:proofErr w:type="spellEnd"/>
      <w:r w:rsidRPr="009763A3">
        <w:rPr>
          <w:rFonts w:ascii="Times New Roman" w:eastAsia="CIDFont+F2" w:hAnsi="Times New Roman" w:cs="Times New Roman"/>
        </w:rPr>
        <w:t xml:space="preserve"> ey </w:t>
      </w:r>
      <w:proofErr w:type="spellStart"/>
      <w:r w:rsidRPr="009763A3">
        <w:rPr>
          <w:rFonts w:ascii="Times New Roman" w:eastAsia="CIDFont+F2" w:hAnsi="Times New Roman" w:cs="Times New Roman"/>
        </w:rPr>
        <w:t>gıdâ-yı</w:t>
      </w:r>
      <w:proofErr w:type="spellEnd"/>
      <w:r w:rsidRPr="009763A3">
        <w:rPr>
          <w:rFonts w:ascii="Times New Roman" w:eastAsia="CIDFont+F2" w:hAnsi="Times New Roman" w:cs="Times New Roman"/>
        </w:rPr>
        <w:t xml:space="preserve"> </w:t>
      </w:r>
      <w:proofErr w:type="spellStart"/>
      <w:r w:rsidRPr="009763A3">
        <w:rPr>
          <w:rFonts w:ascii="Times New Roman" w:eastAsia="CIDFont+F2" w:hAnsi="Times New Roman" w:cs="Times New Roman"/>
        </w:rPr>
        <w:t>rûhum</w:t>
      </w:r>
      <w:proofErr w:type="spellEnd"/>
      <w:r w:rsidRPr="009763A3">
        <w:rPr>
          <w:rFonts w:ascii="Times New Roman" w:eastAsia="CIDFont+F2" w:hAnsi="Times New Roman" w:cs="Times New Roman"/>
        </w:rPr>
        <w:t xml:space="preserve"> ey </w:t>
      </w:r>
      <w:proofErr w:type="spellStart"/>
      <w:r w:rsidRPr="009763A3">
        <w:rPr>
          <w:rFonts w:ascii="Times New Roman" w:eastAsia="CIDFont+F2" w:hAnsi="Times New Roman" w:cs="Times New Roman"/>
        </w:rPr>
        <w:t>cânum</w:t>
      </w:r>
      <w:proofErr w:type="spellEnd"/>
      <w:r w:rsidRPr="009763A3">
        <w:rPr>
          <w:rFonts w:ascii="Times New Roman" w:eastAsia="CIDFont+F2" w:hAnsi="Times New Roman" w:cs="Times New Roman"/>
        </w:rPr>
        <w:t xml:space="preserve"> pilâv</w:t>
      </w:r>
    </w:p>
    <w:p w:rsidR="00937201" w:rsidRPr="009763A3" w:rsidRDefault="00937201" w:rsidP="00EF493A">
      <w:pPr>
        <w:autoSpaceDE w:val="0"/>
        <w:autoSpaceDN w:val="0"/>
        <w:adjustRightInd w:val="0"/>
        <w:spacing w:after="120" w:line="22" w:lineRule="atLeast"/>
        <w:ind w:left="708" w:firstLine="567"/>
        <w:rPr>
          <w:rFonts w:ascii="Times New Roman" w:eastAsia="CIDFont+F2" w:hAnsi="Times New Roman" w:cs="Times New Roman"/>
        </w:rPr>
      </w:pPr>
      <w:proofErr w:type="spellStart"/>
      <w:r w:rsidRPr="009763A3">
        <w:rPr>
          <w:rFonts w:ascii="Times New Roman" w:eastAsia="CIDFont+F2" w:hAnsi="Times New Roman" w:cs="Times New Roman"/>
        </w:rPr>
        <w:t>Haste</w:t>
      </w:r>
      <w:proofErr w:type="spellEnd"/>
      <w:r w:rsidRPr="009763A3">
        <w:rPr>
          <w:rFonts w:ascii="Times New Roman" w:eastAsia="CIDFont+F2" w:hAnsi="Times New Roman" w:cs="Times New Roman"/>
        </w:rPr>
        <w:t xml:space="preserve">-i </w:t>
      </w:r>
      <w:proofErr w:type="spellStart"/>
      <w:r w:rsidRPr="009763A3">
        <w:rPr>
          <w:rFonts w:ascii="Times New Roman" w:eastAsia="CIDFont+F2" w:hAnsi="Times New Roman" w:cs="Times New Roman"/>
        </w:rPr>
        <w:t>cû‘um</w:t>
      </w:r>
      <w:proofErr w:type="spellEnd"/>
      <w:r w:rsidRPr="009763A3">
        <w:rPr>
          <w:rFonts w:ascii="Times New Roman" w:eastAsia="CIDFont+F2" w:hAnsi="Times New Roman" w:cs="Times New Roman"/>
        </w:rPr>
        <w:t xml:space="preserve"> gel ey </w:t>
      </w:r>
      <w:proofErr w:type="spellStart"/>
      <w:r w:rsidRPr="009763A3">
        <w:rPr>
          <w:rFonts w:ascii="Times New Roman" w:eastAsia="CIDFont+F2" w:hAnsi="Times New Roman" w:cs="Times New Roman"/>
        </w:rPr>
        <w:t>dermân</w:t>
      </w:r>
      <w:proofErr w:type="spellEnd"/>
      <w:r w:rsidRPr="009763A3">
        <w:rPr>
          <w:rFonts w:ascii="Times New Roman" w:eastAsia="CIDFont+F2" w:hAnsi="Times New Roman" w:cs="Times New Roman"/>
        </w:rPr>
        <w:t xml:space="preserve">-ı </w:t>
      </w:r>
      <w:proofErr w:type="spellStart"/>
      <w:r w:rsidRPr="009763A3">
        <w:rPr>
          <w:rFonts w:ascii="Times New Roman" w:eastAsia="CIDFont+F2" w:hAnsi="Times New Roman" w:cs="Times New Roman"/>
        </w:rPr>
        <w:t>cev‘ânum</w:t>
      </w:r>
      <w:proofErr w:type="spellEnd"/>
      <w:r w:rsidRPr="009763A3">
        <w:rPr>
          <w:rFonts w:ascii="Times New Roman" w:eastAsia="CIDFont+F2" w:hAnsi="Times New Roman" w:cs="Times New Roman"/>
        </w:rPr>
        <w:t xml:space="preserve"> pilâv</w:t>
      </w:r>
    </w:p>
    <w:p w:rsidR="00937201" w:rsidRPr="009763A3" w:rsidRDefault="00937201" w:rsidP="00EF493A">
      <w:pPr>
        <w:autoSpaceDE w:val="0"/>
        <w:autoSpaceDN w:val="0"/>
        <w:adjustRightInd w:val="0"/>
        <w:spacing w:after="120" w:line="22" w:lineRule="atLeast"/>
        <w:ind w:left="708" w:firstLine="567"/>
        <w:rPr>
          <w:rFonts w:ascii="Times New Roman" w:eastAsia="CIDFont+F2" w:hAnsi="Times New Roman" w:cs="Times New Roman"/>
        </w:rPr>
      </w:pPr>
      <w:proofErr w:type="spellStart"/>
      <w:r w:rsidRPr="009763A3">
        <w:rPr>
          <w:rFonts w:ascii="Times New Roman" w:eastAsia="CIDFont+F2" w:hAnsi="Times New Roman" w:cs="Times New Roman"/>
        </w:rPr>
        <w:t>Kaldum</w:t>
      </w:r>
      <w:proofErr w:type="spellEnd"/>
      <w:r w:rsidRPr="009763A3">
        <w:rPr>
          <w:rFonts w:ascii="Times New Roman" w:eastAsia="CIDFont+F2" w:hAnsi="Times New Roman" w:cs="Times New Roman"/>
        </w:rPr>
        <w:t xml:space="preserve"> aç u </w:t>
      </w:r>
      <w:proofErr w:type="spellStart"/>
      <w:r w:rsidRPr="009763A3">
        <w:rPr>
          <w:rFonts w:ascii="Times New Roman" w:eastAsia="CIDFont+F2" w:hAnsi="Times New Roman" w:cs="Times New Roman"/>
        </w:rPr>
        <w:t>zâr</w:t>
      </w:r>
      <w:proofErr w:type="spellEnd"/>
      <w:r w:rsidRPr="009763A3">
        <w:rPr>
          <w:rFonts w:ascii="Times New Roman" w:eastAsia="CIDFont+F2" w:hAnsi="Times New Roman" w:cs="Times New Roman"/>
        </w:rPr>
        <w:t xml:space="preserve"> u </w:t>
      </w:r>
      <w:proofErr w:type="spellStart"/>
      <w:r w:rsidRPr="009763A3">
        <w:rPr>
          <w:rFonts w:ascii="Times New Roman" w:eastAsia="CIDFont+F2" w:hAnsi="Times New Roman" w:cs="Times New Roman"/>
        </w:rPr>
        <w:t>muhtâc</w:t>
      </w:r>
      <w:proofErr w:type="spellEnd"/>
      <w:r w:rsidRPr="009763A3">
        <w:rPr>
          <w:rFonts w:ascii="Times New Roman" w:eastAsia="CIDFont+F2" w:hAnsi="Times New Roman" w:cs="Times New Roman"/>
        </w:rPr>
        <w:t xml:space="preserve"> u </w:t>
      </w:r>
      <w:proofErr w:type="spellStart"/>
      <w:r w:rsidRPr="009763A3">
        <w:rPr>
          <w:rFonts w:ascii="Times New Roman" w:eastAsia="CIDFont+F2" w:hAnsi="Times New Roman" w:cs="Times New Roman"/>
        </w:rPr>
        <w:t>zebûn</w:t>
      </w:r>
      <w:proofErr w:type="spellEnd"/>
      <w:r w:rsidRPr="009763A3">
        <w:rPr>
          <w:rFonts w:ascii="Times New Roman" w:eastAsia="CIDFont+F2" w:hAnsi="Times New Roman" w:cs="Times New Roman"/>
        </w:rPr>
        <w:t xml:space="preserve"> u </w:t>
      </w:r>
      <w:proofErr w:type="spellStart"/>
      <w:r w:rsidRPr="009763A3">
        <w:rPr>
          <w:rFonts w:ascii="Times New Roman" w:eastAsia="CIDFont+F2" w:hAnsi="Times New Roman" w:cs="Times New Roman"/>
        </w:rPr>
        <w:t>bî-nevâ</w:t>
      </w:r>
      <w:proofErr w:type="spellEnd"/>
    </w:p>
    <w:p w:rsidR="00937201" w:rsidRPr="009763A3" w:rsidRDefault="00937201" w:rsidP="00EF493A">
      <w:pPr>
        <w:spacing w:after="120" w:line="22" w:lineRule="atLeast"/>
        <w:ind w:left="708" w:firstLine="567"/>
        <w:rPr>
          <w:rFonts w:ascii="Times New Roman" w:hAnsi="Times New Roman" w:cs="Times New Roman"/>
        </w:rPr>
      </w:pPr>
      <w:proofErr w:type="spellStart"/>
      <w:r w:rsidRPr="009763A3">
        <w:rPr>
          <w:rFonts w:ascii="Times New Roman" w:eastAsia="CIDFont+F2" w:hAnsi="Times New Roman" w:cs="Times New Roman"/>
        </w:rPr>
        <w:t>Pây</w:t>
      </w:r>
      <w:proofErr w:type="spellEnd"/>
      <w:r w:rsidRPr="009763A3">
        <w:rPr>
          <w:rFonts w:ascii="Times New Roman" w:eastAsia="CIDFont+F2" w:hAnsi="Times New Roman" w:cs="Times New Roman"/>
        </w:rPr>
        <w:t xml:space="preserve">-mâl-i leşker-i </w:t>
      </w:r>
      <w:proofErr w:type="spellStart"/>
      <w:r w:rsidRPr="009763A3">
        <w:rPr>
          <w:rFonts w:ascii="Times New Roman" w:eastAsia="CIDFont+F2" w:hAnsi="Times New Roman" w:cs="Times New Roman"/>
        </w:rPr>
        <w:t>cû</w:t>
      </w:r>
      <w:proofErr w:type="spellEnd"/>
      <w:r w:rsidRPr="009763A3">
        <w:rPr>
          <w:rFonts w:ascii="Times New Roman" w:eastAsia="CIDFont+F2" w:hAnsi="Times New Roman" w:cs="Times New Roman"/>
        </w:rPr>
        <w:t xml:space="preserve">‘ itme </w:t>
      </w:r>
      <w:proofErr w:type="spellStart"/>
      <w:r w:rsidRPr="009763A3">
        <w:rPr>
          <w:rFonts w:ascii="Times New Roman" w:eastAsia="CIDFont+F2" w:hAnsi="Times New Roman" w:cs="Times New Roman"/>
        </w:rPr>
        <w:t>sultânum</w:t>
      </w:r>
      <w:proofErr w:type="spellEnd"/>
      <w:r w:rsidRPr="009763A3">
        <w:rPr>
          <w:rFonts w:ascii="Times New Roman" w:eastAsia="CIDFont+F2" w:hAnsi="Times New Roman" w:cs="Times New Roman"/>
        </w:rPr>
        <w:t xml:space="preserve"> pilâv</w:t>
      </w:r>
      <w:r w:rsidR="00DC4974" w:rsidRPr="009763A3">
        <w:rPr>
          <w:rFonts w:ascii="Times New Roman" w:hAnsi="Times New Roman" w:cs="Times New Roman"/>
        </w:rPr>
        <w:t xml:space="preserve"> </w:t>
      </w:r>
      <w:r w:rsidRPr="009763A3">
        <w:rPr>
          <w:rFonts w:ascii="Times New Roman" w:hAnsi="Times New Roman" w:cs="Times New Roman"/>
        </w:rPr>
        <w:t>(Sarıkaya, 2019: 326)</w:t>
      </w:r>
    </w:p>
    <w:p w:rsidR="006F5DA3" w:rsidRPr="009763A3" w:rsidRDefault="006F5DA3"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Pilav, bir yiyecek olmasının yanında zarif bir haberleşme aracı olarak da kullanılmıştır.</w:t>
      </w:r>
      <w:r w:rsidR="008E0994" w:rsidRPr="009763A3">
        <w:rPr>
          <w:rFonts w:ascii="Times New Roman" w:hAnsi="Times New Roman" w:cs="Times New Roman"/>
        </w:rPr>
        <w:t xml:space="preserve"> Anadolu’nun birçok yöresinde evlenme isteği olan gençlerin pilava kaşık dikmesi veya pilavı çatalla yemesi bilinen bir ileti biçimidir</w:t>
      </w:r>
      <w:r w:rsidR="00583C33">
        <w:rPr>
          <w:rFonts w:ascii="Times New Roman" w:hAnsi="Times New Roman" w:cs="Times New Roman"/>
        </w:rPr>
        <w:t xml:space="preserve"> (</w:t>
      </w:r>
      <w:proofErr w:type="spellStart"/>
      <w:r w:rsidR="00583C33">
        <w:rPr>
          <w:rFonts w:ascii="Times New Roman" w:hAnsi="Times New Roman" w:cs="Times New Roman"/>
        </w:rPr>
        <w:t>Çelepi</w:t>
      </w:r>
      <w:proofErr w:type="spellEnd"/>
      <w:r w:rsidR="00583C33">
        <w:rPr>
          <w:rFonts w:ascii="Times New Roman" w:hAnsi="Times New Roman" w:cs="Times New Roman"/>
        </w:rPr>
        <w:t>, 2017: 279</w:t>
      </w:r>
      <w:r w:rsidRPr="009763A3">
        <w:rPr>
          <w:rFonts w:ascii="Times New Roman" w:hAnsi="Times New Roman" w:cs="Times New Roman"/>
        </w:rPr>
        <w:t>)</w:t>
      </w:r>
      <w:r w:rsidR="008E0994" w:rsidRPr="009763A3">
        <w:rPr>
          <w:rFonts w:ascii="Times New Roman" w:hAnsi="Times New Roman" w:cs="Times New Roman"/>
        </w:rPr>
        <w:t>. Pilava kaşığı diken genç kaşığı diktikten sonra sofradan kalkar. Bu tutum üzerine aile oğlu için uygun gelin adayı aramaya başlar.</w:t>
      </w:r>
    </w:p>
    <w:p w:rsidR="00CC0D33" w:rsidRPr="009763A3" w:rsidRDefault="00B473B3"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lastRenderedPageBreak/>
        <w:t>Diğer yemeklere göre daha hızlı hazırlanan pilav geçiş dönemleri yemek kültürü açısından da önem arz eder.</w:t>
      </w:r>
      <w:r w:rsidR="006610C3" w:rsidRPr="009763A3">
        <w:rPr>
          <w:rFonts w:ascii="Times New Roman" w:hAnsi="Times New Roman" w:cs="Times New Roman"/>
        </w:rPr>
        <w:t xml:space="preserve"> Doğum, sünnet, evlenme ve ölüm</w:t>
      </w:r>
      <w:r w:rsidRPr="009763A3">
        <w:rPr>
          <w:rFonts w:ascii="Times New Roman" w:hAnsi="Times New Roman" w:cs="Times New Roman"/>
        </w:rPr>
        <w:t xml:space="preserve"> sürecinde genellikle etli veya nohutlu olarak ikram edilmektedir.</w:t>
      </w:r>
      <w:r w:rsidR="00304347" w:rsidRPr="009763A3">
        <w:rPr>
          <w:rFonts w:ascii="Times New Roman" w:hAnsi="Times New Roman" w:cs="Times New Roman"/>
        </w:rPr>
        <w:t xml:space="preserve"> “</w:t>
      </w:r>
      <w:r w:rsidR="00304347" w:rsidRPr="009763A3">
        <w:rPr>
          <w:rFonts w:ascii="Times New Roman" w:hAnsi="Times New Roman" w:cs="Times New Roman"/>
          <w:i/>
        </w:rPr>
        <w:t xml:space="preserve">Düğün </w:t>
      </w:r>
      <w:proofErr w:type="spellStart"/>
      <w:r w:rsidR="00304347" w:rsidRPr="009763A3">
        <w:rPr>
          <w:rFonts w:ascii="Times New Roman" w:hAnsi="Times New Roman" w:cs="Times New Roman"/>
          <w:i/>
        </w:rPr>
        <w:t>düğün</w:t>
      </w:r>
      <w:proofErr w:type="spellEnd"/>
      <w:r w:rsidR="00304347" w:rsidRPr="009763A3">
        <w:rPr>
          <w:rFonts w:ascii="Times New Roman" w:hAnsi="Times New Roman" w:cs="Times New Roman"/>
          <w:i/>
        </w:rPr>
        <w:t xml:space="preserve"> hoş düğün, pilavı yok boş düğün”</w:t>
      </w:r>
      <w:r w:rsidR="00304347" w:rsidRPr="009763A3">
        <w:rPr>
          <w:rFonts w:ascii="Times New Roman" w:hAnsi="Times New Roman" w:cs="Times New Roman"/>
        </w:rPr>
        <w:t xml:space="preserve"> ifadesi özellikle düğün aşamasında pilavın ne kadar önemli olduğunu göstermektedir (Üçer ve Pekşen, 2001: 102).</w:t>
      </w:r>
      <w:r w:rsidRPr="009763A3">
        <w:rPr>
          <w:rFonts w:ascii="Times New Roman" w:hAnsi="Times New Roman" w:cs="Times New Roman"/>
        </w:rPr>
        <w:t xml:space="preserve"> </w:t>
      </w:r>
      <w:r w:rsidR="006610C3" w:rsidRPr="009763A3">
        <w:rPr>
          <w:rFonts w:ascii="Times New Roman" w:hAnsi="Times New Roman" w:cs="Times New Roman"/>
        </w:rPr>
        <w:t xml:space="preserve">Pilavın düğünlerde </w:t>
      </w:r>
      <w:r w:rsidR="00FC620F">
        <w:rPr>
          <w:rFonts w:ascii="Times New Roman" w:hAnsi="Times New Roman" w:cs="Times New Roman"/>
        </w:rPr>
        <w:t xml:space="preserve">ve toplu yemeklerde </w:t>
      </w:r>
      <w:r w:rsidR="006610C3" w:rsidRPr="009763A3">
        <w:rPr>
          <w:rFonts w:ascii="Times New Roman" w:hAnsi="Times New Roman" w:cs="Times New Roman"/>
        </w:rPr>
        <w:t xml:space="preserve">sıkça ikram edilmesine bağlı olarak </w:t>
      </w:r>
      <w:r w:rsidR="006610C3" w:rsidRPr="009763A3">
        <w:rPr>
          <w:rFonts w:ascii="Times New Roman" w:hAnsi="Times New Roman" w:cs="Times New Roman"/>
          <w:i/>
        </w:rPr>
        <w:t>“düğün pilavı, mevlit pilavı, hayır pilavı, düğün pilavcısı</w:t>
      </w:r>
      <w:r w:rsidR="006610C3" w:rsidRPr="009763A3">
        <w:rPr>
          <w:rFonts w:ascii="Times New Roman" w:hAnsi="Times New Roman" w:cs="Times New Roman"/>
        </w:rPr>
        <w:t>” gibi kavramlar da ortaya çıkmıştır.</w:t>
      </w:r>
      <w:r w:rsidR="00CC0D33" w:rsidRPr="009763A3">
        <w:rPr>
          <w:rFonts w:ascii="Times New Roman" w:hAnsi="Times New Roman" w:cs="Times New Roman"/>
        </w:rPr>
        <w:t xml:space="preserve"> </w:t>
      </w:r>
      <w:r w:rsidR="007B0264" w:rsidRPr="009763A3">
        <w:rPr>
          <w:rFonts w:ascii="Times New Roman" w:hAnsi="Times New Roman" w:cs="Times New Roman"/>
        </w:rPr>
        <w:t xml:space="preserve">Konya yöresinde </w:t>
      </w:r>
      <w:r w:rsidR="00FC620F">
        <w:rPr>
          <w:rFonts w:ascii="Times New Roman" w:hAnsi="Times New Roman" w:cs="Times New Roman"/>
        </w:rPr>
        <w:t>b</w:t>
      </w:r>
      <w:r w:rsidR="00CC0D33" w:rsidRPr="009763A3">
        <w:rPr>
          <w:rFonts w:ascii="Times New Roman" w:hAnsi="Times New Roman" w:cs="Times New Roman"/>
        </w:rPr>
        <w:t>in kişiden fazla davetlinin olduğu düğün, kutlama vb. günlerde yapılan yemek menüsüne ise “</w:t>
      </w:r>
      <w:r w:rsidR="00CC0D33" w:rsidRPr="009763A3">
        <w:rPr>
          <w:rFonts w:ascii="Times New Roman" w:hAnsi="Times New Roman" w:cs="Times New Roman"/>
          <w:i/>
        </w:rPr>
        <w:t>pilav dökümü, pilav dökme”</w:t>
      </w:r>
      <w:r w:rsidR="00CC0D33" w:rsidRPr="009763A3">
        <w:rPr>
          <w:rFonts w:ascii="Times New Roman" w:hAnsi="Times New Roman" w:cs="Times New Roman"/>
        </w:rPr>
        <w:t xml:space="preserve"> gibi adlar verilmiş, böylece pilav özel anlamının dışında yemek menüsünün gene</w:t>
      </w:r>
      <w:r w:rsidR="00D80E96">
        <w:rPr>
          <w:rFonts w:ascii="Times New Roman" w:hAnsi="Times New Roman" w:cs="Times New Roman"/>
        </w:rPr>
        <w:t>l adı olmuştur (Halıcı, 2005: 46</w:t>
      </w:r>
      <w:r w:rsidR="00CC0D33" w:rsidRPr="009763A3">
        <w:rPr>
          <w:rFonts w:ascii="Times New Roman" w:hAnsi="Times New Roman" w:cs="Times New Roman"/>
        </w:rPr>
        <w:t xml:space="preserve">). </w:t>
      </w:r>
      <w:r w:rsidR="007B0264" w:rsidRPr="009763A3">
        <w:rPr>
          <w:rFonts w:ascii="Times New Roman" w:hAnsi="Times New Roman" w:cs="Times New Roman"/>
        </w:rPr>
        <w:t xml:space="preserve">Afyon yöresinde menüde bulunan yemeklerde birtakım farklılıklar görülse de ikram edilen genel yemek menüsü </w:t>
      </w:r>
      <w:r w:rsidR="0087039E" w:rsidRPr="009763A3">
        <w:rPr>
          <w:rFonts w:ascii="Times New Roman" w:hAnsi="Times New Roman" w:cs="Times New Roman"/>
          <w:i/>
        </w:rPr>
        <w:t>“</w:t>
      </w:r>
      <w:r w:rsidR="007B0264" w:rsidRPr="009763A3">
        <w:rPr>
          <w:rFonts w:ascii="Times New Roman" w:hAnsi="Times New Roman" w:cs="Times New Roman"/>
          <w:i/>
        </w:rPr>
        <w:t>pilav takımı</w:t>
      </w:r>
      <w:r w:rsidR="0087039E" w:rsidRPr="009763A3">
        <w:rPr>
          <w:rFonts w:ascii="Times New Roman" w:hAnsi="Times New Roman" w:cs="Times New Roman"/>
          <w:i/>
        </w:rPr>
        <w:t>”</w:t>
      </w:r>
      <w:r w:rsidR="007B0264" w:rsidRPr="009763A3">
        <w:rPr>
          <w:rFonts w:ascii="Times New Roman" w:hAnsi="Times New Roman" w:cs="Times New Roman"/>
        </w:rPr>
        <w:t xml:space="preserve"> olarak adlandırılmaktadır (Sezgin ve Işın, 2021: 93). </w:t>
      </w:r>
      <w:r w:rsidRPr="009763A3">
        <w:rPr>
          <w:rFonts w:ascii="Times New Roman" w:hAnsi="Times New Roman" w:cs="Times New Roman"/>
        </w:rPr>
        <w:t>Bunların dışında yağmur duası ve yöresel şenliklerde de sıkça ikram edilen bir yiyecektir. Pilavın toplu yemeklerde sıkça tercih edilmesi sebebiyle günümüz popüler kültüründe pilavla ilgili markalaşmalar da göze çarpmaktadır.</w:t>
      </w:r>
      <w:r w:rsidR="0059707C" w:rsidRPr="009763A3">
        <w:rPr>
          <w:rFonts w:ascii="Times New Roman" w:hAnsi="Times New Roman" w:cs="Times New Roman"/>
        </w:rPr>
        <w:t xml:space="preserve"> “pilavcım”, “o pilav”, “ pilav İstanbul” bunlardan bazılarıdır.</w:t>
      </w:r>
    </w:p>
    <w:p w:rsidR="00124AE7" w:rsidRPr="009763A3" w:rsidRDefault="00124AE7"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Kültürel hayattaki her uygulama dilde mutlaka dile yansır. Pilav sadece beslenme ve yemek kü</w:t>
      </w:r>
      <w:r w:rsidR="00E44A0E" w:rsidRPr="009763A3">
        <w:rPr>
          <w:rFonts w:ascii="Times New Roman" w:hAnsi="Times New Roman" w:cs="Times New Roman"/>
        </w:rPr>
        <w:t>ltürü açısından değil dildeki söz varlığı açısından da önem arz eder.</w:t>
      </w:r>
      <w:r w:rsidR="00872A6F">
        <w:rPr>
          <w:rFonts w:ascii="Times New Roman" w:hAnsi="Times New Roman" w:cs="Times New Roman"/>
        </w:rPr>
        <w:t xml:space="preserve"> Turgut Deniz, Türkiye sahası ağızlarınd</w:t>
      </w:r>
      <w:r w:rsidR="0017448F">
        <w:rPr>
          <w:rFonts w:ascii="Times New Roman" w:hAnsi="Times New Roman" w:cs="Times New Roman"/>
        </w:rPr>
        <w:t>a 232 pilav adı tespit etmiştir (2025: 368).</w:t>
      </w:r>
      <w:r w:rsidR="00E44A0E" w:rsidRPr="009763A3">
        <w:rPr>
          <w:rFonts w:ascii="Times New Roman" w:hAnsi="Times New Roman" w:cs="Times New Roman"/>
        </w:rPr>
        <w:t xml:space="preserve"> Bu söz varlığı oluşturan adlandırmaların hangi yolla yapıldığı</w:t>
      </w:r>
      <w:r w:rsidR="000F2382" w:rsidRPr="009763A3">
        <w:rPr>
          <w:rFonts w:ascii="Times New Roman" w:hAnsi="Times New Roman" w:cs="Times New Roman"/>
        </w:rPr>
        <w:t>, tarihsel gelişimi, dil ve adların dil kültür sorunları</w:t>
      </w:r>
      <w:r w:rsidR="00E44A0E" w:rsidRPr="009763A3">
        <w:rPr>
          <w:rFonts w:ascii="Times New Roman" w:hAnsi="Times New Roman" w:cs="Times New Roman"/>
        </w:rPr>
        <w:t xml:space="preserve"> da ad bilim çalışmalarının konusunu oluşturmaktadır. </w:t>
      </w:r>
      <w:r w:rsidR="00E77FAF" w:rsidRPr="009763A3">
        <w:rPr>
          <w:rFonts w:ascii="Times New Roman" w:hAnsi="Times New Roman" w:cs="Times New Roman"/>
        </w:rPr>
        <w:t>Pilavda kullanılan malzeme, pilavın rengi, pilavın ait olduğu yer, pilavın tadı, kokusu, tüketildiği zaman ve yer gibi birçok özelliği dikkate alınarak pilavlarla ilgili bir sınıflandırma yapılabilir. Fakat bu sınıflandırmayı yaparken pilavda kullanılan kelimelerin ilk anlamları doğrultusunda yapılacak bir sınıflandırma her zaman doğru sonuca ulaştırmayabilir. Bazı pilavların belirli bir sosyal olaya bağlı olarak yapılması sebebiyle ad bilimsel sınıflandırma yapılırken sosyal yapının göz ardı edilmemesi gerekmektedir. Bu bağlamda Türk kültüründe önemli yer tutan bazı pilavlar ve adları</w:t>
      </w:r>
      <w:r w:rsidR="00F4361B" w:rsidRPr="009763A3">
        <w:rPr>
          <w:rFonts w:ascii="Times New Roman" w:hAnsi="Times New Roman" w:cs="Times New Roman"/>
        </w:rPr>
        <w:t xml:space="preserve"> şu şekilde değerlendirilebilir:</w:t>
      </w:r>
      <w:r w:rsidR="00E77FAF" w:rsidRPr="009763A3">
        <w:rPr>
          <w:rFonts w:ascii="Times New Roman" w:hAnsi="Times New Roman" w:cs="Times New Roman"/>
        </w:rPr>
        <w:t xml:space="preserve"> </w:t>
      </w:r>
    </w:p>
    <w:p w:rsidR="00F4361B" w:rsidRPr="009763A3" w:rsidRDefault="00F4361B" w:rsidP="00EF493A">
      <w:pPr>
        <w:spacing w:after="120" w:line="22" w:lineRule="atLeast"/>
        <w:ind w:firstLine="567"/>
        <w:jc w:val="both"/>
        <w:rPr>
          <w:rFonts w:ascii="Times New Roman" w:hAnsi="Times New Roman" w:cs="Times New Roman"/>
          <w:b/>
        </w:rPr>
      </w:pPr>
      <w:r w:rsidRPr="009763A3">
        <w:rPr>
          <w:rFonts w:ascii="Times New Roman" w:hAnsi="Times New Roman" w:cs="Times New Roman"/>
          <w:b/>
        </w:rPr>
        <w:t>Dede Pilavı</w:t>
      </w:r>
    </w:p>
    <w:p w:rsidR="00CC7FA6" w:rsidRPr="009763A3" w:rsidRDefault="00343709" w:rsidP="00EF493A">
      <w:pPr>
        <w:spacing w:after="120" w:line="22" w:lineRule="atLeast"/>
        <w:ind w:firstLine="567"/>
        <w:jc w:val="both"/>
        <w:rPr>
          <w:rFonts w:ascii="Times New Roman" w:hAnsi="Times New Roman" w:cs="Times New Roman"/>
          <w:color w:val="000000"/>
          <w:shd w:val="clear" w:color="auto" w:fill="FFFFFF"/>
        </w:rPr>
      </w:pPr>
      <w:r w:rsidRPr="009763A3">
        <w:rPr>
          <w:rFonts w:ascii="Times New Roman" w:hAnsi="Times New Roman" w:cs="Times New Roman"/>
        </w:rPr>
        <w:t xml:space="preserve">Dede pilavı “Dede” adı verilen genellikle yüksek bir tepe veya dağda kesilen kurban etleri ve köy halkından toplanan bulgurla yapılan </w:t>
      </w:r>
      <w:r w:rsidRPr="009763A3">
        <w:rPr>
          <w:rFonts w:ascii="Times New Roman" w:hAnsi="Times New Roman" w:cs="Times New Roman"/>
        </w:rPr>
        <w:lastRenderedPageBreak/>
        <w:t xml:space="preserve">bir pilavdır. Yağmur duası yapıldıktan sonra pilav dua için gelenlere ikram edilir. İsteyenler evlerine de götürebilir. Dualı olduğuna inanılan bir pilavdır. </w:t>
      </w:r>
      <w:r w:rsidR="00A66EEC" w:rsidRPr="009763A3">
        <w:rPr>
          <w:rFonts w:ascii="Times New Roman" w:hAnsi="Times New Roman" w:cs="Times New Roman"/>
        </w:rPr>
        <w:t xml:space="preserve">Dede pilavı, Niğde ili </w:t>
      </w:r>
      <w:proofErr w:type="spellStart"/>
      <w:r w:rsidR="00A66EEC" w:rsidRPr="009763A3">
        <w:rPr>
          <w:rFonts w:ascii="Times New Roman" w:hAnsi="Times New Roman" w:cs="Times New Roman"/>
        </w:rPr>
        <w:t>Hacıabdullah</w:t>
      </w:r>
      <w:proofErr w:type="spellEnd"/>
      <w:r w:rsidR="00A66EEC" w:rsidRPr="009763A3">
        <w:rPr>
          <w:rFonts w:ascii="Times New Roman" w:hAnsi="Times New Roman" w:cs="Times New Roman"/>
        </w:rPr>
        <w:t xml:space="preserve"> ve Bağlama kasabasında </w:t>
      </w:r>
      <w:proofErr w:type="gramStart"/>
      <w:r w:rsidR="00A66EEC" w:rsidRPr="009763A3">
        <w:rPr>
          <w:rFonts w:ascii="Times New Roman" w:hAnsi="Times New Roman" w:cs="Times New Roman"/>
        </w:rPr>
        <w:t>ritüel</w:t>
      </w:r>
      <w:proofErr w:type="gramEnd"/>
      <w:r w:rsidR="00A66EEC" w:rsidRPr="009763A3">
        <w:rPr>
          <w:rFonts w:ascii="Times New Roman" w:hAnsi="Times New Roman" w:cs="Times New Roman"/>
        </w:rPr>
        <w:t xml:space="preserve"> hâline gelmiştir. </w:t>
      </w:r>
      <w:r w:rsidR="00A51385" w:rsidRPr="009763A3">
        <w:rPr>
          <w:rFonts w:ascii="Times New Roman" w:hAnsi="Times New Roman" w:cs="Times New Roman"/>
        </w:rPr>
        <w:t xml:space="preserve">Dede pilavı başka bir </w:t>
      </w:r>
      <w:proofErr w:type="gramStart"/>
      <w:r w:rsidR="00A51385" w:rsidRPr="009763A3">
        <w:rPr>
          <w:rFonts w:ascii="Times New Roman" w:hAnsi="Times New Roman" w:cs="Times New Roman"/>
        </w:rPr>
        <w:t>ritüelle</w:t>
      </w:r>
      <w:proofErr w:type="gramEnd"/>
      <w:r w:rsidR="00A51385" w:rsidRPr="009763A3">
        <w:rPr>
          <w:rFonts w:ascii="Times New Roman" w:hAnsi="Times New Roman" w:cs="Times New Roman"/>
        </w:rPr>
        <w:t xml:space="preserve"> İstanbul’da da karşımıza çıkmaktadır. </w:t>
      </w:r>
      <w:r w:rsidR="00A66EEC" w:rsidRPr="009763A3">
        <w:rPr>
          <w:rFonts w:ascii="Times New Roman" w:hAnsi="Times New Roman" w:cs="Times New Roman"/>
        </w:rPr>
        <w:t>İstanbul ili Bağcılar</w:t>
      </w:r>
      <w:r w:rsidR="00A51385" w:rsidRPr="009763A3">
        <w:rPr>
          <w:rFonts w:ascii="Times New Roman" w:hAnsi="Times New Roman" w:cs="Times New Roman"/>
        </w:rPr>
        <w:t xml:space="preserve"> İlçesi Mahmutbey</w:t>
      </w:r>
      <w:r w:rsidR="00A66EEC" w:rsidRPr="009763A3">
        <w:rPr>
          <w:rFonts w:ascii="Times New Roman" w:hAnsi="Times New Roman" w:cs="Times New Roman"/>
        </w:rPr>
        <w:t xml:space="preserve"> </w:t>
      </w:r>
      <w:r w:rsidR="00A51385" w:rsidRPr="009763A3">
        <w:rPr>
          <w:rFonts w:ascii="Times New Roman" w:hAnsi="Times New Roman" w:cs="Times New Roman"/>
        </w:rPr>
        <w:t xml:space="preserve">mahallesinde </w:t>
      </w:r>
      <w:r w:rsidR="00A66EEC" w:rsidRPr="009763A3">
        <w:rPr>
          <w:rFonts w:ascii="Times New Roman" w:hAnsi="Times New Roman" w:cs="Times New Roman"/>
        </w:rPr>
        <w:t>“</w:t>
      </w:r>
      <w:r w:rsidR="00A66EEC" w:rsidRPr="009763A3">
        <w:rPr>
          <w:rFonts w:ascii="Times New Roman" w:hAnsi="Times New Roman" w:cs="Times New Roman"/>
          <w:color w:val="000000"/>
          <w:shd w:val="clear" w:color="auto" w:fill="FFFFFF"/>
        </w:rPr>
        <w:t xml:space="preserve">Türbe Dede Pilavı Günü” tertip edilmektedir. </w:t>
      </w:r>
      <w:r w:rsidR="00A51385" w:rsidRPr="009763A3">
        <w:rPr>
          <w:rFonts w:ascii="Times New Roman" w:hAnsi="Times New Roman" w:cs="Times New Roman"/>
          <w:color w:val="000000"/>
          <w:shd w:val="clear" w:color="auto" w:fill="FFFFFF"/>
        </w:rPr>
        <w:t>Her yıl K</w:t>
      </w:r>
      <w:r w:rsidR="00A357DF" w:rsidRPr="009763A3">
        <w:rPr>
          <w:rFonts w:ascii="Times New Roman" w:hAnsi="Times New Roman" w:cs="Times New Roman"/>
          <w:color w:val="000000"/>
          <w:shd w:val="clear" w:color="auto" w:fill="FFFFFF"/>
        </w:rPr>
        <w:t xml:space="preserve">asım ayının ikinci perşembe günü Selanik’ten mübadele ile gelen göçmenler </w:t>
      </w:r>
      <w:r w:rsidR="00A51385" w:rsidRPr="009763A3">
        <w:rPr>
          <w:rFonts w:ascii="Times New Roman" w:hAnsi="Times New Roman" w:cs="Times New Roman"/>
          <w:color w:val="000000"/>
          <w:shd w:val="clear" w:color="auto" w:fill="FFFFFF"/>
        </w:rPr>
        <w:t>ve göçmen dernekleri tarafından mübadele öncesindeki geleneklerini devam ettirmek</w:t>
      </w:r>
      <w:r w:rsidR="00A357DF" w:rsidRPr="009763A3">
        <w:rPr>
          <w:rFonts w:ascii="Times New Roman" w:hAnsi="Times New Roman" w:cs="Times New Roman"/>
          <w:color w:val="000000"/>
          <w:shd w:val="clear" w:color="auto" w:fill="FFFFFF"/>
        </w:rPr>
        <w:t xml:space="preserve"> için düzenlenmektedir. Dayanışa birliktelik amacıyla </w:t>
      </w:r>
      <w:r w:rsidR="00A51385" w:rsidRPr="009763A3">
        <w:rPr>
          <w:rFonts w:ascii="Times New Roman" w:hAnsi="Times New Roman" w:cs="Times New Roman"/>
          <w:color w:val="000000"/>
          <w:shd w:val="clear" w:color="auto" w:fill="FFFFFF"/>
        </w:rPr>
        <w:t xml:space="preserve">da </w:t>
      </w:r>
      <w:r w:rsidR="00A357DF" w:rsidRPr="009763A3">
        <w:rPr>
          <w:rFonts w:ascii="Times New Roman" w:hAnsi="Times New Roman" w:cs="Times New Roman"/>
          <w:color w:val="000000"/>
          <w:shd w:val="clear" w:color="auto" w:fill="FFFFFF"/>
        </w:rPr>
        <w:t>düzenlenen etkinlikte dua edildikten sonra etli pilav dağıtılmaktadır.</w:t>
      </w:r>
    </w:p>
    <w:p w:rsidR="00620E4F" w:rsidRPr="009763A3" w:rsidRDefault="00CC7FA6" w:rsidP="00EF493A">
      <w:pPr>
        <w:spacing w:after="120" w:line="22" w:lineRule="atLeast"/>
        <w:ind w:firstLine="567"/>
        <w:jc w:val="both"/>
        <w:rPr>
          <w:rFonts w:ascii="Times New Roman" w:hAnsi="Times New Roman" w:cs="Times New Roman"/>
          <w:color w:val="000000"/>
          <w:shd w:val="clear" w:color="auto" w:fill="FFFFFF"/>
        </w:rPr>
      </w:pPr>
      <w:r w:rsidRPr="009763A3">
        <w:rPr>
          <w:rFonts w:ascii="Times New Roman" w:hAnsi="Times New Roman" w:cs="Times New Roman"/>
          <w:color w:val="000000"/>
          <w:shd w:val="clear" w:color="auto" w:fill="FFFFFF"/>
        </w:rPr>
        <w:t xml:space="preserve">Güncel Türkçe </w:t>
      </w:r>
      <w:proofErr w:type="spellStart"/>
      <w:r w:rsidRPr="009763A3">
        <w:rPr>
          <w:rFonts w:ascii="Times New Roman" w:hAnsi="Times New Roman" w:cs="Times New Roman"/>
          <w:color w:val="000000"/>
          <w:shd w:val="clear" w:color="auto" w:fill="FFFFFF"/>
        </w:rPr>
        <w:t>Sözlük’te</w:t>
      </w:r>
      <w:proofErr w:type="spellEnd"/>
      <w:r w:rsidRPr="009763A3">
        <w:rPr>
          <w:rFonts w:ascii="Times New Roman" w:hAnsi="Times New Roman" w:cs="Times New Roman"/>
          <w:color w:val="000000"/>
          <w:shd w:val="clear" w:color="auto" w:fill="FFFFFF"/>
        </w:rPr>
        <w:t xml:space="preserve"> “dede” kelimesi için dört anlam tanımlanmıştır. </w:t>
      </w:r>
      <w:r w:rsidR="00557E0A" w:rsidRPr="009763A3">
        <w:rPr>
          <w:rFonts w:ascii="Times New Roman" w:hAnsi="Times New Roman" w:cs="Times New Roman"/>
          <w:color w:val="000000"/>
          <w:shd w:val="clear" w:color="auto" w:fill="FFFFFF"/>
        </w:rPr>
        <w:t>“</w:t>
      </w:r>
      <w:r w:rsidR="004407A5" w:rsidRPr="009763A3">
        <w:rPr>
          <w:rFonts w:ascii="Times New Roman" w:hAnsi="Times New Roman" w:cs="Times New Roman"/>
          <w:i/>
          <w:color w:val="000000"/>
          <w:shd w:val="clear" w:color="auto" w:fill="FFFFFF"/>
        </w:rPr>
        <w:t xml:space="preserve">1. Torunu olan büyükbaba, </w:t>
      </w:r>
      <w:proofErr w:type="spellStart"/>
      <w:r w:rsidR="004407A5" w:rsidRPr="009763A3">
        <w:rPr>
          <w:rFonts w:ascii="Times New Roman" w:hAnsi="Times New Roman" w:cs="Times New Roman"/>
          <w:i/>
          <w:color w:val="000000"/>
          <w:shd w:val="clear" w:color="auto" w:fill="FFFFFF"/>
        </w:rPr>
        <w:t>büyükpeder</w:t>
      </w:r>
      <w:proofErr w:type="spellEnd"/>
      <w:r w:rsidR="004407A5" w:rsidRPr="009763A3">
        <w:rPr>
          <w:rFonts w:ascii="Times New Roman" w:hAnsi="Times New Roman" w:cs="Times New Roman"/>
          <w:i/>
          <w:color w:val="000000"/>
          <w:shd w:val="clear" w:color="auto" w:fill="FFFFFF"/>
        </w:rPr>
        <w:t xml:space="preserve">; 2. Ata; 3. Mevlevi tarikatlarında çile doldurmuş olan dervişlere verilen </w:t>
      </w:r>
      <w:r w:rsidR="002362D2" w:rsidRPr="009763A3">
        <w:rPr>
          <w:rFonts w:ascii="Times New Roman" w:hAnsi="Times New Roman" w:cs="Times New Roman"/>
          <w:i/>
          <w:color w:val="000000"/>
          <w:shd w:val="clear" w:color="auto" w:fill="FFFFFF"/>
        </w:rPr>
        <w:t>unvan;</w:t>
      </w:r>
      <w:r w:rsidR="004407A5" w:rsidRPr="009763A3">
        <w:rPr>
          <w:rFonts w:ascii="Times New Roman" w:hAnsi="Times New Roman" w:cs="Times New Roman"/>
          <w:i/>
          <w:color w:val="000000"/>
          <w:shd w:val="clear" w:color="auto" w:fill="FFFFFF"/>
        </w:rPr>
        <w:t xml:space="preserve"> 4. Yaşlı erkeklere söylenen bir seslenme sözü</w:t>
      </w:r>
      <w:r w:rsidR="00557E0A" w:rsidRPr="009763A3">
        <w:rPr>
          <w:rFonts w:ascii="Times New Roman" w:hAnsi="Times New Roman" w:cs="Times New Roman"/>
          <w:i/>
          <w:color w:val="000000"/>
          <w:shd w:val="clear" w:color="auto" w:fill="FFFFFF"/>
        </w:rPr>
        <w:t>”</w:t>
      </w:r>
      <w:r w:rsidR="004407A5" w:rsidRPr="009763A3">
        <w:rPr>
          <w:rFonts w:ascii="Times New Roman" w:hAnsi="Times New Roman" w:cs="Times New Roman"/>
          <w:color w:val="000000"/>
          <w:shd w:val="clear" w:color="auto" w:fill="FFFFFF"/>
        </w:rPr>
        <w:t xml:space="preserve"> </w:t>
      </w:r>
      <w:r w:rsidR="00A101FB" w:rsidRPr="009763A3">
        <w:rPr>
          <w:rFonts w:ascii="Times New Roman" w:hAnsi="Times New Roman" w:cs="Times New Roman"/>
          <w:color w:val="000000"/>
          <w:shd w:val="clear" w:color="auto" w:fill="FFFFFF"/>
        </w:rPr>
        <w:t xml:space="preserve">(https://sozluk.gov.tr/ ) </w:t>
      </w:r>
      <w:r w:rsidR="00557E0A" w:rsidRPr="009763A3">
        <w:rPr>
          <w:rFonts w:ascii="Times New Roman" w:hAnsi="Times New Roman" w:cs="Times New Roman"/>
          <w:color w:val="000000"/>
          <w:shd w:val="clear" w:color="auto" w:fill="FFFFFF"/>
        </w:rPr>
        <w:t xml:space="preserve">Niğde yöresi </w:t>
      </w:r>
      <w:proofErr w:type="spellStart"/>
      <w:r w:rsidR="00557E0A" w:rsidRPr="009763A3">
        <w:rPr>
          <w:rFonts w:ascii="Times New Roman" w:hAnsi="Times New Roman" w:cs="Times New Roman"/>
          <w:color w:val="000000"/>
          <w:shd w:val="clear" w:color="auto" w:fill="FFFFFF"/>
        </w:rPr>
        <w:t>Hacıabdullah</w:t>
      </w:r>
      <w:proofErr w:type="spellEnd"/>
      <w:r w:rsidR="00557E0A" w:rsidRPr="009763A3">
        <w:rPr>
          <w:rFonts w:ascii="Times New Roman" w:hAnsi="Times New Roman" w:cs="Times New Roman"/>
          <w:color w:val="000000"/>
          <w:shd w:val="clear" w:color="auto" w:fill="FFFFFF"/>
        </w:rPr>
        <w:t xml:space="preserve"> </w:t>
      </w:r>
      <w:r w:rsidR="00D719F7" w:rsidRPr="009763A3">
        <w:rPr>
          <w:rFonts w:ascii="Times New Roman" w:hAnsi="Times New Roman" w:cs="Times New Roman"/>
          <w:color w:val="000000"/>
          <w:shd w:val="clear" w:color="auto" w:fill="FFFFFF"/>
        </w:rPr>
        <w:t xml:space="preserve">ve Bağlama </w:t>
      </w:r>
      <w:r w:rsidR="00557E0A" w:rsidRPr="009763A3">
        <w:rPr>
          <w:rFonts w:ascii="Times New Roman" w:hAnsi="Times New Roman" w:cs="Times New Roman"/>
          <w:color w:val="000000"/>
          <w:shd w:val="clear" w:color="auto" w:fill="FFFFFF"/>
        </w:rPr>
        <w:t>kasabasında yapılan dede geleneğindeki dede kelimesi yukarıda yapılan dört tanımın hiçbiri ile örtüşmemektedir. Bu bölgede “dede”</w:t>
      </w:r>
      <w:r w:rsidR="00D719F7" w:rsidRPr="009763A3">
        <w:rPr>
          <w:rFonts w:ascii="Times New Roman" w:hAnsi="Times New Roman" w:cs="Times New Roman"/>
          <w:color w:val="000000"/>
          <w:shd w:val="clear" w:color="auto" w:fill="FFFFFF"/>
        </w:rPr>
        <w:t xml:space="preserve"> kelimesi</w:t>
      </w:r>
      <w:r w:rsidR="00557E0A" w:rsidRPr="009763A3">
        <w:rPr>
          <w:rFonts w:ascii="Times New Roman" w:hAnsi="Times New Roman" w:cs="Times New Roman"/>
          <w:color w:val="000000"/>
          <w:shd w:val="clear" w:color="auto" w:fill="FFFFFF"/>
        </w:rPr>
        <w:t xml:space="preserve"> üzerlerinde yağmur duası yapılan yüksek tepe</w:t>
      </w:r>
      <w:r w:rsidR="00D719F7" w:rsidRPr="009763A3">
        <w:rPr>
          <w:rFonts w:ascii="Times New Roman" w:hAnsi="Times New Roman" w:cs="Times New Roman"/>
          <w:color w:val="000000"/>
          <w:shd w:val="clear" w:color="auto" w:fill="FFFFFF"/>
        </w:rPr>
        <w:t>lerin</w:t>
      </w:r>
      <w:r w:rsidR="00557E0A" w:rsidRPr="009763A3">
        <w:rPr>
          <w:rFonts w:ascii="Times New Roman" w:hAnsi="Times New Roman" w:cs="Times New Roman"/>
          <w:color w:val="000000"/>
          <w:shd w:val="clear" w:color="auto" w:fill="FFFFFF"/>
        </w:rPr>
        <w:t xml:space="preserve"> adıdır. </w:t>
      </w:r>
      <w:r w:rsidR="00955964" w:rsidRPr="009763A3">
        <w:rPr>
          <w:rFonts w:ascii="Times New Roman" w:hAnsi="Times New Roman" w:cs="Times New Roman"/>
          <w:color w:val="000000"/>
          <w:shd w:val="clear" w:color="auto" w:fill="FFFFFF"/>
        </w:rPr>
        <w:t xml:space="preserve">Tepelerin üzerinde </w:t>
      </w:r>
      <w:r w:rsidR="00855043" w:rsidRPr="009763A3">
        <w:rPr>
          <w:rFonts w:ascii="Times New Roman" w:hAnsi="Times New Roman" w:cs="Times New Roman"/>
          <w:color w:val="000000"/>
          <w:shd w:val="clear" w:color="auto" w:fill="FFFFFF"/>
        </w:rPr>
        <w:t>birkaç mezar da mevcuttur. Muhtemelen bu mezarlara hürmeten bu bölgeye “dede” adı verilmektedir.</w:t>
      </w:r>
      <w:r w:rsidR="002F0680" w:rsidRPr="009763A3">
        <w:rPr>
          <w:rFonts w:ascii="Times New Roman" w:hAnsi="Times New Roman" w:cs="Times New Roman"/>
          <w:color w:val="000000"/>
          <w:shd w:val="clear" w:color="auto" w:fill="FFFFFF"/>
        </w:rPr>
        <w:t xml:space="preserve"> </w:t>
      </w:r>
      <w:r w:rsidR="002B0AD5" w:rsidRPr="009763A3">
        <w:rPr>
          <w:rFonts w:ascii="Times New Roman" w:hAnsi="Times New Roman" w:cs="Times New Roman"/>
          <w:color w:val="000000"/>
          <w:shd w:val="clear" w:color="auto" w:fill="FFFFFF"/>
        </w:rPr>
        <w:t xml:space="preserve">Bu sebeple ad bilimsel bir tasnifte “dede pilavı” akrabalık ilgisine bağlı bir adlandırma olarak değil yer adına bağlı olarak yapılan bir tasnifte yer alması gerekir. </w:t>
      </w:r>
      <w:r w:rsidR="00955964" w:rsidRPr="009763A3">
        <w:rPr>
          <w:rFonts w:ascii="Times New Roman" w:hAnsi="Times New Roman" w:cs="Times New Roman"/>
          <w:color w:val="000000"/>
          <w:shd w:val="clear" w:color="auto" w:fill="FFFFFF"/>
        </w:rPr>
        <w:t>Bağcılar Belediyesi’nin düzenlediği “Türbe dede pilav günü” ise herhangi bir türbe etrafında yapılmamaktadır. Balkanlardan Türk kültürünün devamı olarak gelenek yaşatılmaktadır. Buradaki dede kelimesinin anlam ilgisi için pilav geleneğinin Balkanlardaki geçmişi hakkında net bir bilgi sahibi olmayı gerektirir.</w:t>
      </w:r>
    </w:p>
    <w:p w:rsidR="00344E04" w:rsidRPr="009763A3" w:rsidRDefault="00344E04" w:rsidP="00EF493A">
      <w:pPr>
        <w:spacing w:after="120" w:line="22" w:lineRule="atLeast"/>
        <w:ind w:firstLine="567"/>
        <w:jc w:val="both"/>
        <w:rPr>
          <w:rFonts w:ascii="Times New Roman" w:hAnsi="Times New Roman" w:cs="Times New Roman"/>
          <w:b/>
        </w:rPr>
      </w:pPr>
      <w:r w:rsidRPr="009763A3">
        <w:rPr>
          <w:rFonts w:ascii="Times New Roman" w:hAnsi="Times New Roman" w:cs="Times New Roman"/>
          <w:b/>
        </w:rPr>
        <w:t>Perde Pilavı</w:t>
      </w:r>
      <w:r w:rsidR="000A55B7" w:rsidRPr="009763A3">
        <w:rPr>
          <w:rFonts w:ascii="Times New Roman" w:hAnsi="Times New Roman" w:cs="Times New Roman"/>
          <w:b/>
        </w:rPr>
        <w:t xml:space="preserve"> (Perdeli</w:t>
      </w:r>
      <w:r w:rsidRPr="009763A3">
        <w:rPr>
          <w:rFonts w:ascii="Times New Roman" w:hAnsi="Times New Roman" w:cs="Times New Roman"/>
          <w:b/>
        </w:rPr>
        <w:t xml:space="preserve"> </w:t>
      </w:r>
      <w:r w:rsidR="000A55B7" w:rsidRPr="009763A3">
        <w:rPr>
          <w:rFonts w:ascii="Times New Roman" w:hAnsi="Times New Roman" w:cs="Times New Roman"/>
          <w:b/>
        </w:rPr>
        <w:t>Pilav)</w:t>
      </w:r>
    </w:p>
    <w:p w:rsidR="00344E04" w:rsidRPr="009763A3" w:rsidRDefault="00344E04"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Ciğer, çam fıstığı,</w:t>
      </w:r>
      <w:r w:rsidR="00FC78FE" w:rsidRPr="009763A3">
        <w:rPr>
          <w:rFonts w:ascii="Times New Roman" w:hAnsi="Times New Roman" w:cs="Times New Roman"/>
        </w:rPr>
        <w:t xml:space="preserve"> piliç eti,</w:t>
      </w:r>
      <w:r w:rsidRPr="009763A3">
        <w:rPr>
          <w:rFonts w:ascii="Times New Roman" w:hAnsi="Times New Roman" w:cs="Times New Roman"/>
        </w:rPr>
        <w:t xml:space="preserve"> badem ve çeşitli baharatlar kullanılarak yapılan</w:t>
      </w:r>
      <w:r w:rsidR="00BB63D0" w:rsidRPr="009763A3">
        <w:rPr>
          <w:rFonts w:ascii="Times New Roman" w:hAnsi="Times New Roman" w:cs="Times New Roman"/>
        </w:rPr>
        <w:t>,</w:t>
      </w:r>
      <w:r w:rsidRPr="009763A3">
        <w:rPr>
          <w:rFonts w:ascii="Times New Roman" w:hAnsi="Times New Roman" w:cs="Times New Roman"/>
        </w:rPr>
        <w:t xml:space="preserve"> kullanılan malzemenin sembolik anlamlar taşıdığı düğün pilavıdır. </w:t>
      </w:r>
      <w:r w:rsidR="00FC78FE" w:rsidRPr="009763A3">
        <w:rPr>
          <w:rFonts w:ascii="Times New Roman" w:hAnsi="Times New Roman" w:cs="Times New Roman"/>
        </w:rPr>
        <w:t>Perde pilavı, Siirt il</w:t>
      </w:r>
      <w:r w:rsidR="00BB63D0" w:rsidRPr="009763A3">
        <w:rPr>
          <w:rFonts w:ascii="Times New Roman" w:hAnsi="Times New Roman" w:cs="Times New Roman"/>
        </w:rPr>
        <w:t>inde geleneksel düğün pilavı olarak hazırlanmaktadır. Siirt ilinin coğrafi işaretli bir ürünü olmasına rağmen b</w:t>
      </w:r>
      <w:r w:rsidR="00FC78FE" w:rsidRPr="009763A3">
        <w:rPr>
          <w:rFonts w:ascii="Times New Roman" w:hAnsi="Times New Roman" w:cs="Times New Roman"/>
        </w:rPr>
        <w:t>irçok bölgede görülen perde pilavı beyaz et ve</w:t>
      </w:r>
      <w:r w:rsidR="00BB63D0" w:rsidRPr="009763A3">
        <w:rPr>
          <w:rFonts w:ascii="Times New Roman" w:hAnsi="Times New Roman" w:cs="Times New Roman"/>
        </w:rPr>
        <w:t xml:space="preserve"> siyah et gibi farklı et türleri ve baharatlar</w:t>
      </w:r>
      <w:r w:rsidR="00FC78FE" w:rsidRPr="009763A3">
        <w:rPr>
          <w:rFonts w:ascii="Times New Roman" w:hAnsi="Times New Roman" w:cs="Times New Roman"/>
        </w:rPr>
        <w:t xml:space="preserve"> kullanılarak da hazırlanabilmektedir. </w:t>
      </w:r>
    </w:p>
    <w:p w:rsidR="000A55B7" w:rsidRPr="009763A3" w:rsidRDefault="004E4C63" w:rsidP="00EF493A">
      <w:pPr>
        <w:pStyle w:val="NormalWeb"/>
        <w:spacing w:before="0" w:beforeAutospacing="0" w:after="120" w:afterAutospacing="0" w:line="22" w:lineRule="atLeast"/>
        <w:ind w:firstLine="567"/>
        <w:jc w:val="both"/>
        <w:rPr>
          <w:bCs/>
          <w:color w:val="000000"/>
          <w:sz w:val="22"/>
          <w:szCs w:val="22"/>
        </w:rPr>
      </w:pPr>
      <w:r w:rsidRPr="009763A3">
        <w:rPr>
          <w:color w:val="000000"/>
          <w:sz w:val="22"/>
          <w:szCs w:val="22"/>
          <w:shd w:val="clear" w:color="auto" w:fill="FFFFFF"/>
        </w:rPr>
        <w:t xml:space="preserve">Güncel Türkçe </w:t>
      </w:r>
      <w:proofErr w:type="spellStart"/>
      <w:r w:rsidRPr="009763A3">
        <w:rPr>
          <w:color w:val="000000"/>
          <w:sz w:val="22"/>
          <w:szCs w:val="22"/>
          <w:shd w:val="clear" w:color="auto" w:fill="FFFFFF"/>
        </w:rPr>
        <w:t>Sözlük’te</w:t>
      </w:r>
      <w:proofErr w:type="spellEnd"/>
      <w:r w:rsidRPr="009763A3">
        <w:rPr>
          <w:color w:val="000000"/>
          <w:sz w:val="22"/>
          <w:szCs w:val="22"/>
          <w:shd w:val="clear" w:color="auto" w:fill="FFFFFF"/>
        </w:rPr>
        <w:t xml:space="preserve"> “perde” kelimesi için on tanım yer almaktadır. Bu tanımların dördü gerçek, biri mecaz, beşi de terim anlamı ile verilmiştir.</w:t>
      </w:r>
      <w:r w:rsidR="00C71543" w:rsidRPr="009763A3">
        <w:rPr>
          <w:color w:val="000000"/>
          <w:sz w:val="22"/>
          <w:szCs w:val="22"/>
          <w:shd w:val="clear" w:color="auto" w:fill="FFFFFF"/>
        </w:rPr>
        <w:t xml:space="preserve"> P</w:t>
      </w:r>
      <w:r w:rsidR="00D02D30" w:rsidRPr="009763A3">
        <w:rPr>
          <w:color w:val="000000"/>
          <w:sz w:val="22"/>
          <w:szCs w:val="22"/>
          <w:shd w:val="clear" w:color="auto" w:fill="FFFFFF"/>
        </w:rPr>
        <w:t>erde kelimesi gerçek anlamda “1.</w:t>
      </w:r>
      <w:r w:rsidRPr="009763A3">
        <w:rPr>
          <w:color w:val="000000"/>
          <w:sz w:val="22"/>
          <w:szCs w:val="22"/>
          <w:shd w:val="clear" w:color="auto" w:fill="FFFFFF"/>
        </w:rPr>
        <w:t xml:space="preserve"> </w:t>
      </w:r>
      <w:r w:rsidR="00D02D30" w:rsidRPr="009763A3">
        <w:rPr>
          <w:i/>
          <w:color w:val="000000"/>
          <w:sz w:val="22"/>
          <w:szCs w:val="22"/>
        </w:rPr>
        <w:t xml:space="preserve">Görüşü, ışığı </w:t>
      </w:r>
      <w:r w:rsidR="00D02D30" w:rsidRPr="009763A3">
        <w:rPr>
          <w:i/>
          <w:color w:val="000000"/>
          <w:sz w:val="22"/>
          <w:szCs w:val="22"/>
        </w:rPr>
        <w:lastRenderedPageBreak/>
        <w:t>engellemek, bir şeyi gizlemek için pencereye veya bir açıklığın önüne gerilen örtü; gerelti, gergi, hicap 2. Üzerine bir cismin görüntüsü yansıtılan saydam olmayan yüzey 3. İki yeri birbirinden ayıran bölme 4. Seste pes perde</w:t>
      </w:r>
      <w:r w:rsidR="006841DC" w:rsidRPr="009763A3">
        <w:rPr>
          <w:i/>
          <w:color w:val="000000"/>
          <w:sz w:val="22"/>
          <w:szCs w:val="22"/>
        </w:rPr>
        <w:t>”</w:t>
      </w:r>
      <w:r w:rsidR="006841DC" w:rsidRPr="009763A3">
        <w:rPr>
          <w:i/>
          <w:color w:val="000000"/>
          <w:sz w:val="22"/>
          <w:szCs w:val="22"/>
          <w:shd w:val="clear" w:color="auto" w:fill="F5F5F5"/>
        </w:rPr>
        <w:t xml:space="preserve"> </w:t>
      </w:r>
      <w:r w:rsidR="006841DC" w:rsidRPr="009763A3">
        <w:rPr>
          <w:color w:val="000000"/>
          <w:sz w:val="22"/>
          <w:szCs w:val="22"/>
          <w:shd w:val="clear" w:color="auto" w:fill="F5F5F5"/>
        </w:rPr>
        <w:t xml:space="preserve">anlamları ile verilmiştir. </w:t>
      </w:r>
      <w:r w:rsidR="006841DC" w:rsidRPr="009763A3">
        <w:rPr>
          <w:i/>
          <w:color w:val="000000"/>
          <w:sz w:val="22"/>
          <w:szCs w:val="22"/>
          <w:shd w:val="clear" w:color="auto" w:fill="F5F5F5"/>
        </w:rPr>
        <w:t xml:space="preserve">“5. </w:t>
      </w:r>
      <w:r w:rsidR="00C71543" w:rsidRPr="009763A3">
        <w:rPr>
          <w:i/>
          <w:color w:val="000000"/>
          <w:sz w:val="22"/>
          <w:szCs w:val="22"/>
          <w:shd w:val="clear" w:color="auto" w:fill="F5F5F5"/>
        </w:rPr>
        <w:t>Doğruyu görmeye engel olan şey”</w:t>
      </w:r>
      <w:r w:rsidR="00585AFC" w:rsidRPr="009763A3">
        <w:rPr>
          <w:i/>
          <w:color w:val="000000"/>
          <w:sz w:val="22"/>
          <w:szCs w:val="22"/>
          <w:shd w:val="clear" w:color="auto" w:fill="F5F5F5"/>
        </w:rPr>
        <w:t xml:space="preserve"> </w:t>
      </w:r>
      <w:r w:rsidR="00585AFC" w:rsidRPr="009763A3">
        <w:rPr>
          <w:color w:val="000000"/>
          <w:sz w:val="22"/>
          <w:szCs w:val="22"/>
          <w:shd w:val="clear" w:color="auto" w:fill="F5F5F5"/>
        </w:rPr>
        <w:t xml:space="preserve">şeklinde </w:t>
      </w:r>
      <w:r w:rsidR="00C71543" w:rsidRPr="009763A3">
        <w:rPr>
          <w:color w:val="000000"/>
          <w:sz w:val="22"/>
          <w:szCs w:val="22"/>
          <w:shd w:val="clear" w:color="auto" w:fill="F5F5F5"/>
        </w:rPr>
        <w:t>mecaz</w:t>
      </w:r>
      <w:r w:rsidR="00585AFC" w:rsidRPr="009763A3">
        <w:rPr>
          <w:color w:val="000000"/>
          <w:sz w:val="22"/>
          <w:szCs w:val="22"/>
          <w:shd w:val="clear" w:color="auto" w:fill="F5F5F5"/>
        </w:rPr>
        <w:t xml:space="preserve"> anlamda</w:t>
      </w:r>
      <w:r w:rsidR="00C71543" w:rsidRPr="009763A3">
        <w:rPr>
          <w:color w:val="000000"/>
          <w:sz w:val="22"/>
          <w:szCs w:val="22"/>
          <w:shd w:val="clear" w:color="auto" w:fill="F5F5F5"/>
        </w:rPr>
        <w:t xml:space="preserve">; </w:t>
      </w:r>
      <w:r w:rsidR="00C71543" w:rsidRPr="009763A3">
        <w:rPr>
          <w:i/>
          <w:color w:val="000000"/>
          <w:sz w:val="22"/>
          <w:szCs w:val="22"/>
          <w:shd w:val="clear" w:color="auto" w:fill="F5F5F5"/>
        </w:rPr>
        <w:t xml:space="preserve">“6. </w:t>
      </w:r>
      <w:r w:rsidR="002362D2" w:rsidRPr="009763A3">
        <w:rPr>
          <w:bCs/>
          <w:i/>
          <w:color w:val="000000"/>
          <w:sz w:val="22"/>
          <w:szCs w:val="22"/>
        </w:rPr>
        <w:t>Kaz, ördek, martı gibi hayvanların parmaklarını birbirine bitiştiren zar. 7.Bir müzik parçasını oluşturan seslerden her birinin kalınlık veya incelik derecesi; 8. Bu ses derecelerini sağlamak için çalgılarda bulunup parmaklarla basılan yer; 9.</w:t>
      </w:r>
      <w:r w:rsidR="0032772F" w:rsidRPr="009763A3">
        <w:rPr>
          <w:bCs/>
          <w:i/>
          <w:color w:val="000000"/>
          <w:sz w:val="22"/>
          <w:szCs w:val="22"/>
        </w:rPr>
        <w:t xml:space="preserve"> K</w:t>
      </w:r>
      <w:r w:rsidR="002362D2" w:rsidRPr="009763A3">
        <w:rPr>
          <w:bCs/>
          <w:i/>
          <w:color w:val="000000"/>
          <w:sz w:val="22"/>
          <w:szCs w:val="22"/>
        </w:rPr>
        <w:t>atarakt; 10. Bir sahne eserinin büyük bölümlerinin her biri”</w:t>
      </w:r>
      <w:r w:rsidR="002362D2" w:rsidRPr="009763A3">
        <w:rPr>
          <w:bCs/>
          <w:color w:val="000000"/>
          <w:sz w:val="22"/>
          <w:szCs w:val="22"/>
        </w:rPr>
        <w:t xml:space="preserve"> şeklinde terim anlamları </w:t>
      </w:r>
      <w:r w:rsidR="00585AFC" w:rsidRPr="009763A3">
        <w:rPr>
          <w:bCs/>
          <w:color w:val="000000"/>
          <w:sz w:val="22"/>
          <w:szCs w:val="22"/>
        </w:rPr>
        <w:t>ile tanımlanmıştır.</w:t>
      </w:r>
      <w:r w:rsidR="002362D2" w:rsidRPr="009763A3">
        <w:rPr>
          <w:bCs/>
          <w:color w:val="000000"/>
          <w:sz w:val="22"/>
          <w:szCs w:val="22"/>
        </w:rPr>
        <w:t xml:space="preserve"> </w:t>
      </w:r>
      <w:r w:rsidR="0071315A" w:rsidRPr="009763A3">
        <w:rPr>
          <w:bCs/>
          <w:color w:val="000000"/>
          <w:sz w:val="22"/>
          <w:szCs w:val="22"/>
        </w:rPr>
        <w:t>Perde kelimesi tiyatro, tıp ve müzik te</w:t>
      </w:r>
      <w:r w:rsidR="0032772F" w:rsidRPr="009763A3">
        <w:rPr>
          <w:bCs/>
          <w:color w:val="000000"/>
          <w:sz w:val="22"/>
          <w:szCs w:val="22"/>
        </w:rPr>
        <w:t>r</w:t>
      </w:r>
      <w:r w:rsidR="0071315A" w:rsidRPr="009763A3">
        <w:rPr>
          <w:bCs/>
          <w:color w:val="000000"/>
          <w:sz w:val="22"/>
          <w:szCs w:val="22"/>
        </w:rPr>
        <w:t xml:space="preserve">imi olarak tanımlanırken gastronomi terimi olarak yer almamaktadır. Ayrıca Türk Dil Kurumu terim sözlükleri içerisinde de bir gastronomi terimi olarak </w:t>
      </w:r>
      <w:r w:rsidR="006C3FE1" w:rsidRPr="009763A3">
        <w:rPr>
          <w:bCs/>
          <w:color w:val="000000"/>
          <w:sz w:val="22"/>
          <w:szCs w:val="22"/>
        </w:rPr>
        <w:t xml:space="preserve">da </w:t>
      </w:r>
      <w:r w:rsidR="0071315A" w:rsidRPr="009763A3">
        <w:rPr>
          <w:bCs/>
          <w:color w:val="000000"/>
          <w:sz w:val="22"/>
          <w:szCs w:val="22"/>
        </w:rPr>
        <w:t xml:space="preserve">yer </w:t>
      </w:r>
      <w:r w:rsidR="00FC78FE" w:rsidRPr="009763A3">
        <w:rPr>
          <w:bCs/>
          <w:color w:val="000000"/>
          <w:sz w:val="22"/>
          <w:szCs w:val="22"/>
        </w:rPr>
        <w:t xml:space="preserve">almamaktadır. </w:t>
      </w:r>
      <w:r w:rsidR="00C079A0" w:rsidRPr="009763A3">
        <w:rPr>
          <w:bCs/>
          <w:color w:val="000000"/>
          <w:sz w:val="22"/>
          <w:szCs w:val="22"/>
        </w:rPr>
        <w:t>Bu</w:t>
      </w:r>
      <w:r w:rsidR="0032772F" w:rsidRPr="009763A3">
        <w:rPr>
          <w:bCs/>
          <w:color w:val="000000"/>
          <w:sz w:val="22"/>
          <w:szCs w:val="22"/>
        </w:rPr>
        <w:t xml:space="preserve"> bağlamda </w:t>
      </w:r>
      <w:r w:rsidR="0032772F" w:rsidRPr="009763A3">
        <w:rPr>
          <w:bCs/>
          <w:i/>
          <w:color w:val="000000"/>
          <w:sz w:val="22"/>
          <w:szCs w:val="22"/>
        </w:rPr>
        <w:t>“</w:t>
      </w:r>
      <w:r w:rsidR="00C079A0" w:rsidRPr="009763A3">
        <w:rPr>
          <w:bCs/>
          <w:i/>
          <w:color w:val="000000"/>
          <w:sz w:val="22"/>
          <w:szCs w:val="22"/>
        </w:rPr>
        <w:t>Pilavın iç malzemesinin buharını kaybetm</w:t>
      </w:r>
      <w:r w:rsidR="006C3FE1" w:rsidRPr="009763A3">
        <w:rPr>
          <w:bCs/>
          <w:i/>
          <w:color w:val="000000"/>
          <w:sz w:val="22"/>
          <w:szCs w:val="22"/>
        </w:rPr>
        <w:t xml:space="preserve">eden daha iyi pişmesini sağlamak </w:t>
      </w:r>
      <w:r w:rsidR="00C079A0" w:rsidRPr="009763A3">
        <w:rPr>
          <w:bCs/>
          <w:i/>
          <w:color w:val="000000"/>
          <w:sz w:val="22"/>
          <w:szCs w:val="22"/>
        </w:rPr>
        <w:t>amacıyla yufkadan daha kalın şekilde aç</w:t>
      </w:r>
      <w:r w:rsidR="006C3FE1" w:rsidRPr="009763A3">
        <w:rPr>
          <w:bCs/>
          <w:i/>
          <w:color w:val="000000"/>
          <w:sz w:val="22"/>
          <w:szCs w:val="22"/>
        </w:rPr>
        <w:t xml:space="preserve">ılarak hazırlanan pilav </w:t>
      </w:r>
      <w:r w:rsidR="006C3FE1" w:rsidRPr="008A766D">
        <w:rPr>
          <w:bCs/>
          <w:i/>
          <w:color w:val="000000"/>
          <w:sz w:val="22"/>
          <w:szCs w:val="22"/>
        </w:rPr>
        <w:t>kılıfı</w:t>
      </w:r>
      <w:r w:rsidR="00C079A0" w:rsidRPr="009763A3">
        <w:rPr>
          <w:bCs/>
          <w:i/>
          <w:color w:val="000000"/>
          <w:sz w:val="22"/>
          <w:szCs w:val="22"/>
        </w:rPr>
        <w:t>”</w:t>
      </w:r>
      <w:r w:rsidR="00C079A0" w:rsidRPr="009763A3">
        <w:rPr>
          <w:bCs/>
          <w:color w:val="000000"/>
          <w:sz w:val="22"/>
          <w:szCs w:val="22"/>
        </w:rPr>
        <w:t xml:space="preserve"> şeklinde veya benzeri bir şekilde tanımlanması gerekir. </w:t>
      </w:r>
      <w:r w:rsidR="0091169A" w:rsidRPr="009763A3">
        <w:rPr>
          <w:bCs/>
          <w:color w:val="000000"/>
          <w:sz w:val="22"/>
          <w:szCs w:val="22"/>
        </w:rPr>
        <w:t xml:space="preserve">Ad bilimsel olarak yapılan bir tasnifte bu anlama dikkat edilmesi gerekir. </w:t>
      </w:r>
    </w:p>
    <w:p w:rsidR="004B71B0" w:rsidRPr="009763A3" w:rsidRDefault="004B71B0"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Perde pilavı aynı zamanda sembolik anlamlar taşıyan bir pilavdır. Bu pilavda iki piliç gelinle damadı, pirinç bereketi, bademler torun sahibi olmayı, pilavın perdesi ise gelinin evinin sırrına sadık olması gerektiğini ifade eder (Halıcı, 2021: 124). </w:t>
      </w:r>
      <w:r w:rsidR="0091169A" w:rsidRPr="009763A3">
        <w:rPr>
          <w:rFonts w:ascii="Times New Roman" w:hAnsi="Times New Roman" w:cs="Times New Roman"/>
        </w:rPr>
        <w:t xml:space="preserve">“perde” </w:t>
      </w:r>
      <w:r w:rsidR="006C3FE1" w:rsidRPr="009763A3">
        <w:rPr>
          <w:rFonts w:ascii="Times New Roman" w:hAnsi="Times New Roman" w:cs="Times New Roman"/>
        </w:rPr>
        <w:t xml:space="preserve">kelimesi </w:t>
      </w:r>
      <w:proofErr w:type="gramStart"/>
      <w:r w:rsidR="00C77D6C" w:rsidRPr="009763A3">
        <w:rPr>
          <w:rFonts w:ascii="Times New Roman" w:hAnsi="Times New Roman" w:cs="Times New Roman"/>
        </w:rPr>
        <w:t>metaforik</w:t>
      </w:r>
      <w:proofErr w:type="gramEnd"/>
      <w:r w:rsidR="00C77D6C" w:rsidRPr="009763A3">
        <w:rPr>
          <w:rFonts w:ascii="Times New Roman" w:hAnsi="Times New Roman" w:cs="Times New Roman"/>
        </w:rPr>
        <w:t xml:space="preserve"> bir anlam yüklenerek “aile sırlarını koruyup saklayan bir kalk</w:t>
      </w:r>
      <w:r w:rsidR="006C3FE1" w:rsidRPr="009763A3">
        <w:rPr>
          <w:rFonts w:ascii="Times New Roman" w:hAnsi="Times New Roman" w:cs="Times New Roman"/>
        </w:rPr>
        <w:t xml:space="preserve">an” olarak </w:t>
      </w:r>
      <w:proofErr w:type="spellStart"/>
      <w:r w:rsidR="006C3FE1" w:rsidRPr="009763A3">
        <w:rPr>
          <w:rFonts w:ascii="Times New Roman" w:hAnsi="Times New Roman" w:cs="Times New Roman"/>
        </w:rPr>
        <w:t>metaforlaşmıştır</w:t>
      </w:r>
      <w:proofErr w:type="spellEnd"/>
      <w:r w:rsidR="006C3FE1" w:rsidRPr="009763A3">
        <w:rPr>
          <w:rFonts w:ascii="Times New Roman" w:hAnsi="Times New Roman" w:cs="Times New Roman"/>
        </w:rPr>
        <w:t>. A</w:t>
      </w:r>
      <w:r w:rsidR="00C77D6C" w:rsidRPr="009763A3">
        <w:rPr>
          <w:rFonts w:ascii="Times New Roman" w:hAnsi="Times New Roman" w:cs="Times New Roman"/>
        </w:rPr>
        <w:t>d bilimsel sınıflandırma yapıldığında perde pilavını</w:t>
      </w:r>
      <w:r w:rsidR="006C3FE1" w:rsidRPr="009763A3">
        <w:rPr>
          <w:rFonts w:ascii="Times New Roman" w:hAnsi="Times New Roman" w:cs="Times New Roman"/>
        </w:rPr>
        <w:t>n</w:t>
      </w:r>
      <w:r w:rsidR="00C77D6C" w:rsidRPr="009763A3">
        <w:rPr>
          <w:rFonts w:ascii="Times New Roman" w:hAnsi="Times New Roman" w:cs="Times New Roman"/>
        </w:rPr>
        <w:t xml:space="preserve"> gerçek ve terim anlamının dışında </w:t>
      </w:r>
      <w:proofErr w:type="gramStart"/>
      <w:r w:rsidR="006C3FE1" w:rsidRPr="009763A3">
        <w:rPr>
          <w:rFonts w:ascii="Times New Roman" w:hAnsi="Times New Roman" w:cs="Times New Roman"/>
        </w:rPr>
        <w:t>metaforik</w:t>
      </w:r>
      <w:proofErr w:type="gramEnd"/>
      <w:r w:rsidR="006C3FE1" w:rsidRPr="009763A3">
        <w:rPr>
          <w:rFonts w:ascii="Times New Roman" w:hAnsi="Times New Roman" w:cs="Times New Roman"/>
        </w:rPr>
        <w:t xml:space="preserve"> anlamının da göz</w:t>
      </w:r>
      <w:r w:rsidR="00B048E0" w:rsidRPr="009763A3">
        <w:rPr>
          <w:rFonts w:ascii="Times New Roman" w:hAnsi="Times New Roman" w:cs="Times New Roman"/>
        </w:rPr>
        <w:t xml:space="preserve"> </w:t>
      </w:r>
      <w:r w:rsidR="006C3FE1" w:rsidRPr="009763A3">
        <w:rPr>
          <w:rFonts w:ascii="Times New Roman" w:hAnsi="Times New Roman" w:cs="Times New Roman"/>
        </w:rPr>
        <w:t xml:space="preserve">ardı edilmemesi gerekir. </w:t>
      </w:r>
    </w:p>
    <w:p w:rsidR="00123D75" w:rsidRPr="009763A3" w:rsidRDefault="00123D75"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b/>
        </w:rPr>
        <w:t>Gelinboğan Pilavı (</w:t>
      </w:r>
      <w:proofErr w:type="spellStart"/>
      <w:r w:rsidRPr="009763A3">
        <w:rPr>
          <w:rFonts w:ascii="Times New Roman" w:hAnsi="Times New Roman" w:cs="Times New Roman"/>
          <w:b/>
        </w:rPr>
        <w:t>Pıtpıt</w:t>
      </w:r>
      <w:proofErr w:type="spellEnd"/>
      <w:r w:rsidRPr="009763A3">
        <w:rPr>
          <w:rFonts w:ascii="Times New Roman" w:hAnsi="Times New Roman" w:cs="Times New Roman"/>
          <w:b/>
        </w:rPr>
        <w:t xml:space="preserve"> Pilavı)</w:t>
      </w:r>
      <w:r w:rsidR="00344E04" w:rsidRPr="009763A3">
        <w:rPr>
          <w:rFonts w:ascii="Times New Roman" w:hAnsi="Times New Roman" w:cs="Times New Roman"/>
        </w:rPr>
        <w:t xml:space="preserve"> </w:t>
      </w:r>
    </w:p>
    <w:p w:rsidR="00344E04" w:rsidRPr="009763A3" w:rsidRDefault="00344E04"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İnce bulgurla yapılan kıymalı, salçalı bir pilav çeşididir. Malatya yöresinde bulgurun en ufağına “simit”, </w:t>
      </w:r>
      <w:r w:rsidR="00350E51" w:rsidRPr="009763A3">
        <w:rPr>
          <w:rFonts w:ascii="Times New Roman" w:hAnsi="Times New Roman" w:cs="Times New Roman"/>
        </w:rPr>
        <w:t>“</w:t>
      </w:r>
      <w:proofErr w:type="spellStart"/>
      <w:r w:rsidR="00350E51" w:rsidRPr="009763A3">
        <w:rPr>
          <w:rFonts w:ascii="Times New Roman" w:hAnsi="Times New Roman" w:cs="Times New Roman"/>
        </w:rPr>
        <w:t>pıtpıt</w:t>
      </w:r>
      <w:proofErr w:type="spellEnd"/>
      <w:r w:rsidR="00350E51" w:rsidRPr="009763A3">
        <w:rPr>
          <w:rFonts w:ascii="Times New Roman" w:hAnsi="Times New Roman" w:cs="Times New Roman"/>
        </w:rPr>
        <w:t xml:space="preserve">”, </w:t>
      </w:r>
      <w:r w:rsidRPr="009763A3">
        <w:rPr>
          <w:rFonts w:ascii="Times New Roman" w:hAnsi="Times New Roman" w:cs="Times New Roman"/>
        </w:rPr>
        <w:t>“</w:t>
      </w:r>
      <w:proofErr w:type="spellStart"/>
      <w:r w:rsidRPr="009763A3">
        <w:rPr>
          <w:rFonts w:ascii="Times New Roman" w:hAnsi="Times New Roman" w:cs="Times New Roman"/>
        </w:rPr>
        <w:t>düğürcek</w:t>
      </w:r>
      <w:proofErr w:type="spellEnd"/>
      <w:r w:rsidRPr="009763A3">
        <w:rPr>
          <w:rFonts w:ascii="Times New Roman" w:hAnsi="Times New Roman" w:cs="Times New Roman"/>
        </w:rPr>
        <w:t xml:space="preserve">” ya da “gelinboğan” adı verilir. Rivayete göre bir gün bir evin gelini simitten bir pilav pişirir. Gelinin pilavdan yemeyi çok arzular. Fakat gelinin aile büyüklerinden önce yemek yemesi hoş karşılanmadığı için bunu hızlıca özellikle kaynanası </w:t>
      </w:r>
      <w:r w:rsidR="00B048E0" w:rsidRPr="009763A3">
        <w:rPr>
          <w:rFonts w:ascii="Times New Roman" w:hAnsi="Times New Roman" w:cs="Times New Roman"/>
        </w:rPr>
        <w:t>g</w:t>
      </w:r>
      <w:r w:rsidRPr="009763A3">
        <w:rPr>
          <w:rFonts w:ascii="Times New Roman" w:hAnsi="Times New Roman" w:cs="Times New Roman"/>
        </w:rPr>
        <w:t xml:space="preserve">örmeden yapmak ister. Kaynanasına göstermeden dumanı tüten pilavı kaşık </w:t>
      </w:r>
      <w:proofErr w:type="spellStart"/>
      <w:r w:rsidRPr="009763A3">
        <w:rPr>
          <w:rFonts w:ascii="Times New Roman" w:hAnsi="Times New Roman" w:cs="Times New Roman"/>
        </w:rPr>
        <w:t>kaşık</w:t>
      </w:r>
      <w:proofErr w:type="spellEnd"/>
      <w:r w:rsidRPr="009763A3">
        <w:rPr>
          <w:rFonts w:ascii="Times New Roman" w:hAnsi="Times New Roman" w:cs="Times New Roman"/>
        </w:rPr>
        <w:t xml:space="preserve"> yemeye başlar. Fakat ağzı o kadar şiddetli yanar ki gözlerinden </w:t>
      </w:r>
      <w:r w:rsidR="0030489E" w:rsidRPr="009763A3">
        <w:rPr>
          <w:rFonts w:ascii="Times New Roman" w:hAnsi="Times New Roman" w:cs="Times New Roman"/>
        </w:rPr>
        <w:t xml:space="preserve">şırıl şırıl yaş akmaya başlar. </w:t>
      </w:r>
      <w:r w:rsidRPr="009763A3">
        <w:rPr>
          <w:rFonts w:ascii="Times New Roman" w:hAnsi="Times New Roman" w:cs="Times New Roman"/>
        </w:rPr>
        <w:t>Acele ile yutmak isterken lokma boğazında düğümlenir, nefesi kesilir, olduğu yere düşer. Bundan sonra bu pilavın adı gelinboğan pilavı olarak anılmaya başlanır (Doğan vd</w:t>
      </w:r>
      <w:proofErr w:type="gramStart"/>
      <w:r w:rsidRPr="009763A3">
        <w:rPr>
          <w:rFonts w:ascii="Times New Roman" w:hAnsi="Times New Roman" w:cs="Times New Roman"/>
        </w:rPr>
        <w:t>.,</w:t>
      </w:r>
      <w:proofErr w:type="gramEnd"/>
      <w:r w:rsidRPr="009763A3">
        <w:rPr>
          <w:rFonts w:ascii="Times New Roman" w:hAnsi="Times New Roman" w:cs="Times New Roman"/>
        </w:rPr>
        <w:t xml:space="preserve"> 47).</w:t>
      </w:r>
      <w:r w:rsidR="0030489E" w:rsidRPr="009763A3">
        <w:rPr>
          <w:rFonts w:ascii="Times New Roman" w:hAnsi="Times New Roman" w:cs="Times New Roman"/>
        </w:rPr>
        <w:t xml:space="preserve"> </w:t>
      </w:r>
      <w:r w:rsidR="00B048E0" w:rsidRPr="009763A3">
        <w:rPr>
          <w:rFonts w:ascii="Times New Roman" w:hAnsi="Times New Roman" w:cs="Times New Roman"/>
        </w:rPr>
        <w:t xml:space="preserve">Gelinboğan pilavının diğer bir adı </w:t>
      </w:r>
      <w:r w:rsidR="00B048E0" w:rsidRPr="009763A3">
        <w:rPr>
          <w:rFonts w:ascii="Times New Roman" w:hAnsi="Times New Roman" w:cs="Times New Roman"/>
        </w:rPr>
        <w:lastRenderedPageBreak/>
        <w:t>da ince bulgurdan yapılması sebebiyle küçültme anlamı katan “</w:t>
      </w:r>
      <w:proofErr w:type="spellStart"/>
      <w:r w:rsidR="00B048E0" w:rsidRPr="009763A3">
        <w:rPr>
          <w:rFonts w:ascii="Times New Roman" w:hAnsi="Times New Roman" w:cs="Times New Roman"/>
        </w:rPr>
        <w:t>pıtpıt</w:t>
      </w:r>
      <w:proofErr w:type="spellEnd"/>
      <w:r w:rsidR="00B048E0" w:rsidRPr="009763A3">
        <w:rPr>
          <w:rFonts w:ascii="Times New Roman" w:hAnsi="Times New Roman" w:cs="Times New Roman"/>
        </w:rPr>
        <w:t xml:space="preserve"> </w:t>
      </w:r>
      <w:proofErr w:type="spellStart"/>
      <w:r w:rsidR="00B048E0" w:rsidRPr="009763A3">
        <w:rPr>
          <w:rFonts w:ascii="Times New Roman" w:hAnsi="Times New Roman" w:cs="Times New Roman"/>
        </w:rPr>
        <w:t>pilavı”dır</w:t>
      </w:r>
      <w:proofErr w:type="spellEnd"/>
      <w:r w:rsidR="00B048E0" w:rsidRPr="009763A3">
        <w:rPr>
          <w:rFonts w:ascii="Times New Roman" w:hAnsi="Times New Roman" w:cs="Times New Roman"/>
        </w:rPr>
        <w:t xml:space="preserve">. </w:t>
      </w:r>
    </w:p>
    <w:p w:rsidR="007A0494" w:rsidRPr="009763A3" w:rsidRDefault="007A0494"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Güncel Türkçe </w:t>
      </w:r>
      <w:proofErr w:type="spellStart"/>
      <w:r w:rsidRPr="009763A3">
        <w:rPr>
          <w:rFonts w:ascii="Times New Roman" w:hAnsi="Times New Roman" w:cs="Times New Roman"/>
        </w:rPr>
        <w:t>Sözlük’te</w:t>
      </w:r>
      <w:proofErr w:type="spellEnd"/>
      <w:r w:rsidRPr="009763A3">
        <w:rPr>
          <w:rFonts w:ascii="Times New Roman" w:hAnsi="Times New Roman" w:cs="Times New Roman"/>
        </w:rPr>
        <w:t xml:space="preserve"> “gelinboğan” sözcüğü </w:t>
      </w:r>
      <w:r w:rsidRPr="009763A3">
        <w:rPr>
          <w:rFonts w:ascii="Times New Roman" w:hAnsi="Times New Roman" w:cs="Times New Roman"/>
          <w:i/>
        </w:rPr>
        <w:t xml:space="preserve">“Bir tür </w:t>
      </w:r>
      <w:proofErr w:type="gramStart"/>
      <w:r w:rsidRPr="009763A3">
        <w:rPr>
          <w:rFonts w:ascii="Times New Roman" w:hAnsi="Times New Roman" w:cs="Times New Roman"/>
          <w:i/>
        </w:rPr>
        <w:t>ahlat</w:t>
      </w:r>
      <w:proofErr w:type="gramEnd"/>
      <w:r w:rsidRPr="009763A3">
        <w:rPr>
          <w:rFonts w:ascii="Times New Roman" w:hAnsi="Times New Roman" w:cs="Times New Roman"/>
          <w:i/>
        </w:rPr>
        <w:t>”</w:t>
      </w:r>
      <w:r w:rsidRPr="009763A3">
        <w:rPr>
          <w:rFonts w:ascii="Times New Roman" w:hAnsi="Times New Roman" w:cs="Times New Roman"/>
        </w:rPr>
        <w:t xml:space="preserve"> olarak tanımlanmıştır. Derleme </w:t>
      </w:r>
      <w:proofErr w:type="spellStart"/>
      <w:r w:rsidRPr="009763A3">
        <w:rPr>
          <w:rFonts w:ascii="Times New Roman" w:hAnsi="Times New Roman" w:cs="Times New Roman"/>
        </w:rPr>
        <w:t>Sözlüğü’nde</w:t>
      </w:r>
      <w:proofErr w:type="spellEnd"/>
      <w:r w:rsidRPr="009763A3">
        <w:rPr>
          <w:rFonts w:ascii="Times New Roman" w:hAnsi="Times New Roman" w:cs="Times New Roman"/>
        </w:rPr>
        <w:t xml:space="preserve"> ise </w:t>
      </w:r>
      <w:r w:rsidRPr="009763A3">
        <w:rPr>
          <w:rFonts w:ascii="Times New Roman" w:hAnsi="Times New Roman" w:cs="Times New Roman"/>
          <w:i/>
        </w:rPr>
        <w:t>“1. Hayvanların diz kapağı kemiği; 2. Pişmiş etin içinden çıkan sinir”</w:t>
      </w:r>
      <w:r w:rsidRPr="009763A3">
        <w:rPr>
          <w:rFonts w:ascii="Times New Roman" w:hAnsi="Times New Roman" w:cs="Times New Roman"/>
        </w:rPr>
        <w:t xml:space="preserve"> anlamları ile yer almaktadır. </w:t>
      </w:r>
      <w:r w:rsidR="00A1593A" w:rsidRPr="009763A3">
        <w:rPr>
          <w:rFonts w:ascii="Times New Roman" w:hAnsi="Times New Roman" w:cs="Times New Roman"/>
        </w:rPr>
        <w:t>“</w:t>
      </w:r>
      <w:proofErr w:type="spellStart"/>
      <w:r w:rsidR="00A1593A" w:rsidRPr="009763A3">
        <w:rPr>
          <w:rFonts w:ascii="Times New Roman" w:hAnsi="Times New Roman" w:cs="Times New Roman"/>
        </w:rPr>
        <w:t>pıtpıt</w:t>
      </w:r>
      <w:proofErr w:type="spellEnd"/>
      <w:r w:rsidR="00A1593A" w:rsidRPr="009763A3">
        <w:rPr>
          <w:rFonts w:ascii="Times New Roman" w:hAnsi="Times New Roman" w:cs="Times New Roman"/>
        </w:rPr>
        <w:t>”</w:t>
      </w:r>
      <w:r w:rsidR="003B7F32" w:rsidRPr="009763A3">
        <w:rPr>
          <w:rFonts w:ascii="Times New Roman" w:hAnsi="Times New Roman" w:cs="Times New Roman"/>
        </w:rPr>
        <w:t xml:space="preserve"> sözcüğü Güncel Türkçe </w:t>
      </w:r>
      <w:proofErr w:type="spellStart"/>
      <w:r w:rsidR="003B7F32" w:rsidRPr="009763A3">
        <w:rPr>
          <w:rFonts w:ascii="Times New Roman" w:hAnsi="Times New Roman" w:cs="Times New Roman"/>
        </w:rPr>
        <w:t>Sözlük’te</w:t>
      </w:r>
      <w:proofErr w:type="spellEnd"/>
      <w:r w:rsidR="003B7F32" w:rsidRPr="009763A3">
        <w:rPr>
          <w:rFonts w:ascii="Times New Roman" w:hAnsi="Times New Roman" w:cs="Times New Roman"/>
        </w:rPr>
        <w:t xml:space="preserve"> yer almazken Derleme </w:t>
      </w:r>
      <w:proofErr w:type="spellStart"/>
      <w:r w:rsidR="003B7F32" w:rsidRPr="009763A3">
        <w:rPr>
          <w:rFonts w:ascii="Times New Roman" w:hAnsi="Times New Roman" w:cs="Times New Roman"/>
        </w:rPr>
        <w:t>Sözlüğü’nde</w:t>
      </w:r>
      <w:proofErr w:type="spellEnd"/>
      <w:r w:rsidR="003B7F32" w:rsidRPr="009763A3">
        <w:rPr>
          <w:rFonts w:ascii="Times New Roman" w:hAnsi="Times New Roman" w:cs="Times New Roman"/>
        </w:rPr>
        <w:t xml:space="preserve"> </w:t>
      </w:r>
      <w:r w:rsidR="004F16CC" w:rsidRPr="009763A3">
        <w:rPr>
          <w:rFonts w:ascii="Times New Roman" w:hAnsi="Times New Roman" w:cs="Times New Roman"/>
          <w:i/>
        </w:rPr>
        <w:t>“1.Tembel, beceriksiz 2. Patates (çocuk dilinde) 3. Mayalı hamurdan yapılıp sacda pişirilen ekmek 4. İnce, ufak bulgur 5. Pelte”</w:t>
      </w:r>
      <w:r w:rsidR="004F16CC" w:rsidRPr="009763A3">
        <w:rPr>
          <w:rFonts w:ascii="Times New Roman" w:hAnsi="Times New Roman" w:cs="Times New Roman"/>
        </w:rPr>
        <w:t xml:space="preserve"> anlamları ile tanımlanmıştır (</w:t>
      </w:r>
      <w:hyperlink r:id="rId6" w:history="1">
        <w:r w:rsidR="004F16CC" w:rsidRPr="009763A3">
          <w:rPr>
            <w:rStyle w:val="Kpr"/>
            <w:rFonts w:ascii="Times New Roman" w:hAnsi="Times New Roman" w:cs="Times New Roman"/>
          </w:rPr>
          <w:t>https://sozluk.gov.tr/</w:t>
        </w:r>
      </w:hyperlink>
      <w:r w:rsidR="004F16CC" w:rsidRPr="009763A3">
        <w:rPr>
          <w:rFonts w:ascii="Times New Roman" w:hAnsi="Times New Roman" w:cs="Times New Roman"/>
        </w:rPr>
        <w:t>)</w:t>
      </w:r>
      <w:r w:rsidR="0099533D" w:rsidRPr="009763A3">
        <w:rPr>
          <w:rFonts w:ascii="Times New Roman" w:hAnsi="Times New Roman" w:cs="Times New Roman"/>
        </w:rPr>
        <w:t xml:space="preserve"> Gelinboğan pilavındaki “gelinboğan” söz</w:t>
      </w:r>
      <w:r w:rsidR="002F2509" w:rsidRPr="009763A3">
        <w:rPr>
          <w:rFonts w:ascii="Times New Roman" w:hAnsi="Times New Roman" w:cs="Times New Roman"/>
        </w:rPr>
        <w:t xml:space="preserve">cüğünün sözlükte yer alan </w:t>
      </w:r>
      <w:r w:rsidR="0099533D" w:rsidRPr="009763A3">
        <w:rPr>
          <w:rFonts w:ascii="Times New Roman" w:hAnsi="Times New Roman" w:cs="Times New Roman"/>
        </w:rPr>
        <w:t>anlam</w:t>
      </w:r>
      <w:r w:rsidR="002F2509" w:rsidRPr="009763A3">
        <w:rPr>
          <w:rFonts w:ascii="Times New Roman" w:hAnsi="Times New Roman" w:cs="Times New Roman"/>
        </w:rPr>
        <w:t>larla</w:t>
      </w:r>
      <w:r w:rsidR="0099533D" w:rsidRPr="009763A3">
        <w:rPr>
          <w:rFonts w:ascii="Times New Roman" w:hAnsi="Times New Roman" w:cs="Times New Roman"/>
        </w:rPr>
        <w:t xml:space="preserve"> herhangi bir ilgisi yoktur. </w:t>
      </w:r>
      <w:r w:rsidR="002F2509" w:rsidRPr="009763A3">
        <w:rPr>
          <w:rFonts w:ascii="Times New Roman" w:hAnsi="Times New Roman" w:cs="Times New Roman"/>
        </w:rPr>
        <w:t>Buradaki anlam pilavla ilgili bir halk anlatısından kaynaklanmaktadır.</w:t>
      </w:r>
      <w:r w:rsidR="00350E51" w:rsidRPr="009763A3">
        <w:rPr>
          <w:rFonts w:ascii="Times New Roman" w:hAnsi="Times New Roman" w:cs="Times New Roman"/>
        </w:rPr>
        <w:t xml:space="preserve"> </w:t>
      </w:r>
      <w:proofErr w:type="spellStart"/>
      <w:r w:rsidR="00350E51" w:rsidRPr="009763A3">
        <w:rPr>
          <w:rFonts w:ascii="Times New Roman" w:hAnsi="Times New Roman" w:cs="Times New Roman"/>
        </w:rPr>
        <w:t>Pıtpıt</w:t>
      </w:r>
      <w:proofErr w:type="spellEnd"/>
      <w:r w:rsidR="00350E51" w:rsidRPr="009763A3">
        <w:rPr>
          <w:rFonts w:ascii="Times New Roman" w:hAnsi="Times New Roman" w:cs="Times New Roman"/>
        </w:rPr>
        <w:t xml:space="preserve"> kelimesi halk ağzında çok çeşitli anlamlarda kullanılırken yazı dilinde yansıma bir ses değerine sahip olup anlam çeşitliliği göstermemektedir.</w:t>
      </w:r>
      <w:r w:rsidR="00D10FF3" w:rsidRPr="009763A3">
        <w:rPr>
          <w:rFonts w:ascii="Times New Roman" w:hAnsi="Times New Roman" w:cs="Times New Roman"/>
        </w:rPr>
        <w:t xml:space="preserve"> </w:t>
      </w:r>
    </w:p>
    <w:p w:rsidR="00DC5863" w:rsidRPr="009763A3" w:rsidRDefault="00DC5863"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b/>
        </w:rPr>
        <w:t>Kız P</w:t>
      </w:r>
      <w:r w:rsidR="00344E04" w:rsidRPr="009763A3">
        <w:rPr>
          <w:rFonts w:ascii="Times New Roman" w:hAnsi="Times New Roman" w:cs="Times New Roman"/>
          <w:b/>
        </w:rPr>
        <w:t>ilavı</w:t>
      </w:r>
      <w:r w:rsidRPr="009763A3">
        <w:rPr>
          <w:rFonts w:ascii="Times New Roman" w:hAnsi="Times New Roman" w:cs="Times New Roman"/>
        </w:rPr>
        <w:t xml:space="preserve"> </w:t>
      </w:r>
    </w:p>
    <w:p w:rsidR="00DC5863" w:rsidRPr="009763A3" w:rsidRDefault="00DC5863"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Niğde ili Koyunlu kasabasında kına geceleri için hazırlanan ciğerli bulgur pilavdır. Kız pilavı, yağda kavrulan ciğere bulgur, su ve tuz eklenmesi ile yapılan bir pilavdır. Bu pilav kız evinde pişirilir ve akşam namazından sonra kına için gelen misafirlere ikram edilir. Kız pilavı pişirilme şeklinden çok ikram edilme şekliyle de dikkat çeken bir pilavdır. Kız pilavı ikram edilirken yere uzunca bir sofra serilir. Bu sofranın etrafına gelinin arkadaşları ve yakınları oturur. Gelin sofranın ortasına oturur. Gelin için herhangi bir tabak hazırlanmaz. Gelin elinde bir kaşıkla herkesin tabağından birer kaşık pilav alarak onlardan kısmetini toplar (Bozkır Özdemir, 2024: 258-259).</w:t>
      </w:r>
    </w:p>
    <w:p w:rsidR="00D10FF3" w:rsidRPr="009763A3" w:rsidRDefault="00D10FF3"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“Kız </w:t>
      </w:r>
      <w:proofErr w:type="spellStart"/>
      <w:r w:rsidRPr="009763A3">
        <w:rPr>
          <w:rFonts w:ascii="Times New Roman" w:hAnsi="Times New Roman" w:cs="Times New Roman"/>
        </w:rPr>
        <w:t>pilavı”söz</w:t>
      </w:r>
      <w:proofErr w:type="spellEnd"/>
      <w:r w:rsidRPr="009763A3">
        <w:rPr>
          <w:rFonts w:ascii="Times New Roman" w:hAnsi="Times New Roman" w:cs="Times New Roman"/>
        </w:rPr>
        <w:t xml:space="preserve"> grubu</w:t>
      </w:r>
      <w:r w:rsidR="00C3075D" w:rsidRPr="009763A3">
        <w:rPr>
          <w:rFonts w:ascii="Times New Roman" w:hAnsi="Times New Roman" w:cs="Times New Roman"/>
        </w:rPr>
        <w:t>nun</w:t>
      </w:r>
      <w:r w:rsidRPr="009763A3">
        <w:rPr>
          <w:rFonts w:ascii="Times New Roman" w:hAnsi="Times New Roman" w:cs="Times New Roman"/>
        </w:rPr>
        <w:t xml:space="preserve"> Güncel Türkçe Sözlük, Derleme Sözlüğü, Bilim ve Sanat Terimleri Sözlüğü</w:t>
      </w:r>
      <w:r w:rsidR="00565681" w:rsidRPr="009763A3">
        <w:rPr>
          <w:rFonts w:ascii="Times New Roman" w:hAnsi="Times New Roman" w:cs="Times New Roman"/>
        </w:rPr>
        <w:t xml:space="preserve"> ve</w:t>
      </w:r>
      <w:r w:rsidRPr="009763A3">
        <w:rPr>
          <w:rFonts w:ascii="Times New Roman" w:hAnsi="Times New Roman" w:cs="Times New Roman"/>
        </w:rPr>
        <w:t xml:space="preserve"> </w:t>
      </w:r>
      <w:r w:rsidR="00565681" w:rsidRPr="009763A3">
        <w:rPr>
          <w:rFonts w:ascii="Times New Roman" w:hAnsi="Times New Roman" w:cs="Times New Roman"/>
        </w:rPr>
        <w:t xml:space="preserve">Halıcı’nın hazırlamış olduğu </w:t>
      </w:r>
      <w:r w:rsidR="00C3075D" w:rsidRPr="009763A3">
        <w:rPr>
          <w:rFonts w:ascii="Times New Roman" w:hAnsi="Times New Roman" w:cs="Times New Roman"/>
        </w:rPr>
        <w:t xml:space="preserve">Açıklamalı Yemek ve Mutfak Terimleri </w:t>
      </w:r>
      <w:proofErr w:type="spellStart"/>
      <w:r w:rsidR="00C3075D" w:rsidRPr="009763A3">
        <w:rPr>
          <w:rFonts w:ascii="Times New Roman" w:hAnsi="Times New Roman" w:cs="Times New Roman"/>
        </w:rPr>
        <w:t>Sözlüğü’nde</w:t>
      </w:r>
      <w:proofErr w:type="spellEnd"/>
      <w:r w:rsidR="00C3075D" w:rsidRPr="009763A3">
        <w:rPr>
          <w:rFonts w:ascii="Times New Roman" w:hAnsi="Times New Roman" w:cs="Times New Roman"/>
        </w:rPr>
        <w:t xml:space="preserve"> </w:t>
      </w:r>
      <w:r w:rsidR="00565681" w:rsidRPr="009763A3">
        <w:rPr>
          <w:rFonts w:ascii="Times New Roman" w:hAnsi="Times New Roman" w:cs="Times New Roman"/>
        </w:rPr>
        <w:t>tanımına yer verilmemiştir (2013). Bu terimin en çok kullanılan sözlüklerde yer almaması dil bilim, anlam bilim, ad bilim gibi dilin farklı alanlarında çalışmak isteyen araştırmacıl</w:t>
      </w:r>
      <w:r w:rsidR="00C72949" w:rsidRPr="009763A3">
        <w:rPr>
          <w:rFonts w:ascii="Times New Roman" w:hAnsi="Times New Roman" w:cs="Times New Roman"/>
        </w:rPr>
        <w:t xml:space="preserve">ar için bir veri kaybıdır. Kız </w:t>
      </w:r>
      <w:r w:rsidR="00565681" w:rsidRPr="009763A3">
        <w:rPr>
          <w:rFonts w:ascii="Times New Roman" w:hAnsi="Times New Roman" w:cs="Times New Roman"/>
        </w:rPr>
        <w:t>pilavı ve bu doğrultuda sosyal hayat içerisinde yer alan söz varlığının aktif sözlükler içerisinde yer alması önem arz eder.</w:t>
      </w:r>
    </w:p>
    <w:p w:rsidR="00344E04" w:rsidRPr="009763A3" w:rsidRDefault="003A680C" w:rsidP="00EF493A">
      <w:pPr>
        <w:spacing w:after="120" w:line="22" w:lineRule="atLeast"/>
        <w:ind w:firstLine="567"/>
        <w:rPr>
          <w:rFonts w:ascii="Times New Roman" w:hAnsi="Times New Roman" w:cs="Times New Roman"/>
          <w:b/>
        </w:rPr>
      </w:pPr>
      <w:r w:rsidRPr="009763A3">
        <w:rPr>
          <w:rFonts w:ascii="Times New Roman" w:hAnsi="Times New Roman" w:cs="Times New Roman"/>
          <w:b/>
        </w:rPr>
        <w:t>Kürt P</w:t>
      </w:r>
      <w:r w:rsidR="00DC5863" w:rsidRPr="009763A3">
        <w:rPr>
          <w:rFonts w:ascii="Times New Roman" w:hAnsi="Times New Roman" w:cs="Times New Roman"/>
          <w:b/>
        </w:rPr>
        <w:t>ilavı</w:t>
      </w:r>
    </w:p>
    <w:p w:rsidR="00DC5863" w:rsidRPr="009763A3" w:rsidRDefault="00DC5863"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Kırşehir yöresine özgü bir pilav olan Kürt pilavı üzerine bol tereyağlı sos dökülerek yapılan </w:t>
      </w:r>
      <w:r w:rsidR="00C72949" w:rsidRPr="009763A3">
        <w:rPr>
          <w:rFonts w:ascii="Times New Roman" w:hAnsi="Times New Roman" w:cs="Times New Roman"/>
        </w:rPr>
        <w:t xml:space="preserve">salçasız bir bulgur pilavıdır. </w:t>
      </w:r>
      <w:r w:rsidRPr="009763A3">
        <w:rPr>
          <w:rFonts w:ascii="Times New Roman" w:hAnsi="Times New Roman" w:cs="Times New Roman"/>
        </w:rPr>
        <w:t xml:space="preserve">Üzerine bolca haşlanmış et konularak servis edilen pilav yörede Kürt köyleri </w:t>
      </w:r>
      <w:r w:rsidRPr="009763A3">
        <w:rPr>
          <w:rFonts w:ascii="Times New Roman" w:hAnsi="Times New Roman" w:cs="Times New Roman"/>
        </w:rPr>
        <w:lastRenderedPageBreak/>
        <w:t>olarak bilinen köylerde yaygın olarak yapılması sebebiyle bu adla anılmaktadır. Pilav zaman içerisi</w:t>
      </w:r>
      <w:r w:rsidR="00C72949" w:rsidRPr="009763A3">
        <w:rPr>
          <w:rFonts w:ascii="Times New Roman" w:hAnsi="Times New Roman" w:cs="Times New Roman"/>
        </w:rPr>
        <w:t>nde Kırşehir yöresinin genelinde</w:t>
      </w:r>
      <w:r w:rsidRPr="009763A3">
        <w:rPr>
          <w:rFonts w:ascii="Times New Roman" w:hAnsi="Times New Roman" w:cs="Times New Roman"/>
        </w:rPr>
        <w:t xml:space="preserve"> yapılır hâle gelmiştir. Belirli bir etnik grubun yaygın olarak pişirmiş olduğu bu pilav zamanla tereyağlı beyaz bulgur pilavının </w:t>
      </w:r>
      <w:r w:rsidR="007143C8" w:rsidRPr="009763A3">
        <w:rPr>
          <w:rFonts w:ascii="Times New Roman" w:hAnsi="Times New Roman" w:cs="Times New Roman"/>
        </w:rPr>
        <w:t xml:space="preserve">bölgedeki </w:t>
      </w:r>
      <w:r w:rsidRPr="009763A3">
        <w:rPr>
          <w:rFonts w:ascii="Times New Roman" w:hAnsi="Times New Roman" w:cs="Times New Roman"/>
        </w:rPr>
        <w:t xml:space="preserve">genel adı olmuştur. </w:t>
      </w:r>
      <w:r w:rsidR="007143C8" w:rsidRPr="009763A3">
        <w:rPr>
          <w:rFonts w:ascii="Times New Roman" w:hAnsi="Times New Roman" w:cs="Times New Roman"/>
        </w:rPr>
        <w:t>Rivayete göre Kürt aşiretleri arasında herhangi bir küslük sonrası barış sağlanmışsa barışma yemeği olarak Kürt pilavı yapılmaktadır. Kürt pilavı, Kırşehir yöresinde cenaze ve düğün yemeklerinin en temel yemeğidir.</w:t>
      </w:r>
      <w:r w:rsidR="005F167D" w:rsidRPr="009763A3">
        <w:rPr>
          <w:rFonts w:ascii="Times New Roman" w:hAnsi="Times New Roman" w:cs="Times New Roman"/>
        </w:rPr>
        <w:t xml:space="preserve"> </w:t>
      </w:r>
    </w:p>
    <w:p w:rsidR="00DC5863" w:rsidRPr="009763A3" w:rsidRDefault="005F167D" w:rsidP="00EF493A">
      <w:pPr>
        <w:spacing w:after="120" w:line="22" w:lineRule="atLeast"/>
        <w:ind w:firstLine="567"/>
        <w:jc w:val="both"/>
        <w:rPr>
          <w:rFonts w:ascii="Times New Roman" w:hAnsi="Times New Roman" w:cs="Times New Roman"/>
          <w:color w:val="000000"/>
          <w:shd w:val="clear" w:color="auto" w:fill="FFFFFF"/>
        </w:rPr>
      </w:pPr>
      <w:r w:rsidRPr="009763A3">
        <w:rPr>
          <w:rFonts w:ascii="Times New Roman" w:hAnsi="Times New Roman" w:cs="Times New Roman"/>
        </w:rPr>
        <w:t xml:space="preserve">Güncel Türkçe </w:t>
      </w:r>
      <w:proofErr w:type="spellStart"/>
      <w:r w:rsidRPr="009763A3">
        <w:rPr>
          <w:rFonts w:ascii="Times New Roman" w:hAnsi="Times New Roman" w:cs="Times New Roman"/>
        </w:rPr>
        <w:t>Sözlük’te</w:t>
      </w:r>
      <w:proofErr w:type="spellEnd"/>
      <w:r w:rsidRPr="009763A3">
        <w:rPr>
          <w:rFonts w:ascii="Times New Roman" w:hAnsi="Times New Roman" w:cs="Times New Roman"/>
        </w:rPr>
        <w:t xml:space="preserve"> “Kürt” kelimesi </w:t>
      </w:r>
      <w:r w:rsidRPr="009763A3">
        <w:rPr>
          <w:rFonts w:ascii="Times New Roman" w:hAnsi="Times New Roman" w:cs="Times New Roman"/>
          <w:i/>
        </w:rPr>
        <w:t>“Ön Asya’da yaşayan bir topluluk ve bu topluluktan olan kimse”</w:t>
      </w:r>
      <w:r w:rsidRPr="009763A3">
        <w:rPr>
          <w:rFonts w:ascii="Times New Roman" w:hAnsi="Times New Roman" w:cs="Times New Roman"/>
        </w:rPr>
        <w:t xml:space="preserve"> şeklinde tanımlanmıştır. Kürt pilavı ile ilgili herhangi bir tanıma yer yer verilmemiştir. Derleme Sözlüğü ve Açıklamalı Yemek ve Mutfak Terimleri </w:t>
      </w:r>
      <w:proofErr w:type="spellStart"/>
      <w:r w:rsidRPr="009763A3">
        <w:rPr>
          <w:rFonts w:ascii="Times New Roman" w:hAnsi="Times New Roman" w:cs="Times New Roman"/>
        </w:rPr>
        <w:t>Sözlüğü’nde</w:t>
      </w:r>
      <w:proofErr w:type="spellEnd"/>
      <w:r w:rsidRPr="009763A3">
        <w:rPr>
          <w:rFonts w:ascii="Times New Roman" w:hAnsi="Times New Roman" w:cs="Times New Roman"/>
        </w:rPr>
        <w:t xml:space="preserve"> de Kürt </w:t>
      </w:r>
      <w:r w:rsidR="00FC620F">
        <w:rPr>
          <w:rFonts w:ascii="Times New Roman" w:hAnsi="Times New Roman" w:cs="Times New Roman"/>
        </w:rPr>
        <w:t>p</w:t>
      </w:r>
      <w:r w:rsidRPr="009763A3">
        <w:rPr>
          <w:rFonts w:ascii="Times New Roman" w:hAnsi="Times New Roman" w:cs="Times New Roman"/>
        </w:rPr>
        <w:t>ilavı ile ilgili herhangi bir kayıt yer almamaktadır.</w:t>
      </w:r>
    </w:p>
    <w:p w:rsidR="003A680C" w:rsidRPr="009763A3" w:rsidRDefault="003A680C" w:rsidP="00EF493A">
      <w:pPr>
        <w:spacing w:after="120" w:line="22" w:lineRule="atLeast"/>
        <w:ind w:firstLine="567"/>
        <w:jc w:val="both"/>
        <w:rPr>
          <w:rFonts w:ascii="Times New Roman" w:hAnsi="Times New Roman" w:cs="Times New Roman"/>
          <w:b/>
        </w:rPr>
      </w:pPr>
      <w:r w:rsidRPr="009763A3">
        <w:rPr>
          <w:rFonts w:ascii="Times New Roman" w:hAnsi="Times New Roman" w:cs="Times New Roman"/>
          <w:b/>
        </w:rPr>
        <w:t>Çiğdem Pilavı (Çiğdem Aşı)</w:t>
      </w:r>
    </w:p>
    <w:p w:rsidR="003A680C" w:rsidRPr="009763A3" w:rsidRDefault="003A680C"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Nevruz yemeklerinden biri olarak hazırlanır. Baharda çocuklar ellerinde çiğdem soğanları ile kapı </w:t>
      </w:r>
      <w:proofErr w:type="spellStart"/>
      <w:r w:rsidRPr="009763A3">
        <w:rPr>
          <w:rFonts w:ascii="Times New Roman" w:hAnsi="Times New Roman" w:cs="Times New Roman"/>
        </w:rPr>
        <w:t>kapı</w:t>
      </w:r>
      <w:proofErr w:type="spellEnd"/>
      <w:r w:rsidRPr="009763A3">
        <w:rPr>
          <w:rFonts w:ascii="Times New Roman" w:hAnsi="Times New Roman" w:cs="Times New Roman"/>
        </w:rPr>
        <w:t xml:space="preserve"> dolaşarak yağ, bulgur gibi pilavlık malzemeler toplarlar. Toplanan bu malzemeler içerisine çiğdem soğanları katılarak pilav hazırlanır. Bu pilav çocuklar tarafından tüketilir. Yozgat, Çorum, Sivas, Amasya, Kayseri’nin bazı bölgelerinde rastladığımız çiğdem gezmesi ve çiğdem pilavı Nevruz bayramının kültürel yansımalarıdır. </w:t>
      </w:r>
      <w:r w:rsidR="00B57DF6" w:rsidRPr="009763A3">
        <w:rPr>
          <w:rFonts w:ascii="Times New Roman" w:hAnsi="Times New Roman" w:cs="Times New Roman"/>
        </w:rPr>
        <w:t>Günümüzde unutulmaya yüz tutmuş geleneklerden bir olan çiğdem gezmesi ve o gün için hazırlanan çiğdem pilavı (çiğdem aşı) geleneği somut olmayan kültürel mirasın korunması açısından da önem arz eder.</w:t>
      </w:r>
    </w:p>
    <w:p w:rsidR="00DC5863" w:rsidRPr="009763A3" w:rsidRDefault="00031CB5"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Güncel Türkçe </w:t>
      </w:r>
      <w:proofErr w:type="spellStart"/>
      <w:r w:rsidRPr="009763A3">
        <w:rPr>
          <w:rFonts w:ascii="Times New Roman" w:hAnsi="Times New Roman" w:cs="Times New Roman"/>
        </w:rPr>
        <w:t>Sözlük’te</w:t>
      </w:r>
      <w:proofErr w:type="spellEnd"/>
      <w:r w:rsidRPr="009763A3">
        <w:rPr>
          <w:rFonts w:ascii="Times New Roman" w:hAnsi="Times New Roman" w:cs="Times New Roman"/>
        </w:rPr>
        <w:t xml:space="preserve"> “Çiğdem” kelimesi </w:t>
      </w:r>
      <w:r w:rsidRPr="009763A3">
        <w:rPr>
          <w:rFonts w:ascii="Times New Roman" w:hAnsi="Times New Roman" w:cs="Times New Roman"/>
          <w:i/>
        </w:rPr>
        <w:t xml:space="preserve">“Zambakgillerden türlü renklerde çiçek açan, çok yıllık, yumrulu bir kır bitkisi, mahmur çiçeği” </w:t>
      </w:r>
      <w:r w:rsidRPr="009763A3">
        <w:rPr>
          <w:rFonts w:ascii="Times New Roman" w:hAnsi="Times New Roman" w:cs="Times New Roman"/>
        </w:rPr>
        <w:t>şeklinde tanımlanırken Çiğdem pilavı ve çiğdem aşı ile il</w:t>
      </w:r>
      <w:r w:rsidR="00C64DF2" w:rsidRPr="009763A3">
        <w:rPr>
          <w:rFonts w:ascii="Times New Roman" w:hAnsi="Times New Roman" w:cs="Times New Roman"/>
        </w:rPr>
        <w:t>gili herhangi bir tanıma yer</w:t>
      </w:r>
      <w:r w:rsidRPr="009763A3">
        <w:rPr>
          <w:rFonts w:ascii="Times New Roman" w:hAnsi="Times New Roman" w:cs="Times New Roman"/>
        </w:rPr>
        <w:t xml:space="preserve"> verilmemiştir.</w:t>
      </w:r>
      <w:r w:rsidR="00C64DF2" w:rsidRPr="009763A3">
        <w:rPr>
          <w:rFonts w:ascii="Times New Roman" w:hAnsi="Times New Roman" w:cs="Times New Roman"/>
        </w:rPr>
        <w:t xml:space="preserve"> Derleme Sözlüğü ve Açıklamalı Yemek ve Mutfak Terimleri </w:t>
      </w:r>
      <w:proofErr w:type="spellStart"/>
      <w:r w:rsidR="00C64DF2" w:rsidRPr="009763A3">
        <w:rPr>
          <w:rFonts w:ascii="Times New Roman" w:hAnsi="Times New Roman" w:cs="Times New Roman"/>
        </w:rPr>
        <w:t>Sözlüğü’nde</w:t>
      </w:r>
      <w:proofErr w:type="spellEnd"/>
      <w:r w:rsidR="00C64DF2" w:rsidRPr="009763A3">
        <w:rPr>
          <w:rFonts w:ascii="Times New Roman" w:hAnsi="Times New Roman" w:cs="Times New Roman"/>
        </w:rPr>
        <w:t xml:space="preserve"> de “çiğdem aşı</w:t>
      </w:r>
      <w:r w:rsidR="00A26F29" w:rsidRPr="009763A3">
        <w:rPr>
          <w:rFonts w:ascii="Times New Roman" w:hAnsi="Times New Roman" w:cs="Times New Roman"/>
        </w:rPr>
        <w:t>”</w:t>
      </w:r>
      <w:r w:rsidR="00C64DF2" w:rsidRPr="009763A3">
        <w:rPr>
          <w:rFonts w:ascii="Times New Roman" w:hAnsi="Times New Roman" w:cs="Times New Roman"/>
        </w:rPr>
        <w:t xml:space="preserve"> ve </w:t>
      </w:r>
      <w:r w:rsidR="00A26F29" w:rsidRPr="009763A3">
        <w:rPr>
          <w:rFonts w:ascii="Times New Roman" w:hAnsi="Times New Roman" w:cs="Times New Roman"/>
        </w:rPr>
        <w:t>“</w:t>
      </w:r>
      <w:r w:rsidR="00C64DF2" w:rsidRPr="009763A3">
        <w:rPr>
          <w:rFonts w:ascii="Times New Roman" w:hAnsi="Times New Roman" w:cs="Times New Roman"/>
        </w:rPr>
        <w:t xml:space="preserve">çiğdem pilavı” </w:t>
      </w:r>
      <w:r w:rsidR="00A26F29" w:rsidRPr="009763A3">
        <w:rPr>
          <w:rFonts w:ascii="Times New Roman" w:hAnsi="Times New Roman" w:cs="Times New Roman"/>
        </w:rPr>
        <w:t>madde başı olarak yer almamaktadır.</w:t>
      </w:r>
      <w:r w:rsidR="00165F20" w:rsidRPr="009763A3">
        <w:rPr>
          <w:rFonts w:ascii="Times New Roman" w:hAnsi="Times New Roman" w:cs="Times New Roman"/>
        </w:rPr>
        <w:t xml:space="preserve"> Ad bilimsel bir tasnife göre adını</w:t>
      </w:r>
      <w:r w:rsidR="00F222C5" w:rsidRPr="009763A3">
        <w:rPr>
          <w:rFonts w:ascii="Times New Roman" w:hAnsi="Times New Roman" w:cs="Times New Roman"/>
        </w:rPr>
        <w:t xml:space="preserve"> bitki adından almış olsa da an</w:t>
      </w:r>
      <w:r w:rsidR="00FC620F">
        <w:rPr>
          <w:rFonts w:ascii="Times New Roman" w:hAnsi="Times New Roman" w:cs="Times New Roman"/>
        </w:rPr>
        <w:t>l</w:t>
      </w:r>
      <w:r w:rsidR="00165F20" w:rsidRPr="009763A3">
        <w:rPr>
          <w:rFonts w:ascii="Times New Roman" w:hAnsi="Times New Roman" w:cs="Times New Roman"/>
        </w:rPr>
        <w:t>am bilim açısından değerlendirildiğinde kültürel bir etkinliği de çağrıştırmaktadır.</w:t>
      </w:r>
    </w:p>
    <w:p w:rsidR="00313411" w:rsidRPr="009763A3" w:rsidRDefault="008A65BC" w:rsidP="00EF493A">
      <w:pPr>
        <w:spacing w:after="120" w:line="22" w:lineRule="atLeast"/>
        <w:ind w:firstLine="567"/>
        <w:jc w:val="both"/>
        <w:rPr>
          <w:rFonts w:ascii="Times New Roman" w:hAnsi="Times New Roman" w:cs="Times New Roman"/>
          <w:b/>
        </w:rPr>
      </w:pPr>
      <w:r w:rsidRPr="009763A3">
        <w:rPr>
          <w:rFonts w:ascii="Times New Roman" w:hAnsi="Times New Roman" w:cs="Times New Roman"/>
          <w:b/>
        </w:rPr>
        <w:t>Baca P</w:t>
      </w:r>
      <w:r w:rsidR="007526F8" w:rsidRPr="009763A3">
        <w:rPr>
          <w:rFonts w:ascii="Times New Roman" w:hAnsi="Times New Roman" w:cs="Times New Roman"/>
          <w:b/>
        </w:rPr>
        <w:t>ilavı</w:t>
      </w:r>
    </w:p>
    <w:p w:rsidR="00313411" w:rsidRPr="009763A3" w:rsidRDefault="00313411"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Sivas yöresinde baharın ilk günlerinde çocukların evin bacasında yaptıkları pilavdır (Kesten, 2013: </w:t>
      </w:r>
      <w:r w:rsidR="00C0639E" w:rsidRPr="009763A3">
        <w:rPr>
          <w:rFonts w:ascii="Times New Roman" w:hAnsi="Times New Roman" w:cs="Times New Roman"/>
        </w:rPr>
        <w:t>92). Baca pilavına Sivas yöresinde çiğdem</w:t>
      </w:r>
      <w:r w:rsidR="005B04D3" w:rsidRPr="009763A3">
        <w:rPr>
          <w:rFonts w:ascii="Times New Roman" w:hAnsi="Times New Roman" w:cs="Times New Roman"/>
        </w:rPr>
        <w:t xml:space="preserve"> bitkisi katılarak hazırlandığı için çiğdem</w:t>
      </w:r>
      <w:r w:rsidR="00C0639E" w:rsidRPr="009763A3">
        <w:rPr>
          <w:rFonts w:ascii="Times New Roman" w:hAnsi="Times New Roman" w:cs="Times New Roman"/>
        </w:rPr>
        <w:t xml:space="preserve"> pilavı </w:t>
      </w:r>
      <w:r w:rsidR="005B04D3" w:rsidRPr="009763A3">
        <w:rPr>
          <w:rFonts w:ascii="Times New Roman" w:hAnsi="Times New Roman" w:cs="Times New Roman"/>
        </w:rPr>
        <w:t xml:space="preserve">da denilmektedir. </w:t>
      </w:r>
      <w:r w:rsidR="000964A8" w:rsidRPr="009763A3">
        <w:rPr>
          <w:rFonts w:ascii="Times New Roman" w:hAnsi="Times New Roman" w:cs="Times New Roman"/>
        </w:rPr>
        <w:t xml:space="preserve">“baca” kelimesi Sivas yöresinde “toprak dam” </w:t>
      </w:r>
      <w:r w:rsidR="000964A8" w:rsidRPr="009763A3">
        <w:rPr>
          <w:rFonts w:ascii="Times New Roman" w:hAnsi="Times New Roman" w:cs="Times New Roman"/>
        </w:rPr>
        <w:lastRenderedPageBreak/>
        <w:t xml:space="preserve">anlamında kullanılmaktadır. “damdan dama gezmek” anlamında “baca </w:t>
      </w:r>
      <w:proofErr w:type="spellStart"/>
      <w:r w:rsidR="000964A8" w:rsidRPr="009763A3">
        <w:rPr>
          <w:rFonts w:ascii="Times New Roman" w:hAnsi="Times New Roman" w:cs="Times New Roman"/>
        </w:rPr>
        <w:t>baca</w:t>
      </w:r>
      <w:proofErr w:type="spellEnd"/>
      <w:r w:rsidR="000964A8" w:rsidRPr="009763A3">
        <w:rPr>
          <w:rFonts w:ascii="Times New Roman" w:hAnsi="Times New Roman" w:cs="Times New Roman"/>
        </w:rPr>
        <w:t xml:space="preserve"> gezmek”</w:t>
      </w:r>
      <w:r w:rsidR="002A7F66" w:rsidRPr="009763A3">
        <w:rPr>
          <w:rFonts w:ascii="Times New Roman" w:hAnsi="Times New Roman" w:cs="Times New Roman"/>
        </w:rPr>
        <w:t xml:space="preserve"> şeklinde deyim anlamı ile</w:t>
      </w:r>
      <w:r w:rsidR="000964A8" w:rsidRPr="009763A3">
        <w:rPr>
          <w:rFonts w:ascii="Times New Roman" w:hAnsi="Times New Roman" w:cs="Times New Roman"/>
        </w:rPr>
        <w:t xml:space="preserve"> de kullanılmaktadır. </w:t>
      </w:r>
    </w:p>
    <w:p w:rsidR="006D5C2F" w:rsidRPr="009763A3" w:rsidRDefault="006D5C2F"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Güncel Türkçe </w:t>
      </w:r>
      <w:proofErr w:type="spellStart"/>
      <w:r w:rsidRPr="009763A3">
        <w:rPr>
          <w:rFonts w:ascii="Times New Roman" w:hAnsi="Times New Roman" w:cs="Times New Roman"/>
        </w:rPr>
        <w:t>Sözlük’te</w:t>
      </w:r>
      <w:proofErr w:type="spellEnd"/>
      <w:r w:rsidRPr="009763A3">
        <w:rPr>
          <w:rFonts w:ascii="Times New Roman" w:hAnsi="Times New Roman" w:cs="Times New Roman"/>
        </w:rPr>
        <w:t xml:space="preserve"> “baca” kelimesi </w:t>
      </w:r>
      <w:r w:rsidRPr="009763A3">
        <w:rPr>
          <w:rFonts w:ascii="Times New Roman" w:hAnsi="Times New Roman" w:cs="Times New Roman"/>
          <w:i/>
        </w:rPr>
        <w:t>“</w:t>
      </w:r>
      <w:r w:rsidR="0015274F" w:rsidRPr="009763A3">
        <w:rPr>
          <w:rFonts w:ascii="Times New Roman" w:hAnsi="Times New Roman" w:cs="Times New Roman"/>
          <w:i/>
        </w:rPr>
        <w:t xml:space="preserve">1. Dumanı ocaktan çekip havaya vermeye yarayan yol 2. </w:t>
      </w:r>
      <w:proofErr w:type="gramStart"/>
      <w:r w:rsidR="0015274F" w:rsidRPr="009763A3">
        <w:rPr>
          <w:rFonts w:ascii="Times New Roman" w:hAnsi="Times New Roman" w:cs="Times New Roman"/>
          <w:i/>
        </w:rPr>
        <w:t>Su yolu</w:t>
      </w:r>
      <w:proofErr w:type="gramEnd"/>
      <w:r w:rsidR="0015274F" w:rsidRPr="009763A3">
        <w:rPr>
          <w:rFonts w:ascii="Times New Roman" w:hAnsi="Times New Roman" w:cs="Times New Roman"/>
          <w:i/>
        </w:rPr>
        <w:t>, lağım, maden ocağı vb. yer altı yapılarının hava deliği 3. Çatı penceresi</w:t>
      </w:r>
      <w:r w:rsidRPr="009763A3">
        <w:rPr>
          <w:rFonts w:ascii="Times New Roman" w:hAnsi="Times New Roman" w:cs="Times New Roman"/>
          <w:i/>
        </w:rPr>
        <w:t>”</w:t>
      </w:r>
      <w:r w:rsidRPr="009763A3">
        <w:rPr>
          <w:rFonts w:ascii="Times New Roman" w:hAnsi="Times New Roman" w:cs="Times New Roman"/>
        </w:rPr>
        <w:t xml:space="preserve"> şeklinde üç farklı şekilde tanımlanmıştır.</w:t>
      </w:r>
      <w:r w:rsidR="00B71304" w:rsidRPr="009763A3">
        <w:rPr>
          <w:rFonts w:ascii="Times New Roman" w:hAnsi="Times New Roman" w:cs="Times New Roman"/>
        </w:rPr>
        <w:t xml:space="preserve"> Derleme Sözlüğü ve Açıklamalı Yemek ve Mutfak Terimleri </w:t>
      </w:r>
      <w:proofErr w:type="spellStart"/>
      <w:r w:rsidR="00B71304" w:rsidRPr="009763A3">
        <w:rPr>
          <w:rFonts w:ascii="Times New Roman" w:hAnsi="Times New Roman" w:cs="Times New Roman"/>
        </w:rPr>
        <w:t>Sözlüğü’nde</w:t>
      </w:r>
      <w:proofErr w:type="spellEnd"/>
      <w:r w:rsidR="00B71304" w:rsidRPr="009763A3">
        <w:rPr>
          <w:rFonts w:ascii="Times New Roman" w:hAnsi="Times New Roman" w:cs="Times New Roman"/>
        </w:rPr>
        <w:t xml:space="preserve"> de “baca pilavı” madde başı olarak yer almamaktadır. Derleme </w:t>
      </w:r>
      <w:proofErr w:type="spellStart"/>
      <w:r w:rsidR="00B71304" w:rsidRPr="009763A3">
        <w:rPr>
          <w:rFonts w:ascii="Times New Roman" w:hAnsi="Times New Roman" w:cs="Times New Roman"/>
        </w:rPr>
        <w:t>Sözlüğü’nde</w:t>
      </w:r>
      <w:proofErr w:type="spellEnd"/>
      <w:r w:rsidR="00B71304" w:rsidRPr="009763A3">
        <w:rPr>
          <w:rFonts w:ascii="Times New Roman" w:hAnsi="Times New Roman" w:cs="Times New Roman"/>
        </w:rPr>
        <w:t xml:space="preserve"> “baca” kelimesi </w:t>
      </w:r>
      <w:r w:rsidR="00E957C6" w:rsidRPr="00FC620F">
        <w:rPr>
          <w:rFonts w:ascii="Times New Roman" w:hAnsi="Times New Roman" w:cs="Times New Roman"/>
          <w:i/>
        </w:rPr>
        <w:t>“ 1. Lamba 2. Lamba şişesi 3. Ocak 4. Pencere, tavan penceresi, dumanın çıkması ve evin ışık alması için toprak damlarda açılan delik 5. Pencerenin içeriye doğru uzanan enli pervazı, pencere içi 6. Kapaksız dolap 7. Toprak dam, evin üstü 8. Çorap lastiği yerine kullanılan bağ ip 9. Tren</w:t>
      </w:r>
      <w:r w:rsidR="000E25B2" w:rsidRPr="00FC620F">
        <w:rPr>
          <w:rFonts w:ascii="Times New Roman" w:hAnsi="Times New Roman" w:cs="Times New Roman"/>
          <w:i/>
        </w:rPr>
        <w:t xml:space="preserve"> 10. İyi cins </w:t>
      </w:r>
      <w:proofErr w:type="gramStart"/>
      <w:r w:rsidR="000E25B2" w:rsidRPr="00FC620F">
        <w:rPr>
          <w:rFonts w:ascii="Times New Roman" w:hAnsi="Times New Roman" w:cs="Times New Roman"/>
          <w:i/>
        </w:rPr>
        <w:t>ahlat</w:t>
      </w:r>
      <w:proofErr w:type="gramEnd"/>
      <w:r w:rsidR="000E25B2" w:rsidRPr="00FC620F">
        <w:rPr>
          <w:rFonts w:ascii="Times New Roman" w:hAnsi="Times New Roman" w:cs="Times New Roman"/>
          <w:i/>
        </w:rPr>
        <w:t xml:space="preserve"> 11. Ocak”</w:t>
      </w:r>
      <w:r w:rsidR="000E25B2" w:rsidRPr="009763A3">
        <w:rPr>
          <w:rFonts w:ascii="Times New Roman" w:hAnsi="Times New Roman" w:cs="Times New Roman"/>
        </w:rPr>
        <w:t xml:space="preserve"> anlamları ile verilmiştir (</w:t>
      </w:r>
      <w:hyperlink r:id="rId7" w:history="1">
        <w:r w:rsidR="000E25B2" w:rsidRPr="009763A3">
          <w:rPr>
            <w:rStyle w:val="Kpr"/>
            <w:rFonts w:ascii="Times New Roman" w:hAnsi="Times New Roman" w:cs="Times New Roman"/>
          </w:rPr>
          <w:t>https://sozluk.gov.tr/</w:t>
        </w:r>
      </w:hyperlink>
      <w:r w:rsidR="000E25B2" w:rsidRPr="009763A3">
        <w:rPr>
          <w:rFonts w:ascii="Times New Roman" w:hAnsi="Times New Roman" w:cs="Times New Roman"/>
        </w:rPr>
        <w:t>)</w:t>
      </w:r>
      <w:r w:rsidR="007526F8" w:rsidRPr="009763A3">
        <w:rPr>
          <w:rFonts w:ascii="Times New Roman" w:hAnsi="Times New Roman" w:cs="Times New Roman"/>
        </w:rPr>
        <w:t xml:space="preserve">. </w:t>
      </w:r>
      <w:proofErr w:type="spellStart"/>
      <w:r w:rsidR="007526F8" w:rsidRPr="009763A3">
        <w:rPr>
          <w:rFonts w:ascii="Times New Roman" w:hAnsi="Times New Roman" w:cs="Times New Roman"/>
        </w:rPr>
        <w:t>Paca</w:t>
      </w:r>
      <w:proofErr w:type="spellEnd"/>
      <w:r w:rsidR="007526F8" w:rsidRPr="009763A3">
        <w:rPr>
          <w:rFonts w:ascii="Times New Roman" w:hAnsi="Times New Roman" w:cs="Times New Roman"/>
        </w:rPr>
        <w:t xml:space="preserve"> pilavı ile ilgili yapılacak olan bir ad bilimsel tasnifte sözcüğün yöresine, sözcüğün kültürel boyutuna ve anlam</w:t>
      </w:r>
      <w:r w:rsidR="00FC620F">
        <w:rPr>
          <w:rFonts w:ascii="Times New Roman" w:hAnsi="Times New Roman" w:cs="Times New Roman"/>
        </w:rPr>
        <w:t>larına dikkat edilmesi gerekir.</w:t>
      </w:r>
    </w:p>
    <w:p w:rsidR="00A02647" w:rsidRPr="009763A3" w:rsidRDefault="0087039E" w:rsidP="00EF493A">
      <w:pPr>
        <w:spacing w:after="120" w:line="22" w:lineRule="atLeast"/>
        <w:ind w:firstLine="567"/>
        <w:jc w:val="both"/>
        <w:rPr>
          <w:rFonts w:ascii="Times New Roman" w:hAnsi="Times New Roman" w:cs="Times New Roman"/>
          <w:b/>
        </w:rPr>
      </w:pPr>
      <w:r w:rsidRPr="009763A3">
        <w:rPr>
          <w:rFonts w:ascii="Times New Roman" w:hAnsi="Times New Roman" w:cs="Times New Roman"/>
          <w:b/>
        </w:rPr>
        <w:t>Divriği Pilavı (Ak Pilav, Uyuyan Pilav</w:t>
      </w:r>
      <w:r w:rsidR="00C37181" w:rsidRPr="009763A3">
        <w:rPr>
          <w:rFonts w:ascii="Times New Roman" w:hAnsi="Times New Roman" w:cs="Times New Roman"/>
          <w:b/>
        </w:rPr>
        <w:t>, Alatlı Pilav</w:t>
      </w:r>
      <w:r w:rsidRPr="009763A3">
        <w:rPr>
          <w:rFonts w:ascii="Times New Roman" w:hAnsi="Times New Roman" w:cs="Times New Roman"/>
          <w:b/>
        </w:rPr>
        <w:t>)</w:t>
      </w:r>
    </w:p>
    <w:p w:rsidR="00CF04C0" w:rsidRPr="009763A3" w:rsidRDefault="00165103"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Divriği pilavı b</w:t>
      </w:r>
      <w:r w:rsidR="000E1C24" w:rsidRPr="009763A3">
        <w:rPr>
          <w:rFonts w:ascii="Times New Roman" w:hAnsi="Times New Roman" w:cs="Times New Roman"/>
        </w:rPr>
        <w:t>ayramlarda, düğünlerde ve özel günlerde yapılan içerisine nohut, et, kuru üzüm konularak yapılan pirinçli bir pilav türü</w:t>
      </w:r>
      <w:r w:rsidRPr="009763A3">
        <w:rPr>
          <w:rFonts w:ascii="Times New Roman" w:hAnsi="Times New Roman" w:cs="Times New Roman"/>
        </w:rPr>
        <w:t>dür</w:t>
      </w:r>
      <w:r w:rsidR="00D80E96">
        <w:rPr>
          <w:rFonts w:ascii="Times New Roman" w:hAnsi="Times New Roman" w:cs="Times New Roman"/>
        </w:rPr>
        <w:t xml:space="preserve"> (Üçer ve </w:t>
      </w:r>
      <w:proofErr w:type="spellStart"/>
      <w:r w:rsidR="00D80E96">
        <w:rPr>
          <w:rFonts w:ascii="Times New Roman" w:hAnsi="Times New Roman" w:cs="Times New Roman"/>
        </w:rPr>
        <w:t>Pekşan</w:t>
      </w:r>
      <w:proofErr w:type="spellEnd"/>
      <w:r w:rsidR="00D80E96">
        <w:rPr>
          <w:rFonts w:ascii="Times New Roman" w:hAnsi="Times New Roman" w:cs="Times New Roman"/>
        </w:rPr>
        <w:t>, 2001: 66</w:t>
      </w:r>
      <w:r w:rsidR="000E1C24" w:rsidRPr="009763A3">
        <w:rPr>
          <w:rFonts w:ascii="Times New Roman" w:hAnsi="Times New Roman" w:cs="Times New Roman"/>
        </w:rPr>
        <w:t>)</w:t>
      </w:r>
      <w:r w:rsidRPr="009763A3">
        <w:rPr>
          <w:rFonts w:ascii="Times New Roman" w:hAnsi="Times New Roman" w:cs="Times New Roman"/>
        </w:rPr>
        <w:t>. Pirinçle yapılması sebebiyle ak pilav</w:t>
      </w:r>
      <w:r w:rsidR="00D62CAF" w:rsidRPr="009763A3">
        <w:rPr>
          <w:rFonts w:ascii="Times New Roman" w:hAnsi="Times New Roman" w:cs="Times New Roman"/>
        </w:rPr>
        <w:t xml:space="preserve">, bir süre dinlendirilerek ikram edilmesi sebebiyle uyuyan pilav, </w:t>
      </w:r>
      <w:r w:rsidR="009F683D" w:rsidRPr="009763A3">
        <w:rPr>
          <w:rFonts w:ascii="Times New Roman" w:hAnsi="Times New Roman" w:cs="Times New Roman"/>
        </w:rPr>
        <w:t xml:space="preserve">içerisine </w:t>
      </w:r>
      <w:r w:rsidR="00C37181" w:rsidRPr="009763A3">
        <w:rPr>
          <w:rFonts w:ascii="Times New Roman" w:hAnsi="Times New Roman" w:cs="Times New Roman"/>
        </w:rPr>
        <w:t xml:space="preserve">konulan etten dolayı </w:t>
      </w:r>
      <w:proofErr w:type="spellStart"/>
      <w:r w:rsidR="00C37181" w:rsidRPr="009763A3">
        <w:rPr>
          <w:rFonts w:ascii="Times New Roman" w:hAnsi="Times New Roman" w:cs="Times New Roman"/>
        </w:rPr>
        <w:t>alatlı</w:t>
      </w:r>
      <w:proofErr w:type="spellEnd"/>
      <w:r w:rsidR="00C37181" w:rsidRPr="009763A3">
        <w:rPr>
          <w:rFonts w:ascii="Times New Roman" w:hAnsi="Times New Roman" w:cs="Times New Roman"/>
        </w:rPr>
        <w:t xml:space="preserve"> pilav (</w:t>
      </w:r>
      <w:proofErr w:type="spellStart"/>
      <w:r w:rsidR="00C37181" w:rsidRPr="009763A3">
        <w:rPr>
          <w:rFonts w:ascii="Times New Roman" w:hAnsi="Times New Roman" w:cs="Times New Roman"/>
        </w:rPr>
        <w:t>ala+etli</w:t>
      </w:r>
      <w:proofErr w:type="spellEnd"/>
      <w:r w:rsidR="00C37181" w:rsidRPr="009763A3">
        <w:rPr>
          <w:rFonts w:ascii="Times New Roman" w:hAnsi="Times New Roman" w:cs="Times New Roman"/>
        </w:rPr>
        <w:t>) olarak da bilinmektedir.</w:t>
      </w:r>
    </w:p>
    <w:p w:rsidR="000E1C24" w:rsidRPr="009763A3" w:rsidRDefault="00CF04C0"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Divriği pilavını yörede karşılayan dört farklı kavram bulunmaktadır. Bu kavramların hiçbiri Güncel Türkçe Sözlük ve Derleme </w:t>
      </w:r>
      <w:proofErr w:type="spellStart"/>
      <w:r w:rsidRPr="009763A3">
        <w:rPr>
          <w:rFonts w:ascii="Times New Roman" w:hAnsi="Times New Roman" w:cs="Times New Roman"/>
        </w:rPr>
        <w:t>Sözlüğü’nde</w:t>
      </w:r>
      <w:proofErr w:type="spellEnd"/>
      <w:r w:rsidRPr="009763A3">
        <w:rPr>
          <w:rFonts w:ascii="Times New Roman" w:hAnsi="Times New Roman" w:cs="Times New Roman"/>
        </w:rPr>
        <w:t xml:space="preserve"> kayıtlı değildir. Bir varlığın karşılayan birden çok karşılığın bulunması Türkçenin kavramlara karşılık bulmak açısından çok zengin bir dil olduğunun da göstergesidir. Ad bilimsel tasniflerde bunlardan hangilerinin tasnife tabii tutulacağı önem taşır. </w:t>
      </w:r>
    </w:p>
    <w:p w:rsidR="00620E4F" w:rsidRPr="009763A3" w:rsidRDefault="005D54A2" w:rsidP="00EF493A">
      <w:pPr>
        <w:spacing w:after="120" w:line="22" w:lineRule="atLeast"/>
        <w:ind w:firstLine="567"/>
        <w:rPr>
          <w:rFonts w:ascii="Times New Roman" w:hAnsi="Times New Roman" w:cs="Times New Roman"/>
          <w:b/>
        </w:rPr>
      </w:pPr>
      <w:r w:rsidRPr="009763A3">
        <w:rPr>
          <w:rFonts w:ascii="Times New Roman" w:hAnsi="Times New Roman" w:cs="Times New Roman"/>
          <w:b/>
        </w:rPr>
        <w:t>Tan P</w:t>
      </w:r>
      <w:r w:rsidR="00A444EA" w:rsidRPr="009763A3">
        <w:rPr>
          <w:rFonts w:ascii="Times New Roman" w:hAnsi="Times New Roman" w:cs="Times New Roman"/>
          <w:b/>
        </w:rPr>
        <w:t>ilavı</w:t>
      </w:r>
    </w:p>
    <w:p w:rsidR="00883F8E" w:rsidRPr="009763A3" w:rsidRDefault="0083319A"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Tan pilavı,</w:t>
      </w:r>
      <w:r w:rsidR="00473640" w:rsidRPr="009763A3">
        <w:rPr>
          <w:rFonts w:ascii="Times New Roman" w:hAnsi="Times New Roman" w:cs="Times New Roman"/>
        </w:rPr>
        <w:t xml:space="preserve"> Kırşehir yöresinde</w:t>
      </w:r>
      <w:r w:rsidRPr="009763A3">
        <w:rPr>
          <w:rFonts w:ascii="Times New Roman" w:hAnsi="Times New Roman" w:cs="Times New Roman"/>
        </w:rPr>
        <w:t xml:space="preserve"> </w:t>
      </w:r>
      <w:r w:rsidR="00473640" w:rsidRPr="009763A3">
        <w:rPr>
          <w:rFonts w:ascii="Times New Roman" w:hAnsi="Times New Roman" w:cs="Times New Roman"/>
        </w:rPr>
        <w:t>k</w:t>
      </w:r>
      <w:r w:rsidRPr="009763A3">
        <w:rPr>
          <w:rFonts w:ascii="Times New Roman" w:hAnsi="Times New Roman" w:cs="Times New Roman"/>
        </w:rPr>
        <w:t>ına gecesinden sonra eğlenmek için erkek tarafına giden kız</w:t>
      </w:r>
      <w:r w:rsidR="00473640" w:rsidRPr="009763A3">
        <w:rPr>
          <w:rFonts w:ascii="Times New Roman" w:hAnsi="Times New Roman" w:cs="Times New Roman"/>
        </w:rPr>
        <w:t xml:space="preserve"> </w:t>
      </w:r>
      <w:r w:rsidRPr="009763A3">
        <w:rPr>
          <w:rFonts w:ascii="Times New Roman" w:hAnsi="Times New Roman" w:cs="Times New Roman"/>
        </w:rPr>
        <w:t>evinin gençlerine ikram edilen bol acılı bulgur pilavıdır (Erdoğan, 2024: 89)</w:t>
      </w:r>
      <w:r w:rsidR="00473640" w:rsidRPr="009763A3">
        <w:rPr>
          <w:rFonts w:ascii="Times New Roman" w:hAnsi="Times New Roman" w:cs="Times New Roman"/>
        </w:rPr>
        <w:t>. Tan pilavı neredeyse sabaha yakın bir zaman diliminde ikram edildiği için bu şekilde adlandırılmıştır. Pilav, alkol tüketen kişilerin daha kısa sürede kendine gelmesi için bol acılı olarak hazırlanmaktadır.</w:t>
      </w:r>
      <w:r w:rsidR="005D54A2" w:rsidRPr="009763A3">
        <w:rPr>
          <w:rFonts w:ascii="Times New Roman" w:hAnsi="Times New Roman" w:cs="Times New Roman"/>
        </w:rPr>
        <w:t xml:space="preserve"> Tan pilavı ile ilgili olarak Güncel Türkçe Sözlük ve Derleme </w:t>
      </w:r>
      <w:proofErr w:type="spellStart"/>
      <w:r w:rsidR="005D54A2" w:rsidRPr="009763A3">
        <w:rPr>
          <w:rFonts w:ascii="Times New Roman" w:hAnsi="Times New Roman" w:cs="Times New Roman"/>
        </w:rPr>
        <w:t>Sözlüğü’nde</w:t>
      </w:r>
      <w:proofErr w:type="spellEnd"/>
      <w:r w:rsidR="005D54A2" w:rsidRPr="009763A3">
        <w:rPr>
          <w:rFonts w:ascii="Times New Roman" w:hAnsi="Times New Roman" w:cs="Times New Roman"/>
        </w:rPr>
        <w:t xml:space="preserve"> herhangi bir kayıt yoktur. </w:t>
      </w:r>
    </w:p>
    <w:p w:rsidR="004F782A" w:rsidRPr="009763A3" w:rsidRDefault="00883F8E" w:rsidP="00EF493A">
      <w:pPr>
        <w:spacing w:after="120" w:line="22" w:lineRule="atLeast"/>
        <w:ind w:firstLine="567"/>
        <w:jc w:val="both"/>
        <w:rPr>
          <w:rFonts w:ascii="Times New Roman" w:hAnsi="Times New Roman" w:cs="Times New Roman"/>
          <w:b/>
          <w:iCs/>
        </w:rPr>
      </w:pPr>
      <w:r w:rsidRPr="009763A3">
        <w:rPr>
          <w:rFonts w:ascii="Times New Roman" w:hAnsi="Times New Roman" w:cs="Times New Roman"/>
          <w:b/>
          <w:iCs/>
        </w:rPr>
        <w:lastRenderedPageBreak/>
        <w:t>Ahi P</w:t>
      </w:r>
      <w:r w:rsidR="00997B07" w:rsidRPr="009763A3">
        <w:rPr>
          <w:rFonts w:ascii="Times New Roman" w:hAnsi="Times New Roman" w:cs="Times New Roman"/>
          <w:b/>
          <w:iCs/>
        </w:rPr>
        <w:t>ilavı:</w:t>
      </w:r>
    </w:p>
    <w:p w:rsidR="00FC620F" w:rsidRPr="009763A3" w:rsidRDefault="004F782A" w:rsidP="00FC620F">
      <w:pPr>
        <w:spacing w:after="120" w:line="22" w:lineRule="atLeast"/>
        <w:ind w:firstLine="567"/>
        <w:jc w:val="both"/>
        <w:rPr>
          <w:rFonts w:ascii="Times New Roman" w:hAnsi="Times New Roman" w:cs="Times New Roman"/>
        </w:rPr>
      </w:pPr>
      <w:r w:rsidRPr="009763A3">
        <w:rPr>
          <w:rFonts w:ascii="Times New Roman" w:hAnsi="Times New Roman" w:cs="Times New Roman"/>
          <w:iCs/>
        </w:rPr>
        <w:t>Domates</w:t>
      </w:r>
      <w:r w:rsidR="00997B07" w:rsidRPr="009763A3">
        <w:rPr>
          <w:rFonts w:ascii="Times New Roman" w:hAnsi="Times New Roman" w:cs="Times New Roman"/>
          <w:iCs/>
        </w:rPr>
        <w:t>, patlıcan</w:t>
      </w:r>
      <w:r w:rsidRPr="009763A3">
        <w:rPr>
          <w:rFonts w:ascii="Times New Roman" w:hAnsi="Times New Roman" w:cs="Times New Roman"/>
          <w:iCs/>
        </w:rPr>
        <w:t xml:space="preserve">, biberle yapılan salçalı </w:t>
      </w:r>
      <w:r w:rsidR="00997B07" w:rsidRPr="009763A3">
        <w:rPr>
          <w:rFonts w:ascii="Times New Roman" w:hAnsi="Times New Roman" w:cs="Times New Roman"/>
          <w:iCs/>
        </w:rPr>
        <w:t>bulgur pilavı</w:t>
      </w:r>
      <w:r w:rsidR="005D54A2" w:rsidRPr="009763A3">
        <w:rPr>
          <w:rFonts w:ascii="Times New Roman" w:hAnsi="Times New Roman" w:cs="Times New Roman"/>
          <w:iCs/>
        </w:rPr>
        <w:t xml:space="preserve">dır </w:t>
      </w:r>
      <w:r w:rsidR="00997B07" w:rsidRPr="009763A3">
        <w:rPr>
          <w:rFonts w:ascii="Times New Roman" w:hAnsi="Times New Roman" w:cs="Times New Roman"/>
          <w:iCs/>
        </w:rPr>
        <w:t>(Erdoğan, 2020: 50).</w:t>
      </w:r>
      <w:r w:rsidR="005D54A2" w:rsidRPr="009763A3">
        <w:rPr>
          <w:rFonts w:ascii="Times New Roman" w:hAnsi="Times New Roman" w:cs="Times New Roman"/>
          <w:iCs/>
        </w:rPr>
        <w:t xml:space="preserve"> Günümüzde Kırşehir yöresinde Ahilik kutlamalarında</w:t>
      </w:r>
      <w:r w:rsidR="00592A83" w:rsidRPr="009763A3">
        <w:rPr>
          <w:rFonts w:ascii="Times New Roman" w:hAnsi="Times New Roman" w:cs="Times New Roman"/>
          <w:iCs/>
        </w:rPr>
        <w:t xml:space="preserve"> Ahi pilavı</w:t>
      </w:r>
      <w:r w:rsidR="005D54A2" w:rsidRPr="009763A3">
        <w:rPr>
          <w:rFonts w:ascii="Times New Roman" w:hAnsi="Times New Roman" w:cs="Times New Roman"/>
          <w:iCs/>
        </w:rPr>
        <w:t xml:space="preserve"> </w:t>
      </w:r>
      <w:r w:rsidR="00592A83" w:rsidRPr="009763A3">
        <w:rPr>
          <w:rFonts w:ascii="Times New Roman" w:hAnsi="Times New Roman" w:cs="Times New Roman"/>
          <w:iCs/>
        </w:rPr>
        <w:t xml:space="preserve">ile </w:t>
      </w:r>
      <w:r w:rsidR="005D54A2" w:rsidRPr="009763A3">
        <w:rPr>
          <w:rFonts w:ascii="Times New Roman" w:hAnsi="Times New Roman" w:cs="Times New Roman"/>
          <w:iCs/>
        </w:rPr>
        <w:t xml:space="preserve">geleneksel olarak ikram edilmektedir. “Ahi” kelimesi için Güncel Türkçe </w:t>
      </w:r>
      <w:proofErr w:type="spellStart"/>
      <w:r w:rsidR="005D54A2" w:rsidRPr="009763A3">
        <w:rPr>
          <w:rFonts w:ascii="Times New Roman" w:hAnsi="Times New Roman" w:cs="Times New Roman"/>
          <w:iCs/>
        </w:rPr>
        <w:t>Sözlük’te</w:t>
      </w:r>
      <w:proofErr w:type="spellEnd"/>
      <w:r w:rsidR="005D54A2" w:rsidRPr="009763A3">
        <w:rPr>
          <w:rFonts w:ascii="Times New Roman" w:hAnsi="Times New Roman" w:cs="Times New Roman"/>
          <w:iCs/>
        </w:rPr>
        <w:t xml:space="preserve"> “</w:t>
      </w:r>
      <w:r w:rsidR="005D54A2" w:rsidRPr="009763A3">
        <w:rPr>
          <w:rFonts w:ascii="Times New Roman" w:hAnsi="Times New Roman" w:cs="Times New Roman"/>
          <w:i/>
          <w:iCs/>
        </w:rPr>
        <w:t>1. Cömert 2. Bir kimsenin en çok güvendiği dostu, arkadaşı 3. Ahiliğe mensup kimse”</w:t>
      </w:r>
      <w:r w:rsidR="005D54A2" w:rsidRPr="009763A3">
        <w:rPr>
          <w:rFonts w:ascii="Times New Roman" w:hAnsi="Times New Roman" w:cs="Times New Roman"/>
          <w:iCs/>
        </w:rPr>
        <w:t xml:space="preserve"> şeklinde üç farklı anlam tanımlanmıştır.</w:t>
      </w:r>
      <w:r w:rsidR="00592A83" w:rsidRPr="009763A3">
        <w:rPr>
          <w:rFonts w:ascii="Times New Roman" w:hAnsi="Times New Roman" w:cs="Times New Roman"/>
          <w:iCs/>
        </w:rPr>
        <w:t xml:space="preserve"> </w:t>
      </w:r>
      <w:r w:rsidR="00076433" w:rsidRPr="009763A3">
        <w:rPr>
          <w:rFonts w:ascii="Times New Roman" w:hAnsi="Times New Roman" w:cs="Times New Roman"/>
          <w:iCs/>
        </w:rPr>
        <w:t>Ahi pilavı ile ilgili sözlükte herhangi bir tanım yapılmamıştır.</w:t>
      </w:r>
      <w:r w:rsidR="0094016C" w:rsidRPr="009763A3">
        <w:rPr>
          <w:rFonts w:ascii="Times New Roman" w:hAnsi="Times New Roman" w:cs="Times New Roman"/>
          <w:iCs/>
        </w:rPr>
        <w:t xml:space="preserve"> Ahi pilavının öncelikle madde başı olarak Güncel Türkçe </w:t>
      </w:r>
      <w:proofErr w:type="spellStart"/>
      <w:r w:rsidR="0094016C" w:rsidRPr="009763A3">
        <w:rPr>
          <w:rFonts w:ascii="Times New Roman" w:hAnsi="Times New Roman" w:cs="Times New Roman"/>
          <w:iCs/>
        </w:rPr>
        <w:t>Sözlük’te</w:t>
      </w:r>
      <w:proofErr w:type="spellEnd"/>
      <w:r w:rsidR="0094016C" w:rsidRPr="009763A3">
        <w:rPr>
          <w:rFonts w:ascii="Times New Roman" w:hAnsi="Times New Roman" w:cs="Times New Roman"/>
          <w:iCs/>
        </w:rPr>
        <w:t xml:space="preserve"> ve Derleme </w:t>
      </w:r>
      <w:proofErr w:type="spellStart"/>
      <w:r w:rsidR="0094016C" w:rsidRPr="009763A3">
        <w:rPr>
          <w:rFonts w:ascii="Times New Roman" w:hAnsi="Times New Roman" w:cs="Times New Roman"/>
          <w:iCs/>
        </w:rPr>
        <w:t>Sözlüğü’nde</w:t>
      </w:r>
      <w:proofErr w:type="spellEnd"/>
      <w:r w:rsidR="0094016C" w:rsidRPr="009763A3">
        <w:rPr>
          <w:rFonts w:ascii="Times New Roman" w:hAnsi="Times New Roman" w:cs="Times New Roman"/>
          <w:iCs/>
        </w:rPr>
        <w:t xml:space="preserve"> yer alması gerekir. Sözcüğün ad bilimsel tasnifinde Ahi kelimesinin kültürel boyutuna dikkat edilmelidir.</w:t>
      </w:r>
      <w:r w:rsidR="00FC620F" w:rsidRPr="00FC620F">
        <w:rPr>
          <w:rFonts w:ascii="Times New Roman" w:hAnsi="Times New Roman" w:cs="Times New Roman"/>
        </w:rPr>
        <w:t xml:space="preserve"> </w:t>
      </w:r>
    </w:p>
    <w:p w:rsidR="004F782A" w:rsidRPr="009763A3" w:rsidRDefault="0083319A" w:rsidP="00EF493A">
      <w:pPr>
        <w:spacing w:after="120" w:line="22" w:lineRule="atLeast"/>
        <w:ind w:firstLine="567"/>
        <w:jc w:val="both"/>
        <w:rPr>
          <w:rFonts w:ascii="Times New Roman" w:hAnsi="Times New Roman" w:cs="Times New Roman"/>
          <w:b/>
          <w:iCs/>
        </w:rPr>
      </w:pPr>
      <w:r w:rsidRPr="009763A3">
        <w:rPr>
          <w:rFonts w:ascii="Times New Roman" w:hAnsi="Times New Roman" w:cs="Times New Roman"/>
          <w:b/>
          <w:iCs/>
        </w:rPr>
        <w:t>Kına pilavı:</w:t>
      </w:r>
      <w:r w:rsidR="004F782A" w:rsidRPr="009763A3">
        <w:rPr>
          <w:rFonts w:ascii="Times New Roman" w:hAnsi="Times New Roman" w:cs="Times New Roman"/>
          <w:b/>
          <w:iCs/>
        </w:rPr>
        <w:t xml:space="preserve"> </w:t>
      </w:r>
    </w:p>
    <w:p w:rsidR="00FC620F" w:rsidRPr="009763A3" w:rsidRDefault="004F782A" w:rsidP="00FC620F">
      <w:pPr>
        <w:spacing w:after="120" w:line="22" w:lineRule="atLeast"/>
        <w:ind w:firstLine="567"/>
        <w:jc w:val="both"/>
        <w:rPr>
          <w:rFonts w:ascii="Times New Roman" w:hAnsi="Times New Roman" w:cs="Times New Roman"/>
        </w:rPr>
      </w:pPr>
      <w:r w:rsidRPr="009763A3">
        <w:rPr>
          <w:rFonts w:ascii="Times New Roman" w:hAnsi="Times New Roman" w:cs="Times New Roman"/>
          <w:iCs/>
        </w:rPr>
        <w:t>Gündüz kınasından sonra hayırlı olsun ziyaretine gelen erkek tarafı misafirlerine kız tarafının ikram ettiği üzeri etli pilav</w:t>
      </w:r>
      <w:r w:rsidR="00930B6D" w:rsidRPr="009763A3">
        <w:rPr>
          <w:rFonts w:ascii="Times New Roman" w:hAnsi="Times New Roman" w:cs="Times New Roman"/>
          <w:iCs/>
        </w:rPr>
        <w:t xml:space="preserve">a kına pilavı denilmektedir </w:t>
      </w:r>
      <w:r w:rsidR="0083319A" w:rsidRPr="009763A3">
        <w:rPr>
          <w:rFonts w:ascii="Times New Roman" w:hAnsi="Times New Roman" w:cs="Times New Roman"/>
          <w:iCs/>
        </w:rPr>
        <w:t>(</w:t>
      </w:r>
      <w:r w:rsidR="0083319A" w:rsidRPr="009763A3">
        <w:rPr>
          <w:rFonts w:ascii="Times New Roman" w:hAnsi="Times New Roman" w:cs="Times New Roman"/>
        </w:rPr>
        <w:t>Erdoğan, 2024: 89)</w:t>
      </w:r>
      <w:r w:rsidR="005D54A2" w:rsidRPr="009763A3">
        <w:rPr>
          <w:rFonts w:ascii="Times New Roman" w:hAnsi="Times New Roman" w:cs="Times New Roman"/>
        </w:rPr>
        <w:t xml:space="preserve">. </w:t>
      </w:r>
      <w:r w:rsidR="00FC620F">
        <w:rPr>
          <w:rFonts w:ascii="Times New Roman" w:hAnsi="Times New Roman" w:cs="Times New Roman"/>
        </w:rPr>
        <w:t>Kına</w:t>
      </w:r>
      <w:r w:rsidR="00FC620F" w:rsidRPr="009763A3">
        <w:rPr>
          <w:rFonts w:ascii="Times New Roman" w:hAnsi="Times New Roman" w:cs="Times New Roman"/>
        </w:rPr>
        <w:t xml:space="preserve"> pilavı ile ilgil</w:t>
      </w:r>
      <w:r w:rsidR="00FC620F">
        <w:rPr>
          <w:rFonts w:ascii="Times New Roman" w:hAnsi="Times New Roman" w:cs="Times New Roman"/>
        </w:rPr>
        <w:t xml:space="preserve">i olarak Güncel Türkçe Sözlük, </w:t>
      </w:r>
      <w:r w:rsidR="00FC620F" w:rsidRPr="009763A3">
        <w:rPr>
          <w:rFonts w:ascii="Times New Roman" w:hAnsi="Times New Roman" w:cs="Times New Roman"/>
        </w:rPr>
        <w:t>Derleme Sözlüğü</w:t>
      </w:r>
      <w:r w:rsidR="00FC620F">
        <w:rPr>
          <w:rFonts w:ascii="Times New Roman" w:hAnsi="Times New Roman" w:cs="Times New Roman"/>
        </w:rPr>
        <w:t xml:space="preserve"> ve </w:t>
      </w:r>
      <w:r w:rsidR="00FC620F" w:rsidRPr="009763A3">
        <w:rPr>
          <w:rFonts w:ascii="Times New Roman" w:hAnsi="Times New Roman" w:cs="Times New Roman"/>
        </w:rPr>
        <w:t xml:space="preserve">Açıklamalı Yemek ve Mutfak Terimleri </w:t>
      </w:r>
      <w:proofErr w:type="spellStart"/>
      <w:r w:rsidR="00FC620F" w:rsidRPr="009763A3">
        <w:rPr>
          <w:rFonts w:ascii="Times New Roman" w:hAnsi="Times New Roman" w:cs="Times New Roman"/>
        </w:rPr>
        <w:t>Sözlüğü’nde</w:t>
      </w:r>
      <w:proofErr w:type="spellEnd"/>
      <w:r w:rsidR="00FC620F" w:rsidRPr="009763A3">
        <w:rPr>
          <w:rFonts w:ascii="Times New Roman" w:hAnsi="Times New Roman" w:cs="Times New Roman"/>
        </w:rPr>
        <w:t xml:space="preserve"> herhangi bir kayıt yoktur. </w:t>
      </w:r>
    </w:p>
    <w:p w:rsidR="00FC620F" w:rsidRPr="009763A3" w:rsidRDefault="00FC620F" w:rsidP="00FC620F">
      <w:pPr>
        <w:spacing w:after="120" w:line="22" w:lineRule="atLeast"/>
        <w:ind w:firstLine="567"/>
        <w:jc w:val="both"/>
        <w:rPr>
          <w:rFonts w:ascii="Times New Roman" w:hAnsi="Times New Roman" w:cs="Times New Roman"/>
          <w:b/>
        </w:rPr>
      </w:pPr>
      <w:r w:rsidRPr="009763A3">
        <w:rPr>
          <w:rFonts w:ascii="Times New Roman" w:hAnsi="Times New Roman" w:cs="Times New Roman"/>
          <w:b/>
        </w:rPr>
        <w:t>Ana Pilavı</w:t>
      </w:r>
    </w:p>
    <w:p w:rsidR="00FC620F" w:rsidRPr="009763A3" w:rsidRDefault="00FC620F" w:rsidP="00FC620F">
      <w:pPr>
        <w:spacing w:after="120" w:line="22" w:lineRule="atLeast"/>
        <w:ind w:firstLine="567"/>
        <w:jc w:val="both"/>
        <w:rPr>
          <w:rFonts w:ascii="Times New Roman" w:hAnsi="Times New Roman" w:cs="Times New Roman"/>
        </w:rPr>
      </w:pPr>
      <w:r w:rsidRPr="009763A3">
        <w:rPr>
          <w:rFonts w:ascii="Times New Roman" w:hAnsi="Times New Roman" w:cs="Times New Roman"/>
        </w:rPr>
        <w:t>Gelinin anasının düğünden birkaç gün sonra güvey evine gönderdiği etli pirinç pilavına ana pilavı denilmektedir. Kahramanmaraş ilinin Elbistan ilçesinde pişirilen bir pilavdır (</w:t>
      </w:r>
      <w:proofErr w:type="spellStart"/>
      <w:r w:rsidRPr="009763A3">
        <w:rPr>
          <w:rFonts w:ascii="Times New Roman" w:hAnsi="Times New Roman" w:cs="Times New Roman"/>
        </w:rPr>
        <w:t>Özder</w:t>
      </w:r>
      <w:proofErr w:type="spellEnd"/>
      <w:r w:rsidRPr="009763A3">
        <w:rPr>
          <w:rFonts w:ascii="Times New Roman" w:hAnsi="Times New Roman" w:cs="Times New Roman"/>
        </w:rPr>
        <w:t>, 1981:8). Ana pilavı, pirinç ve bulgurun yeni kurulan aileye bereket getirmesi, et ise yeni kurulan ailenin bireylerinin güçlü kuvvetli olması için tercih edilmektedir.</w:t>
      </w:r>
    </w:p>
    <w:p w:rsidR="00FC620F" w:rsidRPr="009763A3" w:rsidRDefault="00FC620F" w:rsidP="00FC620F">
      <w:pPr>
        <w:spacing w:after="120" w:line="22" w:lineRule="atLeast"/>
        <w:ind w:firstLine="567"/>
        <w:jc w:val="both"/>
        <w:rPr>
          <w:rFonts w:ascii="Times New Roman" w:hAnsi="Times New Roman" w:cs="Times New Roman"/>
          <w:b/>
        </w:rPr>
      </w:pPr>
      <w:r w:rsidRPr="009763A3">
        <w:rPr>
          <w:rFonts w:ascii="Times New Roman" w:hAnsi="Times New Roman" w:cs="Times New Roman"/>
          <w:b/>
        </w:rPr>
        <w:t>Söz Pilavı</w:t>
      </w:r>
    </w:p>
    <w:p w:rsidR="00FC620F" w:rsidRPr="009763A3" w:rsidRDefault="00FC620F" w:rsidP="00FC620F">
      <w:pPr>
        <w:spacing w:after="120" w:line="22" w:lineRule="atLeast"/>
        <w:ind w:firstLine="567"/>
        <w:jc w:val="both"/>
        <w:rPr>
          <w:rFonts w:ascii="Times New Roman" w:hAnsi="Times New Roman" w:cs="Times New Roman"/>
        </w:rPr>
      </w:pPr>
      <w:r w:rsidRPr="009763A3">
        <w:rPr>
          <w:rFonts w:ascii="Times New Roman" w:hAnsi="Times New Roman" w:cs="Times New Roman"/>
        </w:rPr>
        <w:t>Söz pilavı,</w:t>
      </w:r>
      <w:r w:rsidRPr="009763A3">
        <w:rPr>
          <w:rFonts w:ascii="Times New Roman" w:hAnsi="Times New Roman" w:cs="Times New Roman"/>
          <w:b/>
        </w:rPr>
        <w:t xml:space="preserve"> </w:t>
      </w:r>
      <w:r w:rsidRPr="009763A3">
        <w:rPr>
          <w:rFonts w:ascii="Times New Roman" w:hAnsi="Times New Roman" w:cs="Times New Roman"/>
        </w:rPr>
        <w:t>Sinop yöresinde</w:t>
      </w:r>
      <w:r w:rsidRPr="009763A3">
        <w:rPr>
          <w:rFonts w:ascii="Times New Roman" w:hAnsi="Times New Roman" w:cs="Times New Roman"/>
          <w:b/>
        </w:rPr>
        <w:t xml:space="preserve"> </w:t>
      </w:r>
      <w:r w:rsidRPr="009763A3">
        <w:rPr>
          <w:rFonts w:ascii="Times New Roman" w:hAnsi="Times New Roman" w:cs="Times New Roman"/>
        </w:rPr>
        <w:t>kız isteme aşamasında “olur” cevabı alındıktan sonra yapılan etli pilav türüdür (</w:t>
      </w:r>
      <w:proofErr w:type="spellStart"/>
      <w:r w:rsidRPr="009763A3">
        <w:rPr>
          <w:rFonts w:ascii="Times New Roman" w:hAnsi="Times New Roman" w:cs="Times New Roman"/>
        </w:rPr>
        <w:t>Özder</w:t>
      </w:r>
      <w:proofErr w:type="spellEnd"/>
      <w:r w:rsidRPr="009763A3">
        <w:rPr>
          <w:rFonts w:ascii="Times New Roman" w:hAnsi="Times New Roman" w:cs="Times New Roman"/>
        </w:rPr>
        <w:t>, 1981: 87). Pişirilmesi ve ikramının kolay olması bolluk ve bereket sembolü olması sebebiyle yörede düğünün her aşamasında pilav ikramı yapılmaktadır.</w:t>
      </w:r>
    </w:p>
    <w:p w:rsidR="00E96D95" w:rsidRPr="00EF493A" w:rsidRDefault="00E96D95" w:rsidP="00EF493A">
      <w:pPr>
        <w:spacing w:after="120" w:line="22" w:lineRule="atLeast"/>
        <w:ind w:firstLine="567"/>
        <w:rPr>
          <w:rFonts w:ascii="Times New Roman" w:hAnsi="Times New Roman" w:cs="Times New Roman"/>
          <w:b/>
        </w:rPr>
      </w:pPr>
      <w:r w:rsidRPr="00EF493A">
        <w:rPr>
          <w:rFonts w:ascii="Times New Roman" w:hAnsi="Times New Roman" w:cs="Times New Roman"/>
          <w:b/>
        </w:rPr>
        <w:t>Pilav Olmadığı Hâlde Adında “Pilav” kelimesi Bulunanlar</w:t>
      </w:r>
    </w:p>
    <w:p w:rsidR="00765E91" w:rsidRPr="009763A3" w:rsidRDefault="00E96D95"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Ana yemek olmasına rağmen adında pilav kelimesi geçen tek yemek “Erzurum yumurta pilavı” </w:t>
      </w:r>
      <w:proofErr w:type="spellStart"/>
      <w:r w:rsidRPr="009763A3">
        <w:rPr>
          <w:rFonts w:ascii="Times New Roman" w:hAnsi="Times New Roman" w:cs="Times New Roman"/>
        </w:rPr>
        <w:t>dır</w:t>
      </w:r>
      <w:proofErr w:type="spellEnd"/>
      <w:r w:rsidRPr="009763A3">
        <w:rPr>
          <w:rFonts w:ascii="Times New Roman" w:hAnsi="Times New Roman" w:cs="Times New Roman"/>
        </w:rPr>
        <w:t xml:space="preserve">. Yumurta, un, tuz ile yoğrulan hamurun uzun uzun erişte şeklinde kesildikten sonra suda haşlanması ile yapılan Erzurum yumurta pilavı bir tür makarnadır. Yöreye özgü coğrafi işaretli bir üründür. Ad bilim açısından bir sınıflandırma yapılmak istendiğinde ilk bakışta yumurta kullanılarak yapılan bir </w:t>
      </w:r>
      <w:r w:rsidR="00C76274" w:rsidRPr="009763A3">
        <w:rPr>
          <w:rFonts w:ascii="Times New Roman" w:hAnsi="Times New Roman" w:cs="Times New Roman"/>
        </w:rPr>
        <w:t xml:space="preserve">pilav </w:t>
      </w:r>
      <w:r w:rsidR="00C76274" w:rsidRPr="009763A3">
        <w:rPr>
          <w:rFonts w:ascii="Times New Roman" w:hAnsi="Times New Roman" w:cs="Times New Roman"/>
        </w:rPr>
        <w:lastRenderedPageBreak/>
        <w:t xml:space="preserve">çağrışımı yapmaktadır. Yemeğin pilavla hiçbir ilgisinin olmamasına rağmen pilav olarak adlandırılması ad bilim çalışmalarında içerik ve yöresel </w:t>
      </w:r>
      <w:r w:rsidR="00AD025B" w:rsidRPr="009763A3">
        <w:rPr>
          <w:rFonts w:ascii="Times New Roman" w:hAnsi="Times New Roman" w:cs="Times New Roman"/>
        </w:rPr>
        <w:t>hâkimiyetin</w:t>
      </w:r>
      <w:r w:rsidR="00C76274" w:rsidRPr="009763A3">
        <w:rPr>
          <w:rFonts w:ascii="Times New Roman" w:hAnsi="Times New Roman" w:cs="Times New Roman"/>
        </w:rPr>
        <w:t xml:space="preserve"> ne kadar önemli olduğunun da bir göstergesidir.</w:t>
      </w:r>
    </w:p>
    <w:p w:rsidR="00DE5056" w:rsidRPr="00EF493A" w:rsidRDefault="00765E91" w:rsidP="00D80E96">
      <w:pPr>
        <w:spacing w:after="120" w:line="22" w:lineRule="atLeast"/>
        <w:ind w:firstLine="567"/>
        <w:jc w:val="both"/>
        <w:rPr>
          <w:rFonts w:ascii="Times New Roman" w:hAnsi="Times New Roman" w:cs="Times New Roman"/>
          <w:b/>
        </w:rPr>
      </w:pPr>
      <w:r w:rsidRPr="00EF493A">
        <w:rPr>
          <w:rFonts w:ascii="Times New Roman" w:hAnsi="Times New Roman" w:cs="Times New Roman"/>
          <w:b/>
        </w:rPr>
        <w:t xml:space="preserve">Pilav Olduğu Hâlde Adında “Pilav” Kelimesi Bulunmayanlar </w:t>
      </w:r>
    </w:p>
    <w:p w:rsidR="00DE5056" w:rsidRPr="009763A3" w:rsidRDefault="00DE5056" w:rsidP="00EF493A">
      <w:pPr>
        <w:spacing w:after="120" w:line="22" w:lineRule="atLeast"/>
        <w:ind w:firstLine="567"/>
        <w:jc w:val="both"/>
        <w:rPr>
          <w:rFonts w:ascii="Times New Roman" w:hAnsi="Times New Roman" w:cs="Times New Roman"/>
          <w:iCs/>
        </w:rPr>
      </w:pPr>
      <w:bookmarkStart w:id="0" w:name="_Toc188321442"/>
      <w:bookmarkStart w:id="1" w:name="_Toc188378038"/>
      <w:bookmarkStart w:id="2" w:name="_Toc192434121"/>
      <w:r w:rsidRPr="009763A3">
        <w:rPr>
          <w:rFonts w:ascii="Times New Roman" w:hAnsi="Times New Roman" w:cs="Times New Roman"/>
          <w:iCs/>
        </w:rPr>
        <w:t xml:space="preserve">Adında pilav kelimesi olmamasına rağmen bir pilav türü olan </w:t>
      </w:r>
      <w:r w:rsidR="00A444EA" w:rsidRPr="009763A3">
        <w:rPr>
          <w:rFonts w:ascii="Times New Roman" w:hAnsi="Times New Roman" w:cs="Times New Roman"/>
          <w:i/>
          <w:iCs/>
        </w:rPr>
        <w:t>İskilip d</w:t>
      </w:r>
      <w:r w:rsidRPr="009763A3">
        <w:rPr>
          <w:rFonts w:ascii="Times New Roman" w:hAnsi="Times New Roman" w:cs="Times New Roman"/>
          <w:i/>
          <w:iCs/>
        </w:rPr>
        <w:t>olması</w:t>
      </w:r>
      <w:r w:rsidRPr="009763A3">
        <w:rPr>
          <w:rFonts w:ascii="Times New Roman" w:hAnsi="Times New Roman" w:cs="Times New Roman"/>
          <w:iCs/>
        </w:rPr>
        <w:t>, Çorum ilinin İskilip ilçesine özgü bir yiyecektir.</w:t>
      </w:r>
      <w:r w:rsidR="00524D06" w:rsidRPr="009763A3">
        <w:rPr>
          <w:rFonts w:ascii="Times New Roman" w:hAnsi="Times New Roman" w:cs="Times New Roman"/>
          <w:iCs/>
        </w:rPr>
        <w:t xml:space="preserve"> İskilip dolması h</w:t>
      </w:r>
      <w:r w:rsidRPr="009763A3">
        <w:rPr>
          <w:rFonts w:ascii="Times New Roman" w:hAnsi="Times New Roman" w:cs="Times New Roman"/>
          <w:iCs/>
        </w:rPr>
        <w:t>aşlanan pirincin “</w:t>
      </w:r>
      <w:proofErr w:type="spellStart"/>
      <w:r w:rsidRPr="009763A3">
        <w:rPr>
          <w:rFonts w:ascii="Times New Roman" w:hAnsi="Times New Roman" w:cs="Times New Roman"/>
          <w:iCs/>
        </w:rPr>
        <w:t>ca</w:t>
      </w:r>
      <w:proofErr w:type="spellEnd"/>
      <w:r w:rsidRPr="009763A3">
        <w:rPr>
          <w:rFonts w:ascii="Times New Roman" w:hAnsi="Times New Roman" w:cs="Times New Roman"/>
          <w:iCs/>
        </w:rPr>
        <w:t>” denilen bez torbaya konulup etli kazanda tekrar kısıkta ateşte pişirilmesiyle yapılan</w:t>
      </w:r>
      <w:r w:rsidR="00524D06" w:rsidRPr="009763A3">
        <w:rPr>
          <w:rFonts w:ascii="Times New Roman" w:hAnsi="Times New Roman" w:cs="Times New Roman"/>
          <w:iCs/>
        </w:rPr>
        <w:t xml:space="preserve"> bir</w:t>
      </w:r>
      <w:r w:rsidRPr="009763A3">
        <w:rPr>
          <w:rFonts w:ascii="Times New Roman" w:hAnsi="Times New Roman" w:cs="Times New Roman"/>
          <w:iCs/>
        </w:rPr>
        <w:t xml:space="preserve"> pilav</w:t>
      </w:r>
      <w:r w:rsidR="00524D06" w:rsidRPr="009763A3">
        <w:rPr>
          <w:rFonts w:ascii="Times New Roman" w:hAnsi="Times New Roman" w:cs="Times New Roman"/>
          <w:iCs/>
        </w:rPr>
        <w:t xml:space="preserve"> türüdür. İskilip dolmasına “</w:t>
      </w:r>
      <w:proofErr w:type="spellStart"/>
      <w:r w:rsidRPr="009763A3">
        <w:rPr>
          <w:rFonts w:ascii="Times New Roman" w:hAnsi="Times New Roman" w:cs="Times New Roman"/>
          <w:iCs/>
        </w:rPr>
        <w:t>c</w:t>
      </w:r>
      <w:r w:rsidR="00524D06" w:rsidRPr="009763A3">
        <w:rPr>
          <w:rFonts w:ascii="Times New Roman" w:hAnsi="Times New Roman" w:cs="Times New Roman"/>
          <w:iCs/>
        </w:rPr>
        <w:t>a</w:t>
      </w:r>
      <w:proofErr w:type="spellEnd"/>
      <w:r w:rsidR="00524D06" w:rsidRPr="009763A3">
        <w:rPr>
          <w:rFonts w:ascii="Times New Roman" w:hAnsi="Times New Roman" w:cs="Times New Roman"/>
          <w:iCs/>
        </w:rPr>
        <w:t xml:space="preserve"> dolması” da denilmektedir.</w:t>
      </w:r>
      <w:r w:rsidRPr="009763A3">
        <w:rPr>
          <w:rFonts w:ascii="Times New Roman" w:hAnsi="Times New Roman" w:cs="Times New Roman"/>
          <w:iCs/>
        </w:rPr>
        <w:t xml:space="preserve"> (Gösterir, 2020: 252).</w:t>
      </w:r>
      <w:bookmarkEnd w:id="0"/>
      <w:bookmarkEnd w:id="1"/>
      <w:bookmarkEnd w:id="2"/>
      <w:r w:rsidR="00E4758D" w:rsidRPr="009763A3">
        <w:rPr>
          <w:rFonts w:ascii="Times New Roman" w:hAnsi="Times New Roman" w:cs="Times New Roman"/>
          <w:iCs/>
        </w:rPr>
        <w:t xml:space="preserve"> Üzerine buharında demlendiği etin parçaları konularak servis edilen İskilip dolması Osmanlı Devleti zamanında tok tutması sebebiyle paşaların sefere çıkmadan </w:t>
      </w:r>
      <w:r w:rsidR="00E80479" w:rsidRPr="009763A3">
        <w:rPr>
          <w:rFonts w:ascii="Times New Roman" w:hAnsi="Times New Roman" w:cs="Times New Roman"/>
          <w:iCs/>
        </w:rPr>
        <w:t>önce tercih ettikleri bir sefer yemeği ol</w:t>
      </w:r>
      <w:r w:rsidR="008F18D3" w:rsidRPr="009763A3">
        <w:rPr>
          <w:rFonts w:ascii="Times New Roman" w:hAnsi="Times New Roman" w:cs="Times New Roman"/>
          <w:iCs/>
        </w:rPr>
        <w:t>a</w:t>
      </w:r>
      <w:r w:rsidR="00E80479" w:rsidRPr="009763A3">
        <w:rPr>
          <w:rFonts w:ascii="Times New Roman" w:hAnsi="Times New Roman" w:cs="Times New Roman"/>
          <w:iCs/>
        </w:rPr>
        <w:t>rak da bilinmektedir.</w:t>
      </w:r>
      <w:r w:rsidR="008F18D3" w:rsidRPr="009763A3">
        <w:rPr>
          <w:rFonts w:ascii="Times New Roman" w:hAnsi="Times New Roman" w:cs="Times New Roman"/>
          <w:iCs/>
        </w:rPr>
        <w:t xml:space="preserve"> Belirli bir pişirme tekniği ve ikram menüsü olan bu etli pilav türü yörenin toplu yemeklerinde olmazsa olmazlarındandır. “İskilip dolması” adındaki dolma kelimesinden dolayı bir tür yaprak sarması veya biber dolmasını çağrıştırmaktadır. </w:t>
      </w:r>
      <w:r w:rsidR="00FD1673" w:rsidRPr="009763A3">
        <w:rPr>
          <w:rFonts w:ascii="Times New Roman" w:hAnsi="Times New Roman" w:cs="Times New Roman"/>
          <w:iCs/>
        </w:rPr>
        <w:t>Fakat buradaki “dolma” kelimesi yemeğin türünden çok pişirme yöntemini ile ilgilidir. İskilip dolması pişirilirken pirincin doğrudan buhara maruz kalmaması sebebiyle “</w:t>
      </w:r>
      <w:proofErr w:type="spellStart"/>
      <w:r w:rsidR="00FD1673" w:rsidRPr="009763A3">
        <w:rPr>
          <w:rFonts w:ascii="Times New Roman" w:hAnsi="Times New Roman" w:cs="Times New Roman"/>
          <w:iCs/>
        </w:rPr>
        <w:t>ca</w:t>
      </w:r>
      <w:proofErr w:type="spellEnd"/>
      <w:r w:rsidR="00FD1673" w:rsidRPr="009763A3">
        <w:rPr>
          <w:rFonts w:ascii="Times New Roman" w:hAnsi="Times New Roman" w:cs="Times New Roman"/>
          <w:iCs/>
        </w:rPr>
        <w:t>” adı verilen keselere doldurularak yapılmaktadır.</w:t>
      </w:r>
      <w:r w:rsidR="005A64D6" w:rsidRPr="009763A3">
        <w:rPr>
          <w:rFonts w:ascii="Times New Roman" w:hAnsi="Times New Roman" w:cs="Times New Roman"/>
          <w:iCs/>
        </w:rPr>
        <w:t xml:space="preserve"> Bu doldurma yönteminden dolayı adının dolma olması kuvvetli bir ihtimaldir. Ad bilimi çalışması yapmak için hem yemeğin ne olduğunu bilmek hem de pişirme yöntemi hakkında fikir sahibi olmak gerekir.</w:t>
      </w:r>
      <w:r w:rsidR="00A444EA" w:rsidRPr="009763A3">
        <w:rPr>
          <w:rFonts w:ascii="Times New Roman" w:hAnsi="Times New Roman" w:cs="Times New Roman"/>
          <w:iCs/>
        </w:rPr>
        <w:t xml:space="preserve"> Konya yöresine ait “</w:t>
      </w:r>
      <w:r w:rsidR="00A444EA" w:rsidRPr="009763A3">
        <w:rPr>
          <w:rFonts w:ascii="Times New Roman" w:hAnsi="Times New Roman" w:cs="Times New Roman"/>
          <w:i/>
          <w:iCs/>
        </w:rPr>
        <w:t>köle doyuran”</w:t>
      </w:r>
      <w:r w:rsidR="00A444EA" w:rsidRPr="009763A3">
        <w:rPr>
          <w:rFonts w:ascii="Times New Roman" w:hAnsi="Times New Roman" w:cs="Times New Roman"/>
          <w:iCs/>
        </w:rPr>
        <w:t xml:space="preserve"> da isminde pilav kelimesi geçmeyen bir pilav türüdür (DS 8/2953).</w:t>
      </w:r>
      <w:r w:rsidR="00D52D7F" w:rsidRPr="009763A3">
        <w:rPr>
          <w:rFonts w:ascii="Times New Roman" w:hAnsi="Times New Roman" w:cs="Times New Roman"/>
          <w:iCs/>
        </w:rPr>
        <w:t xml:space="preserve"> Adından yola çıkarak bu yemeği bir dolma türü olarak tasnif etmek ad bilim çalışmalarında araştırmacının gafleti olarak adlandırılabilir.</w:t>
      </w:r>
    </w:p>
    <w:p w:rsidR="00AD025B" w:rsidRPr="00EF493A" w:rsidRDefault="00AD025B" w:rsidP="00EF493A">
      <w:pPr>
        <w:spacing w:after="120" w:line="22" w:lineRule="atLeast"/>
        <w:ind w:firstLine="567"/>
        <w:rPr>
          <w:rFonts w:ascii="Times New Roman" w:hAnsi="Times New Roman" w:cs="Times New Roman"/>
          <w:b/>
        </w:rPr>
      </w:pPr>
      <w:r w:rsidRPr="00EF493A">
        <w:rPr>
          <w:rFonts w:ascii="Times New Roman" w:hAnsi="Times New Roman" w:cs="Times New Roman"/>
          <w:b/>
        </w:rPr>
        <w:t>Sonuç</w:t>
      </w:r>
    </w:p>
    <w:p w:rsidR="00BB2BDA" w:rsidRPr="009763A3" w:rsidRDefault="00BB2BDA"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Dil, toplum, kültür birbirinden kesin sınırlarla ayrılması mümkün olmayan kavramlardır. Kişilerin yapmış olduğu her eylem ve sergilemiş oldukları her tutum zamanla dilde karşılığını bulur. Bireyle başlayıp zamanla belirli grupları etkilemeye başlayan nesne, eylem ve tavırlar zamanla kültürün de alt yapısını oluşturur.</w:t>
      </w:r>
    </w:p>
    <w:p w:rsidR="0094483F" w:rsidRPr="009763A3" w:rsidRDefault="0094483F"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Pilav, Türklerin toplu yemek kültüründe önemli bir yer tutmaktadır. Pilavda kullanılan buğday, pirinç gibi tarım ürünlerinin bolluk ve bereket sembolü olarak kullanılması özellikle evliliğin, söz, düğün ve düğün sonrası aşamalarında pilavın yiyecek olarak </w:t>
      </w:r>
      <w:r w:rsidRPr="009763A3">
        <w:rPr>
          <w:rFonts w:ascii="Times New Roman" w:hAnsi="Times New Roman" w:cs="Times New Roman"/>
        </w:rPr>
        <w:lastRenderedPageBreak/>
        <w:t xml:space="preserve">tüketilmesinde etkili olmuştur. Ayrıca Türk kültüründe evlenme isteğinin bir göstergesi olarak uygulanan pilava kaşık dikme </w:t>
      </w:r>
      <w:r w:rsidR="008236B2" w:rsidRPr="009763A3">
        <w:rPr>
          <w:rFonts w:ascii="Times New Roman" w:hAnsi="Times New Roman" w:cs="Times New Roman"/>
        </w:rPr>
        <w:t xml:space="preserve">ve pilavı çatalla yeme geleneği de pilavın evlenmeye yönelik bir çağrışım alnı olduğunu ortaya koymaktadır. </w:t>
      </w:r>
      <w:r w:rsidR="008236B2" w:rsidRPr="00536ED7">
        <w:rPr>
          <w:rFonts w:ascii="Times New Roman" w:hAnsi="Times New Roman" w:cs="Times New Roman"/>
          <w:i/>
        </w:rPr>
        <w:t>“Düğün pilavı, pilav dökümü, pilav dökme”</w:t>
      </w:r>
      <w:r w:rsidR="008236B2" w:rsidRPr="009763A3">
        <w:rPr>
          <w:rFonts w:ascii="Times New Roman" w:hAnsi="Times New Roman" w:cs="Times New Roman"/>
        </w:rPr>
        <w:t xml:space="preserve"> kavramları da evlenme kültürü ile pilav arasındaki bağlantıyı ortaya koyması bakımından önem arz eder.</w:t>
      </w:r>
      <w:r w:rsidR="00662570" w:rsidRPr="009763A3">
        <w:rPr>
          <w:rFonts w:ascii="Times New Roman" w:hAnsi="Times New Roman" w:cs="Times New Roman"/>
        </w:rPr>
        <w:t xml:space="preserve"> </w:t>
      </w:r>
    </w:p>
    <w:p w:rsidR="00662570" w:rsidRDefault="00662570"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Nevruz ve yağmur duası sonrası yapılan ikramlarda da pilavın ikram edilmesi pilavın kültürel geçmişini göstermesi bakımından önemlidir. İkram için kullanılan kap kaçaklar günümüz popüler kültüründen etkilenerek birtakım değişiklikler gösterse de etli pilav kültürü kendini muhafaza etmiştir.</w:t>
      </w:r>
    </w:p>
    <w:p w:rsidR="00536ED7" w:rsidRPr="009763A3" w:rsidRDefault="00536ED7" w:rsidP="00EF493A">
      <w:pPr>
        <w:spacing w:after="120" w:line="22" w:lineRule="atLeast"/>
        <w:ind w:firstLine="567"/>
        <w:jc w:val="both"/>
        <w:rPr>
          <w:rFonts w:ascii="Times New Roman" w:hAnsi="Times New Roman" w:cs="Times New Roman"/>
        </w:rPr>
      </w:pPr>
      <w:r>
        <w:rPr>
          <w:rFonts w:ascii="Times New Roman" w:hAnsi="Times New Roman" w:cs="Times New Roman"/>
        </w:rPr>
        <w:t>Türk mutfağı Dünya mutfakları içerisinde saygın bir yere sahiptir. Mutfak kültürünün gelişmiş olması sebeb</w:t>
      </w:r>
      <w:r w:rsidR="00200079">
        <w:rPr>
          <w:rFonts w:ascii="Times New Roman" w:hAnsi="Times New Roman" w:cs="Times New Roman"/>
        </w:rPr>
        <w:t>i</w:t>
      </w:r>
      <w:r>
        <w:rPr>
          <w:rFonts w:ascii="Times New Roman" w:hAnsi="Times New Roman" w:cs="Times New Roman"/>
        </w:rPr>
        <w:t>yle dildeki mutfak terimleri de zenginlik göstermektedir. Fakat bu zenginliğin terim sözlüklerine, ağız sözlüklerine yans</w:t>
      </w:r>
      <w:r w:rsidR="007161FD">
        <w:rPr>
          <w:rFonts w:ascii="Times New Roman" w:hAnsi="Times New Roman" w:cs="Times New Roman"/>
        </w:rPr>
        <w:t>ıması görülmektedir</w:t>
      </w:r>
      <w:r>
        <w:rPr>
          <w:rFonts w:ascii="Times New Roman" w:hAnsi="Times New Roman" w:cs="Times New Roman"/>
        </w:rPr>
        <w:t>.</w:t>
      </w:r>
      <w:r w:rsidR="00200079">
        <w:rPr>
          <w:rFonts w:ascii="Times New Roman" w:hAnsi="Times New Roman" w:cs="Times New Roman"/>
        </w:rPr>
        <w:t xml:space="preserve"> </w:t>
      </w:r>
    </w:p>
    <w:p w:rsidR="00765E91" w:rsidRPr="009763A3" w:rsidRDefault="006F4264" w:rsidP="00536ED7">
      <w:pPr>
        <w:spacing w:after="120" w:line="22" w:lineRule="atLeast"/>
        <w:ind w:firstLine="567"/>
        <w:jc w:val="both"/>
        <w:rPr>
          <w:rFonts w:ascii="Times New Roman" w:hAnsi="Times New Roman" w:cs="Times New Roman"/>
        </w:rPr>
      </w:pPr>
      <w:r w:rsidRPr="009763A3">
        <w:rPr>
          <w:rFonts w:ascii="Times New Roman" w:hAnsi="Times New Roman" w:cs="Times New Roman"/>
        </w:rPr>
        <w:t>Ad bilimsel sınıflandırmalar yaparken sözcüklerin anlam değerleri dikkat edilmesi gereken önemli bir husustur. Sözcüğün gerçek, mecaz, terim anlamları dikkate alınmadan yapılan bir sınıflandırma yanlış anlaşılmalara sebep olabilir.</w:t>
      </w:r>
    </w:p>
    <w:p w:rsidR="00A63402" w:rsidRPr="009763A3" w:rsidRDefault="00A63402"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Ad bilimsel sınıflandırma yapılırken dikkat edilmesi gereken bir diğer husus kelimelerin anlam değerlerinin farklı sözlüklerden kontrol edilerek sınıflandırmaya tabi tutulmasıdır. Güncel Türkçe </w:t>
      </w:r>
      <w:proofErr w:type="spellStart"/>
      <w:r w:rsidRPr="009763A3">
        <w:rPr>
          <w:rFonts w:ascii="Times New Roman" w:hAnsi="Times New Roman" w:cs="Times New Roman"/>
        </w:rPr>
        <w:t>Sözlük’te</w:t>
      </w:r>
      <w:proofErr w:type="spellEnd"/>
      <w:r w:rsidRPr="009763A3">
        <w:rPr>
          <w:rFonts w:ascii="Times New Roman" w:hAnsi="Times New Roman" w:cs="Times New Roman"/>
        </w:rPr>
        <w:t xml:space="preserve"> yer almayan kelimeler ağızlarda anlamsal olarak çok çeşitlilik gösterebilmektedir. Ad bilim çalışmalarında araştırmaya konu edilen sözcük ya da sözcüklerin ağızlarda, çağdaş ya da tarihi Türk lehçelerindeki anlam alanları doğru tespit edilmelidir. Bu noktada tek bir sözlüğe bağlı kalmamak gerekir. </w:t>
      </w:r>
    </w:p>
    <w:p w:rsidR="003D5B6D" w:rsidRPr="009763A3" w:rsidRDefault="003D5B6D" w:rsidP="00EF493A">
      <w:pPr>
        <w:pStyle w:val="Balk1"/>
        <w:spacing w:before="0" w:after="120" w:line="22" w:lineRule="atLeast"/>
        <w:ind w:firstLine="567"/>
        <w:rPr>
          <w:rFonts w:ascii="Times New Roman" w:hAnsi="Times New Roman" w:cs="Times New Roman"/>
          <w:color w:val="auto"/>
          <w:sz w:val="22"/>
          <w:szCs w:val="22"/>
        </w:rPr>
      </w:pPr>
      <w:r w:rsidRPr="009763A3">
        <w:rPr>
          <w:rFonts w:ascii="Times New Roman" w:hAnsi="Times New Roman" w:cs="Times New Roman"/>
          <w:color w:val="auto"/>
          <w:sz w:val="22"/>
          <w:szCs w:val="22"/>
        </w:rPr>
        <w:t>Kaynakça</w:t>
      </w:r>
    </w:p>
    <w:p w:rsidR="0017448F" w:rsidRPr="009763A3" w:rsidRDefault="0017448F" w:rsidP="0017448F">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Bozkır Özdemir, İlknur (2024). Niğde Koyunlu’da Geleneksel Bir Kına Gecesi Yemeği: Kız Pilavı, </w:t>
      </w:r>
      <w:r>
        <w:rPr>
          <w:rFonts w:ascii="Times New Roman" w:hAnsi="Times New Roman" w:cs="Times New Roman"/>
        </w:rPr>
        <w:t>(</w:t>
      </w:r>
      <w:proofErr w:type="spellStart"/>
      <w:r>
        <w:rPr>
          <w:rFonts w:ascii="Times New Roman" w:hAnsi="Times New Roman" w:cs="Times New Roman"/>
        </w:rPr>
        <w:t>Edt</w:t>
      </w:r>
      <w:proofErr w:type="spellEnd"/>
      <w:r>
        <w:rPr>
          <w:rFonts w:ascii="Times New Roman" w:hAnsi="Times New Roman" w:cs="Times New Roman"/>
        </w:rPr>
        <w:t xml:space="preserve">. Mehmet Erol </w:t>
      </w:r>
      <w:r w:rsidRPr="009763A3">
        <w:rPr>
          <w:rFonts w:ascii="Times New Roman" w:hAnsi="Times New Roman" w:cs="Times New Roman"/>
        </w:rPr>
        <w:t xml:space="preserve">). </w:t>
      </w:r>
      <w:r w:rsidRPr="009763A3">
        <w:rPr>
          <w:rFonts w:ascii="Times New Roman" w:hAnsi="Times New Roman" w:cs="Times New Roman"/>
          <w:i/>
        </w:rPr>
        <w:t>Halk Gastronomisi II.</w:t>
      </w:r>
      <w:r w:rsidRPr="009763A3">
        <w:rPr>
          <w:rFonts w:ascii="Times New Roman" w:hAnsi="Times New Roman" w:cs="Times New Roman"/>
        </w:rPr>
        <w:t xml:space="preserve"> Çanakkale: Paradigma Akademi Yayıncılık. 254-261.</w:t>
      </w:r>
    </w:p>
    <w:p w:rsidR="008232C0" w:rsidRPr="009763A3" w:rsidRDefault="008232C0" w:rsidP="00EF493A">
      <w:pPr>
        <w:spacing w:after="120" w:line="22" w:lineRule="atLeast"/>
        <w:ind w:firstLine="567"/>
        <w:jc w:val="both"/>
        <w:rPr>
          <w:rFonts w:ascii="Times New Roman" w:hAnsi="Times New Roman" w:cs="Times New Roman"/>
        </w:rPr>
      </w:pPr>
      <w:proofErr w:type="spellStart"/>
      <w:r w:rsidRPr="009763A3">
        <w:rPr>
          <w:rFonts w:ascii="Times New Roman" w:hAnsi="Times New Roman" w:cs="Times New Roman"/>
        </w:rPr>
        <w:t>Çelepi</w:t>
      </w:r>
      <w:proofErr w:type="spellEnd"/>
      <w:r w:rsidRPr="009763A3">
        <w:rPr>
          <w:rFonts w:ascii="Times New Roman" w:hAnsi="Times New Roman" w:cs="Times New Roman"/>
        </w:rPr>
        <w:t xml:space="preserve">, Mehmet </w:t>
      </w:r>
      <w:proofErr w:type="spellStart"/>
      <w:r w:rsidRPr="009763A3">
        <w:rPr>
          <w:rFonts w:ascii="Times New Roman" w:hAnsi="Times New Roman" w:cs="Times New Roman"/>
        </w:rPr>
        <w:t>Surur</w:t>
      </w:r>
      <w:proofErr w:type="spellEnd"/>
      <w:r w:rsidRPr="009763A3">
        <w:rPr>
          <w:rFonts w:ascii="Times New Roman" w:hAnsi="Times New Roman" w:cs="Times New Roman"/>
        </w:rPr>
        <w:t xml:space="preserve"> (2017), </w:t>
      </w:r>
      <w:r w:rsidRPr="009763A3">
        <w:rPr>
          <w:rFonts w:ascii="Times New Roman" w:hAnsi="Times New Roman" w:cs="Times New Roman"/>
          <w:i/>
        </w:rPr>
        <w:t>Türk Kültür Evreninde Toy Denizli Örneği,</w:t>
      </w:r>
      <w:r w:rsidRPr="009763A3">
        <w:rPr>
          <w:rFonts w:ascii="Times New Roman" w:hAnsi="Times New Roman" w:cs="Times New Roman"/>
        </w:rPr>
        <w:t xml:space="preserve"> Konya: </w:t>
      </w:r>
      <w:proofErr w:type="spellStart"/>
      <w:r w:rsidRPr="009763A3">
        <w:rPr>
          <w:rFonts w:ascii="Times New Roman" w:hAnsi="Times New Roman" w:cs="Times New Roman"/>
        </w:rPr>
        <w:t>Kömen</w:t>
      </w:r>
      <w:proofErr w:type="spellEnd"/>
      <w:r w:rsidRPr="009763A3">
        <w:rPr>
          <w:rFonts w:ascii="Times New Roman" w:hAnsi="Times New Roman" w:cs="Times New Roman"/>
        </w:rPr>
        <w:t xml:space="preserve"> Yayınları.</w:t>
      </w:r>
    </w:p>
    <w:p w:rsidR="003D5B6D" w:rsidRPr="009763A3" w:rsidRDefault="003D5B6D"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Doğan, İsmail, Zeki Kaymaz, Hüseyin Şahin (</w:t>
      </w:r>
      <w:r w:rsidR="009A46B2" w:rsidRPr="009763A3">
        <w:rPr>
          <w:rFonts w:ascii="Times New Roman" w:hAnsi="Times New Roman" w:cs="Times New Roman"/>
        </w:rPr>
        <w:t>2001</w:t>
      </w:r>
      <w:r w:rsidRPr="009763A3">
        <w:rPr>
          <w:rFonts w:ascii="Times New Roman" w:hAnsi="Times New Roman" w:cs="Times New Roman"/>
        </w:rPr>
        <w:t xml:space="preserve">), </w:t>
      </w:r>
      <w:r w:rsidRPr="009763A3">
        <w:rPr>
          <w:rFonts w:ascii="Times New Roman" w:hAnsi="Times New Roman" w:cs="Times New Roman"/>
          <w:i/>
        </w:rPr>
        <w:t>Malatya Mutfak Kültürü</w:t>
      </w:r>
      <w:r w:rsidRPr="009763A3">
        <w:rPr>
          <w:rFonts w:ascii="Times New Roman" w:hAnsi="Times New Roman" w:cs="Times New Roman"/>
        </w:rPr>
        <w:t>. Ankara: Kültür Bakanlığı Yayınları.</w:t>
      </w:r>
    </w:p>
    <w:p w:rsidR="00A27E4F" w:rsidRPr="009763A3" w:rsidRDefault="001B3886" w:rsidP="00536ED7">
      <w:pPr>
        <w:spacing w:after="120" w:line="22" w:lineRule="atLeast"/>
        <w:ind w:firstLine="567"/>
        <w:jc w:val="both"/>
        <w:rPr>
          <w:rFonts w:ascii="Times New Roman" w:hAnsi="Times New Roman" w:cs="Times New Roman"/>
        </w:rPr>
      </w:pPr>
      <w:proofErr w:type="spellStart"/>
      <w:r w:rsidRPr="009763A3">
        <w:rPr>
          <w:rFonts w:ascii="Times New Roman" w:hAnsi="Times New Roman" w:cs="Times New Roman"/>
        </w:rPr>
        <w:lastRenderedPageBreak/>
        <w:t>Ercilasun</w:t>
      </w:r>
      <w:proofErr w:type="spellEnd"/>
      <w:r w:rsidRPr="009763A3">
        <w:rPr>
          <w:rFonts w:ascii="Times New Roman" w:hAnsi="Times New Roman" w:cs="Times New Roman"/>
        </w:rPr>
        <w:t xml:space="preserve">, </w:t>
      </w:r>
      <w:r w:rsidR="00A27E4F" w:rsidRPr="009763A3">
        <w:rPr>
          <w:rFonts w:ascii="Times New Roman" w:hAnsi="Times New Roman" w:cs="Times New Roman"/>
        </w:rPr>
        <w:t>Ahmet ve</w:t>
      </w:r>
      <w:r w:rsidR="00536ED7">
        <w:rPr>
          <w:rFonts w:ascii="Times New Roman" w:hAnsi="Times New Roman" w:cs="Times New Roman"/>
        </w:rPr>
        <w:t xml:space="preserve"> </w:t>
      </w:r>
      <w:proofErr w:type="spellStart"/>
      <w:r w:rsidR="00536ED7">
        <w:rPr>
          <w:rFonts w:ascii="Times New Roman" w:hAnsi="Times New Roman" w:cs="Times New Roman"/>
        </w:rPr>
        <w:t>Ziyat</w:t>
      </w:r>
      <w:proofErr w:type="spellEnd"/>
      <w:r w:rsidR="00536ED7">
        <w:rPr>
          <w:rFonts w:ascii="Times New Roman" w:hAnsi="Times New Roman" w:cs="Times New Roman"/>
        </w:rPr>
        <w:t xml:space="preserve"> Akkoyunlu (2014). </w:t>
      </w:r>
      <w:proofErr w:type="spellStart"/>
      <w:r w:rsidR="00536ED7">
        <w:rPr>
          <w:rFonts w:ascii="Times New Roman" w:hAnsi="Times New Roman" w:cs="Times New Roman"/>
        </w:rPr>
        <w:t>Dîvânu</w:t>
      </w:r>
      <w:proofErr w:type="spellEnd"/>
      <w:r w:rsidR="00536ED7">
        <w:rPr>
          <w:rFonts w:ascii="Times New Roman" w:hAnsi="Times New Roman" w:cs="Times New Roman"/>
        </w:rPr>
        <w:t xml:space="preserve"> </w:t>
      </w:r>
      <w:proofErr w:type="spellStart"/>
      <w:r w:rsidR="00A27E4F" w:rsidRPr="009763A3">
        <w:rPr>
          <w:rFonts w:ascii="Times New Roman" w:hAnsi="Times New Roman" w:cs="Times New Roman"/>
        </w:rPr>
        <w:t>Lugâti’t</w:t>
      </w:r>
      <w:proofErr w:type="spellEnd"/>
      <w:r w:rsidR="00A27E4F" w:rsidRPr="009763A3">
        <w:rPr>
          <w:rFonts w:ascii="Times New Roman" w:hAnsi="Times New Roman" w:cs="Times New Roman"/>
        </w:rPr>
        <w:t>-Türk (Giriş-Metin-Çeviri-Notlar-Dizin). Ankara: Türk Dil Kurumu.</w:t>
      </w:r>
    </w:p>
    <w:p w:rsidR="00997B07" w:rsidRPr="009763A3" w:rsidRDefault="0094016C"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Erdoğan, S. (2020).</w:t>
      </w:r>
      <w:r w:rsidR="00997B07" w:rsidRPr="009763A3">
        <w:rPr>
          <w:rFonts w:ascii="Times New Roman" w:hAnsi="Times New Roman" w:cs="Times New Roman"/>
        </w:rPr>
        <w:t xml:space="preserve"> Kırşehir Yöresi Ağzından </w:t>
      </w:r>
      <w:r w:rsidRPr="009763A3">
        <w:rPr>
          <w:rFonts w:ascii="Times New Roman" w:hAnsi="Times New Roman" w:cs="Times New Roman"/>
        </w:rPr>
        <w:t>Derleme Sözlüğü’ne Katkılar-1.</w:t>
      </w:r>
      <w:r w:rsidR="001B3886" w:rsidRPr="009763A3">
        <w:rPr>
          <w:rFonts w:ascii="Times New Roman" w:hAnsi="Times New Roman" w:cs="Times New Roman"/>
        </w:rPr>
        <w:t xml:space="preserve"> </w:t>
      </w:r>
      <w:r w:rsidR="00997B07" w:rsidRPr="009763A3">
        <w:rPr>
          <w:rFonts w:ascii="Times New Roman" w:hAnsi="Times New Roman" w:cs="Times New Roman"/>
          <w:i/>
        </w:rPr>
        <w:t>Diyalektolog</w:t>
      </w:r>
      <w:r w:rsidR="001B3886" w:rsidRPr="009763A3">
        <w:rPr>
          <w:rFonts w:ascii="Times New Roman" w:hAnsi="Times New Roman" w:cs="Times New Roman"/>
          <w:i/>
        </w:rPr>
        <w:t xml:space="preserve"> </w:t>
      </w:r>
      <w:r w:rsidR="00997B07" w:rsidRPr="009763A3">
        <w:rPr>
          <w:rFonts w:ascii="Times New Roman" w:hAnsi="Times New Roman" w:cs="Times New Roman"/>
          <w:i/>
        </w:rPr>
        <w:t>Ulusal Sosyal Bilimler Dergisi</w:t>
      </w:r>
      <w:r w:rsidR="00997B07" w:rsidRPr="009763A3">
        <w:rPr>
          <w:rFonts w:ascii="Times New Roman" w:hAnsi="Times New Roman" w:cs="Times New Roman"/>
        </w:rPr>
        <w:t>, Kış</w:t>
      </w:r>
      <w:r w:rsidR="0083319A" w:rsidRPr="009763A3">
        <w:rPr>
          <w:rFonts w:ascii="Times New Roman" w:hAnsi="Times New Roman" w:cs="Times New Roman"/>
        </w:rPr>
        <w:t xml:space="preserve"> </w:t>
      </w:r>
      <w:r w:rsidR="00997B07" w:rsidRPr="009763A3">
        <w:rPr>
          <w:rFonts w:ascii="Times New Roman" w:hAnsi="Times New Roman" w:cs="Times New Roman"/>
        </w:rPr>
        <w:t>(25), 45-66.</w:t>
      </w:r>
    </w:p>
    <w:p w:rsidR="009E11C1" w:rsidRPr="009763A3" w:rsidRDefault="0094016C"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Erdoğan, Songül (2024).</w:t>
      </w:r>
      <w:r w:rsidR="009E11C1" w:rsidRPr="009763A3">
        <w:rPr>
          <w:rFonts w:ascii="Times New Roman" w:hAnsi="Times New Roman" w:cs="Times New Roman"/>
        </w:rPr>
        <w:t xml:space="preserve"> Kırşehir Yöresi Ağızlarında Yeme İçme</w:t>
      </w:r>
      <w:r w:rsidRPr="009763A3">
        <w:rPr>
          <w:rFonts w:ascii="Times New Roman" w:hAnsi="Times New Roman" w:cs="Times New Roman"/>
        </w:rPr>
        <w:t xml:space="preserve"> Kültürüne Yönelik Söz Varlığı. </w:t>
      </w:r>
      <w:r w:rsidR="009E11C1" w:rsidRPr="009763A3">
        <w:rPr>
          <w:rFonts w:ascii="Times New Roman" w:hAnsi="Times New Roman" w:cs="Times New Roman"/>
          <w:i/>
        </w:rPr>
        <w:t>Halk Gastronomisi 2</w:t>
      </w:r>
      <w:r w:rsidR="009E11C1" w:rsidRPr="009763A3">
        <w:rPr>
          <w:rFonts w:ascii="Times New Roman" w:hAnsi="Times New Roman" w:cs="Times New Roman"/>
        </w:rPr>
        <w:t xml:space="preserve"> (</w:t>
      </w:r>
      <w:proofErr w:type="spellStart"/>
      <w:r w:rsidR="009E11C1" w:rsidRPr="009763A3">
        <w:rPr>
          <w:rFonts w:ascii="Times New Roman" w:hAnsi="Times New Roman" w:cs="Times New Roman"/>
        </w:rPr>
        <w:t>Ed</w:t>
      </w:r>
      <w:r w:rsidR="000F2382" w:rsidRPr="009763A3">
        <w:rPr>
          <w:rFonts w:ascii="Times New Roman" w:hAnsi="Times New Roman" w:cs="Times New Roman"/>
        </w:rPr>
        <w:t>t</w:t>
      </w:r>
      <w:proofErr w:type="spellEnd"/>
      <w:r w:rsidR="009E11C1" w:rsidRPr="009763A3">
        <w:rPr>
          <w:rFonts w:ascii="Times New Roman" w:hAnsi="Times New Roman" w:cs="Times New Roman"/>
        </w:rPr>
        <w:t>. Mehmet Erol), Çanakkale: Parad</w:t>
      </w:r>
      <w:r w:rsidR="00F30B68" w:rsidRPr="009763A3">
        <w:rPr>
          <w:rFonts w:ascii="Times New Roman" w:hAnsi="Times New Roman" w:cs="Times New Roman"/>
        </w:rPr>
        <w:t>i</w:t>
      </w:r>
      <w:r w:rsidR="009E11C1" w:rsidRPr="009763A3">
        <w:rPr>
          <w:rFonts w:ascii="Times New Roman" w:hAnsi="Times New Roman" w:cs="Times New Roman"/>
        </w:rPr>
        <w:t>gma Yayıncılık.</w:t>
      </w:r>
    </w:p>
    <w:p w:rsidR="00261894" w:rsidRPr="009763A3" w:rsidRDefault="00261894"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Halıcı,</w:t>
      </w:r>
      <w:r w:rsidR="00F30B68" w:rsidRPr="009763A3">
        <w:rPr>
          <w:rFonts w:ascii="Times New Roman" w:hAnsi="Times New Roman" w:cs="Times New Roman"/>
        </w:rPr>
        <w:t xml:space="preserve"> Nevin</w:t>
      </w:r>
      <w:r w:rsidRPr="009763A3">
        <w:rPr>
          <w:rFonts w:ascii="Times New Roman" w:hAnsi="Times New Roman" w:cs="Times New Roman"/>
        </w:rPr>
        <w:t xml:space="preserve"> (2021). </w:t>
      </w:r>
      <w:r w:rsidRPr="009763A3">
        <w:rPr>
          <w:rFonts w:ascii="Times New Roman" w:hAnsi="Times New Roman" w:cs="Times New Roman"/>
          <w:i/>
        </w:rPr>
        <w:t>Güneydoğu Anadolu Bölgesi Mutfak Kültürü ve Yemekleri</w:t>
      </w:r>
      <w:r w:rsidRPr="009763A3">
        <w:rPr>
          <w:rFonts w:ascii="Times New Roman" w:hAnsi="Times New Roman" w:cs="Times New Roman"/>
        </w:rPr>
        <w:t xml:space="preserve">. </w:t>
      </w:r>
      <w:proofErr w:type="spellStart"/>
      <w:r w:rsidRPr="009763A3">
        <w:rPr>
          <w:rFonts w:ascii="Times New Roman" w:hAnsi="Times New Roman" w:cs="Times New Roman"/>
        </w:rPr>
        <w:t>Istanbul</w:t>
      </w:r>
      <w:proofErr w:type="spellEnd"/>
      <w:r w:rsidRPr="009763A3">
        <w:rPr>
          <w:rFonts w:ascii="Times New Roman" w:hAnsi="Times New Roman" w:cs="Times New Roman"/>
        </w:rPr>
        <w:t>: Oğlak</w:t>
      </w:r>
      <w:r w:rsidR="00551C9F" w:rsidRPr="009763A3">
        <w:rPr>
          <w:rFonts w:ascii="Times New Roman" w:hAnsi="Times New Roman" w:cs="Times New Roman"/>
        </w:rPr>
        <w:t xml:space="preserve"> Y</w:t>
      </w:r>
      <w:r w:rsidR="00F30B68" w:rsidRPr="009763A3">
        <w:rPr>
          <w:rFonts w:ascii="Times New Roman" w:hAnsi="Times New Roman" w:cs="Times New Roman"/>
        </w:rPr>
        <w:t>ayıncılık. 82-93.</w:t>
      </w:r>
    </w:p>
    <w:p w:rsidR="00997B07" w:rsidRPr="009763A3" w:rsidRDefault="00997B07"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Halıcı, N</w:t>
      </w:r>
      <w:r w:rsidR="00B0649D" w:rsidRPr="009763A3">
        <w:rPr>
          <w:rFonts w:ascii="Times New Roman" w:hAnsi="Times New Roman" w:cs="Times New Roman"/>
        </w:rPr>
        <w:t>evin</w:t>
      </w:r>
      <w:r w:rsidRPr="009763A3">
        <w:rPr>
          <w:rFonts w:ascii="Times New Roman" w:hAnsi="Times New Roman" w:cs="Times New Roman"/>
        </w:rPr>
        <w:t xml:space="preserve"> (1983). </w:t>
      </w:r>
      <w:r w:rsidRPr="009763A3">
        <w:rPr>
          <w:rFonts w:ascii="Times New Roman" w:hAnsi="Times New Roman" w:cs="Times New Roman"/>
          <w:i/>
        </w:rPr>
        <w:t>Akdeniz Bölgesi Yemekleri.</w:t>
      </w:r>
      <w:r w:rsidRPr="009763A3">
        <w:rPr>
          <w:rFonts w:ascii="Times New Roman" w:hAnsi="Times New Roman" w:cs="Times New Roman"/>
        </w:rPr>
        <w:t xml:space="preserve"> Konya: Arı Basımevi.</w:t>
      </w:r>
    </w:p>
    <w:p w:rsidR="00541CD1" w:rsidRPr="009763A3" w:rsidRDefault="001B3886"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Halıcı, Nevin (2005).</w:t>
      </w:r>
      <w:r w:rsidR="00541CD1" w:rsidRPr="009763A3">
        <w:rPr>
          <w:rFonts w:ascii="Times New Roman" w:hAnsi="Times New Roman" w:cs="Times New Roman"/>
        </w:rPr>
        <w:t xml:space="preserve"> </w:t>
      </w:r>
      <w:r w:rsidR="00541CD1" w:rsidRPr="009763A3">
        <w:rPr>
          <w:rFonts w:ascii="Times New Roman" w:hAnsi="Times New Roman" w:cs="Times New Roman"/>
          <w:i/>
        </w:rPr>
        <w:t>Konya Y</w:t>
      </w:r>
      <w:r w:rsidRPr="009763A3">
        <w:rPr>
          <w:rFonts w:ascii="Times New Roman" w:hAnsi="Times New Roman" w:cs="Times New Roman"/>
          <w:i/>
        </w:rPr>
        <w:t>emek Kültürü ve Konya Yemekleri.</w:t>
      </w:r>
      <w:r w:rsidR="00541CD1" w:rsidRPr="009763A3">
        <w:rPr>
          <w:rFonts w:ascii="Times New Roman" w:hAnsi="Times New Roman" w:cs="Times New Roman"/>
        </w:rPr>
        <w:t xml:space="preserve"> Ankara: Rumi Yayınları.</w:t>
      </w:r>
    </w:p>
    <w:p w:rsidR="00C3075D" w:rsidRPr="009763A3" w:rsidRDefault="00C3075D"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Halıcı, Nevin (2013</w:t>
      </w:r>
      <w:r w:rsidR="001B3886" w:rsidRPr="009763A3">
        <w:rPr>
          <w:rFonts w:ascii="Times New Roman" w:hAnsi="Times New Roman" w:cs="Times New Roman"/>
        </w:rPr>
        <w:t>).</w:t>
      </w:r>
      <w:r w:rsidRPr="009763A3">
        <w:rPr>
          <w:rFonts w:ascii="Times New Roman" w:hAnsi="Times New Roman" w:cs="Times New Roman"/>
        </w:rPr>
        <w:t xml:space="preserve"> </w:t>
      </w:r>
      <w:r w:rsidRPr="009763A3">
        <w:rPr>
          <w:rFonts w:ascii="Times New Roman" w:hAnsi="Times New Roman" w:cs="Times New Roman"/>
          <w:i/>
        </w:rPr>
        <w:t>Açıklamalı Yemek ve Mutfak Terimleri Sözlüğü.</w:t>
      </w:r>
      <w:r w:rsidRPr="009763A3">
        <w:rPr>
          <w:rFonts w:ascii="Times New Roman" w:hAnsi="Times New Roman" w:cs="Times New Roman"/>
        </w:rPr>
        <w:t xml:space="preserve"> İstanbul: Oğlak Yayıncılık.</w:t>
      </w:r>
    </w:p>
    <w:p w:rsidR="00AE6C08" w:rsidRPr="009763A3" w:rsidRDefault="00D45B21"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Genç, R</w:t>
      </w:r>
      <w:r w:rsidR="00473640" w:rsidRPr="009763A3">
        <w:rPr>
          <w:rFonts w:ascii="Times New Roman" w:hAnsi="Times New Roman" w:cs="Times New Roman"/>
        </w:rPr>
        <w:t>eşat</w:t>
      </w:r>
      <w:r w:rsidRPr="009763A3">
        <w:rPr>
          <w:rFonts w:ascii="Times New Roman" w:hAnsi="Times New Roman" w:cs="Times New Roman"/>
        </w:rPr>
        <w:t>. (1981). XI. Yüzyılda Türk M</w:t>
      </w:r>
      <w:r w:rsidR="00AE6C08" w:rsidRPr="009763A3">
        <w:rPr>
          <w:rFonts w:ascii="Times New Roman" w:hAnsi="Times New Roman" w:cs="Times New Roman"/>
        </w:rPr>
        <w:t xml:space="preserve">utfağı. Türk Mutfağı Sempozyumu Bildirileri. Ankara: Kültür ve Turizm Bakanlığı Milli Folklor </w:t>
      </w:r>
      <w:r w:rsidR="007161FD">
        <w:rPr>
          <w:rFonts w:ascii="Times New Roman" w:hAnsi="Times New Roman" w:cs="Times New Roman"/>
        </w:rPr>
        <w:t>Araştırma Dairesi Yayınları,</w:t>
      </w:r>
      <w:r w:rsidR="00AE6C08" w:rsidRPr="009763A3">
        <w:rPr>
          <w:rFonts w:ascii="Times New Roman" w:hAnsi="Times New Roman" w:cs="Times New Roman"/>
        </w:rPr>
        <w:t xml:space="preserve"> 57-68.</w:t>
      </w:r>
    </w:p>
    <w:p w:rsidR="00560284" w:rsidRPr="009763A3" w:rsidRDefault="00B0649D" w:rsidP="007161FD">
      <w:pPr>
        <w:spacing w:after="120" w:line="22" w:lineRule="atLeast"/>
        <w:ind w:firstLine="567"/>
        <w:jc w:val="both"/>
        <w:rPr>
          <w:rFonts w:ascii="Times New Roman" w:hAnsi="Times New Roman" w:cs="Times New Roman"/>
        </w:rPr>
      </w:pPr>
      <w:r w:rsidRPr="009763A3">
        <w:rPr>
          <w:rFonts w:ascii="Times New Roman" w:hAnsi="Times New Roman" w:cs="Times New Roman"/>
        </w:rPr>
        <w:t>Gösterir, İbrahim</w:t>
      </w:r>
      <w:r w:rsidR="00560284" w:rsidRPr="009763A3">
        <w:rPr>
          <w:rFonts w:ascii="Times New Roman" w:hAnsi="Times New Roman" w:cs="Times New Roman"/>
        </w:rPr>
        <w:t xml:space="preserve"> (2020). </w:t>
      </w:r>
      <w:r w:rsidR="00560284" w:rsidRPr="009763A3">
        <w:rPr>
          <w:rFonts w:ascii="Times New Roman" w:hAnsi="Times New Roman" w:cs="Times New Roman"/>
          <w:i/>
        </w:rPr>
        <w:t>Çorum Yöresi Ağızları Sözlüğü.</w:t>
      </w:r>
      <w:r w:rsidR="00560284" w:rsidRPr="009763A3">
        <w:rPr>
          <w:rFonts w:ascii="Times New Roman" w:hAnsi="Times New Roman" w:cs="Times New Roman"/>
        </w:rPr>
        <w:t xml:space="preserve"> Çorum: Çorum Belediyesi Yayınları.</w:t>
      </w:r>
    </w:p>
    <w:p w:rsidR="00B0649D" w:rsidRPr="009763A3" w:rsidRDefault="00B0649D" w:rsidP="00EF493A">
      <w:pPr>
        <w:spacing w:after="120" w:line="22" w:lineRule="atLeast"/>
        <w:ind w:firstLine="567"/>
        <w:rPr>
          <w:rFonts w:ascii="Times New Roman" w:hAnsi="Times New Roman" w:cs="Times New Roman"/>
        </w:rPr>
      </w:pPr>
      <w:r w:rsidRPr="009763A3">
        <w:rPr>
          <w:rFonts w:ascii="Times New Roman" w:hAnsi="Times New Roman" w:cs="Times New Roman"/>
        </w:rPr>
        <w:t xml:space="preserve">Gürsoy, Deniz (2004). </w:t>
      </w:r>
      <w:r w:rsidRPr="009763A3">
        <w:rPr>
          <w:rFonts w:ascii="Times New Roman" w:hAnsi="Times New Roman" w:cs="Times New Roman"/>
          <w:i/>
        </w:rPr>
        <w:t>Tarihin Süzgecinde Mutfak Kültürümüz.</w:t>
      </w:r>
      <w:r w:rsidRPr="009763A3">
        <w:rPr>
          <w:rFonts w:ascii="Times New Roman" w:hAnsi="Times New Roman" w:cs="Times New Roman"/>
        </w:rPr>
        <w:t xml:space="preserve"> İstanbul: Oğlak Yayınları.</w:t>
      </w:r>
    </w:p>
    <w:p w:rsidR="00C82848" w:rsidRPr="009763A3" w:rsidRDefault="001B3886" w:rsidP="007161FD">
      <w:pPr>
        <w:spacing w:after="120" w:line="22" w:lineRule="atLeast"/>
        <w:ind w:firstLine="567"/>
        <w:jc w:val="both"/>
        <w:rPr>
          <w:rFonts w:ascii="Times New Roman" w:hAnsi="Times New Roman" w:cs="Times New Roman"/>
        </w:rPr>
      </w:pPr>
      <w:r w:rsidRPr="009763A3">
        <w:rPr>
          <w:rFonts w:ascii="Times New Roman" w:hAnsi="Times New Roman" w:cs="Times New Roman"/>
        </w:rPr>
        <w:t>Karaağaç, Günay (2008).</w:t>
      </w:r>
      <w:r w:rsidR="00C82848" w:rsidRPr="009763A3">
        <w:rPr>
          <w:rFonts w:ascii="Times New Roman" w:hAnsi="Times New Roman" w:cs="Times New Roman"/>
        </w:rPr>
        <w:t xml:space="preserve"> </w:t>
      </w:r>
      <w:r w:rsidR="00C82848" w:rsidRPr="009763A3">
        <w:rPr>
          <w:rFonts w:ascii="Times New Roman" w:hAnsi="Times New Roman" w:cs="Times New Roman"/>
          <w:i/>
        </w:rPr>
        <w:t xml:space="preserve">Türkçe </w:t>
      </w:r>
      <w:proofErr w:type="spellStart"/>
      <w:r w:rsidR="00C82848" w:rsidRPr="009763A3">
        <w:rPr>
          <w:rFonts w:ascii="Times New Roman" w:hAnsi="Times New Roman" w:cs="Times New Roman"/>
          <w:i/>
        </w:rPr>
        <w:t>Verintiler</w:t>
      </w:r>
      <w:proofErr w:type="spellEnd"/>
      <w:r w:rsidR="00C82848" w:rsidRPr="009763A3">
        <w:rPr>
          <w:rFonts w:ascii="Times New Roman" w:hAnsi="Times New Roman" w:cs="Times New Roman"/>
          <w:i/>
        </w:rPr>
        <w:t xml:space="preserve"> Sözlüğü</w:t>
      </w:r>
      <w:r w:rsidRPr="009763A3">
        <w:rPr>
          <w:rFonts w:ascii="Times New Roman" w:hAnsi="Times New Roman" w:cs="Times New Roman"/>
          <w:i/>
        </w:rPr>
        <w:t>.</w:t>
      </w:r>
      <w:r w:rsidR="00C82848" w:rsidRPr="009763A3">
        <w:rPr>
          <w:rFonts w:ascii="Times New Roman" w:hAnsi="Times New Roman" w:cs="Times New Roman"/>
        </w:rPr>
        <w:t xml:space="preserve"> Ankara: Türk Dil Kurumu Yayınları.</w:t>
      </w:r>
    </w:p>
    <w:p w:rsidR="00D45B21" w:rsidRPr="009763A3" w:rsidRDefault="00D45B21" w:rsidP="00EF493A">
      <w:pPr>
        <w:spacing w:after="120" w:line="22" w:lineRule="atLeast"/>
        <w:ind w:firstLine="567"/>
        <w:rPr>
          <w:rFonts w:ascii="Times New Roman" w:hAnsi="Times New Roman" w:cs="Times New Roman"/>
        </w:rPr>
      </w:pPr>
      <w:r w:rsidRPr="009763A3">
        <w:rPr>
          <w:rFonts w:ascii="Times New Roman" w:hAnsi="Times New Roman" w:cs="Times New Roman"/>
        </w:rPr>
        <w:t>Kenar, S</w:t>
      </w:r>
      <w:r w:rsidR="00931C43" w:rsidRPr="009763A3">
        <w:rPr>
          <w:rFonts w:ascii="Times New Roman" w:hAnsi="Times New Roman" w:cs="Times New Roman"/>
        </w:rPr>
        <w:t>eçil</w:t>
      </w:r>
      <w:r w:rsidR="000F2382" w:rsidRPr="009763A3">
        <w:rPr>
          <w:rFonts w:ascii="Times New Roman" w:hAnsi="Times New Roman" w:cs="Times New Roman"/>
        </w:rPr>
        <w:t xml:space="preserve"> (2016).</w:t>
      </w:r>
      <w:r w:rsidRPr="009763A3">
        <w:rPr>
          <w:rFonts w:ascii="Times New Roman" w:hAnsi="Times New Roman" w:cs="Times New Roman"/>
        </w:rPr>
        <w:t xml:space="preserve"> </w:t>
      </w:r>
      <w:r w:rsidRPr="009763A3">
        <w:rPr>
          <w:rFonts w:ascii="Times New Roman" w:hAnsi="Times New Roman" w:cs="Times New Roman"/>
          <w:i/>
        </w:rPr>
        <w:t>Tarihinden Tarifine Bulgur</w:t>
      </w:r>
      <w:r w:rsidR="000F2382" w:rsidRPr="009763A3">
        <w:rPr>
          <w:rFonts w:ascii="Times New Roman" w:hAnsi="Times New Roman" w:cs="Times New Roman"/>
        </w:rPr>
        <w:t>.</w:t>
      </w:r>
      <w:r w:rsidRPr="009763A3">
        <w:rPr>
          <w:rFonts w:ascii="Times New Roman" w:hAnsi="Times New Roman" w:cs="Times New Roman"/>
        </w:rPr>
        <w:t xml:space="preserve"> İstanbul: Duru Bulgur Yayınları.</w:t>
      </w:r>
    </w:p>
    <w:p w:rsidR="00997B07" w:rsidRPr="009763A3" w:rsidRDefault="00997B07" w:rsidP="00EF493A">
      <w:pPr>
        <w:tabs>
          <w:tab w:val="left" w:pos="4678"/>
        </w:tabs>
        <w:spacing w:after="120" w:line="22" w:lineRule="atLeast"/>
        <w:ind w:firstLine="567"/>
        <w:rPr>
          <w:rFonts w:ascii="Times New Roman" w:hAnsi="Times New Roman" w:cs="Times New Roman"/>
        </w:rPr>
      </w:pPr>
      <w:r w:rsidRPr="009763A3">
        <w:rPr>
          <w:rFonts w:ascii="Times New Roman" w:hAnsi="Times New Roman" w:cs="Times New Roman"/>
        </w:rPr>
        <w:t xml:space="preserve">Kesten, Fikret (2013). </w:t>
      </w:r>
      <w:r w:rsidRPr="009763A3">
        <w:rPr>
          <w:rFonts w:ascii="Times New Roman" w:hAnsi="Times New Roman" w:cs="Times New Roman"/>
          <w:i/>
        </w:rPr>
        <w:t>Sivas Sözlüğü.</w:t>
      </w:r>
      <w:r w:rsidRPr="009763A3">
        <w:rPr>
          <w:rFonts w:ascii="Times New Roman" w:hAnsi="Times New Roman" w:cs="Times New Roman"/>
        </w:rPr>
        <w:t xml:space="preserve"> Sivas: </w:t>
      </w:r>
      <w:proofErr w:type="spellStart"/>
      <w:r w:rsidRPr="009763A3">
        <w:rPr>
          <w:rFonts w:ascii="Times New Roman" w:hAnsi="Times New Roman" w:cs="Times New Roman"/>
        </w:rPr>
        <w:t>Buruciye</w:t>
      </w:r>
      <w:proofErr w:type="spellEnd"/>
      <w:r w:rsidRPr="009763A3">
        <w:rPr>
          <w:rFonts w:ascii="Times New Roman" w:hAnsi="Times New Roman" w:cs="Times New Roman"/>
        </w:rPr>
        <w:t xml:space="preserve"> Yayınları.</w:t>
      </w:r>
    </w:p>
    <w:p w:rsidR="00717E23" w:rsidRPr="009763A3" w:rsidRDefault="00717E23" w:rsidP="00EF493A">
      <w:pPr>
        <w:tabs>
          <w:tab w:val="left" w:pos="4678"/>
        </w:tabs>
        <w:spacing w:after="120" w:line="22" w:lineRule="atLeast"/>
        <w:ind w:firstLine="567"/>
        <w:rPr>
          <w:rFonts w:ascii="Times New Roman" w:hAnsi="Times New Roman" w:cs="Times New Roman"/>
        </w:rPr>
      </w:pPr>
      <w:proofErr w:type="spellStart"/>
      <w:r w:rsidRPr="009763A3">
        <w:rPr>
          <w:rFonts w:ascii="Times New Roman" w:hAnsi="Times New Roman" w:cs="Times New Roman"/>
        </w:rPr>
        <w:t>Özder</w:t>
      </w:r>
      <w:proofErr w:type="spellEnd"/>
      <w:r w:rsidRPr="009763A3">
        <w:rPr>
          <w:rFonts w:ascii="Times New Roman" w:hAnsi="Times New Roman" w:cs="Times New Roman"/>
        </w:rPr>
        <w:t xml:space="preserve">, Adil (1982). </w:t>
      </w:r>
      <w:r w:rsidRPr="009763A3">
        <w:rPr>
          <w:rFonts w:ascii="Times New Roman" w:hAnsi="Times New Roman" w:cs="Times New Roman"/>
          <w:i/>
        </w:rPr>
        <w:t>Türk Halkbiliminde Düğün-Evlilik-Akrabalık Terimleri Sözlüğü</w:t>
      </w:r>
      <w:r w:rsidRPr="009763A3">
        <w:rPr>
          <w:rFonts w:ascii="Times New Roman" w:hAnsi="Times New Roman" w:cs="Times New Roman"/>
        </w:rPr>
        <w:t>. Ankara: Ziya Gökalp Derneği Yayınları.</w:t>
      </w:r>
    </w:p>
    <w:p w:rsidR="00CB77F9" w:rsidRPr="009763A3" w:rsidRDefault="00CB77F9" w:rsidP="00EF493A">
      <w:pPr>
        <w:autoSpaceDE w:val="0"/>
        <w:autoSpaceDN w:val="0"/>
        <w:adjustRightInd w:val="0"/>
        <w:spacing w:after="120" w:line="22" w:lineRule="atLeast"/>
        <w:ind w:firstLine="567"/>
        <w:jc w:val="both"/>
        <w:rPr>
          <w:rFonts w:ascii="Times New Roman" w:hAnsi="Times New Roman" w:cs="Times New Roman"/>
        </w:rPr>
      </w:pPr>
      <w:r w:rsidRPr="009763A3">
        <w:rPr>
          <w:rFonts w:ascii="Times New Roman" w:eastAsia="CIDFont+F2" w:hAnsi="Times New Roman" w:cs="Times New Roman"/>
        </w:rPr>
        <w:t>Sarıkaya, E</w:t>
      </w:r>
      <w:r w:rsidR="009A46B2" w:rsidRPr="009763A3">
        <w:rPr>
          <w:rFonts w:ascii="Times New Roman" w:eastAsia="CIDFont+F2" w:hAnsi="Times New Roman" w:cs="Times New Roman"/>
        </w:rPr>
        <w:t>rdem</w:t>
      </w:r>
      <w:r w:rsidRPr="009763A3">
        <w:rPr>
          <w:rFonts w:ascii="Times New Roman" w:eastAsia="CIDFont+F2" w:hAnsi="Times New Roman" w:cs="Times New Roman"/>
        </w:rPr>
        <w:t xml:space="preserve"> (2019). Türk Mutfak Kültürünün Şiire Yansıması Bağlamında </w:t>
      </w:r>
      <w:proofErr w:type="spellStart"/>
      <w:r w:rsidRPr="009763A3">
        <w:rPr>
          <w:rFonts w:ascii="Times New Roman" w:eastAsia="CIDFont+F2" w:hAnsi="Times New Roman" w:cs="Times New Roman"/>
        </w:rPr>
        <w:t>Ravzî’nin</w:t>
      </w:r>
      <w:proofErr w:type="spellEnd"/>
      <w:r w:rsidRPr="009763A3">
        <w:rPr>
          <w:rFonts w:ascii="Times New Roman" w:eastAsia="CIDFont+F2" w:hAnsi="Times New Roman" w:cs="Times New Roman"/>
        </w:rPr>
        <w:t xml:space="preserve"> Pilav Kasidesi. </w:t>
      </w:r>
      <w:proofErr w:type="spellStart"/>
      <w:r w:rsidRPr="009763A3">
        <w:rPr>
          <w:rFonts w:ascii="Times New Roman" w:eastAsia="CIDFont+F2" w:hAnsi="Times New Roman" w:cs="Times New Roman"/>
          <w:i/>
        </w:rPr>
        <w:t>RumeliDE</w:t>
      </w:r>
      <w:proofErr w:type="spellEnd"/>
      <w:r w:rsidRPr="009763A3">
        <w:rPr>
          <w:rFonts w:ascii="Times New Roman" w:eastAsia="CIDFont+F2" w:hAnsi="Times New Roman" w:cs="Times New Roman"/>
          <w:i/>
        </w:rPr>
        <w:t xml:space="preserve"> Dil ve Edebiyat Araştırmaları Dergisi</w:t>
      </w:r>
      <w:r w:rsidRPr="009763A3">
        <w:rPr>
          <w:rFonts w:ascii="Times New Roman" w:eastAsia="CIDFont+F2" w:hAnsi="Times New Roman" w:cs="Times New Roman"/>
        </w:rPr>
        <w:t>, (16), 319-327</w:t>
      </w:r>
      <w:r w:rsidR="00200079">
        <w:rPr>
          <w:rFonts w:ascii="Times New Roman" w:eastAsia="CIDFont+F2" w:hAnsi="Times New Roman" w:cs="Times New Roman"/>
        </w:rPr>
        <w:t>.</w:t>
      </w:r>
    </w:p>
    <w:p w:rsidR="00551C9F" w:rsidRPr="009763A3" w:rsidRDefault="00551C9F"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lastRenderedPageBreak/>
        <w:t>S</w:t>
      </w:r>
      <w:r w:rsidR="007161FD">
        <w:rPr>
          <w:rFonts w:ascii="Times New Roman" w:hAnsi="Times New Roman" w:cs="Times New Roman"/>
        </w:rPr>
        <w:t>ezgin, Ahu ve Alper Işın (2021).</w:t>
      </w:r>
      <w:r w:rsidRPr="009763A3">
        <w:rPr>
          <w:rFonts w:ascii="Times New Roman" w:hAnsi="Times New Roman" w:cs="Times New Roman"/>
        </w:rPr>
        <w:t xml:space="preserve"> “Ege Bölgesi”, Kültürel Miras</w:t>
      </w:r>
      <w:r w:rsidR="007161FD">
        <w:rPr>
          <w:rFonts w:ascii="Times New Roman" w:hAnsi="Times New Roman" w:cs="Times New Roman"/>
        </w:rPr>
        <w:t xml:space="preserve"> Anadolu’nun Yöresel Mutfakları.</w:t>
      </w:r>
      <w:r w:rsidRPr="009763A3">
        <w:rPr>
          <w:rFonts w:ascii="Times New Roman" w:hAnsi="Times New Roman" w:cs="Times New Roman"/>
        </w:rPr>
        <w:t xml:space="preserve"> </w:t>
      </w:r>
      <w:r w:rsidR="007161FD">
        <w:rPr>
          <w:rFonts w:ascii="Times New Roman" w:hAnsi="Times New Roman" w:cs="Times New Roman"/>
        </w:rPr>
        <w:t>(</w:t>
      </w:r>
      <w:proofErr w:type="spellStart"/>
      <w:r w:rsidR="007161FD">
        <w:rPr>
          <w:rFonts w:ascii="Times New Roman" w:hAnsi="Times New Roman" w:cs="Times New Roman"/>
        </w:rPr>
        <w:t>Edt</w:t>
      </w:r>
      <w:proofErr w:type="spellEnd"/>
      <w:r w:rsidR="007161FD">
        <w:rPr>
          <w:rFonts w:ascii="Times New Roman" w:hAnsi="Times New Roman" w:cs="Times New Roman"/>
        </w:rPr>
        <w:t xml:space="preserve">. </w:t>
      </w:r>
      <w:r w:rsidRPr="009763A3">
        <w:rPr>
          <w:rFonts w:ascii="Times New Roman" w:hAnsi="Times New Roman" w:cs="Times New Roman"/>
        </w:rPr>
        <w:t>Emrah Köksal Sezgin</w:t>
      </w:r>
      <w:r w:rsidR="007161FD">
        <w:rPr>
          <w:rFonts w:ascii="Times New Roman" w:hAnsi="Times New Roman" w:cs="Times New Roman"/>
        </w:rPr>
        <w:t xml:space="preserve"> )</w:t>
      </w:r>
      <w:r w:rsidRPr="009763A3">
        <w:rPr>
          <w:rFonts w:ascii="Times New Roman" w:hAnsi="Times New Roman" w:cs="Times New Roman"/>
        </w:rPr>
        <w:t>, 1-36, Ankara: Nobel Yayınları.</w:t>
      </w:r>
    </w:p>
    <w:p w:rsidR="00F330A7" w:rsidRDefault="00F330A7"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 xml:space="preserve">Şen, Ali </w:t>
      </w:r>
      <w:r w:rsidR="00E87B82" w:rsidRPr="009763A3">
        <w:rPr>
          <w:rFonts w:ascii="Times New Roman" w:hAnsi="Times New Roman" w:cs="Times New Roman"/>
        </w:rPr>
        <w:t>(2018</w:t>
      </w:r>
      <w:r w:rsidR="000F2382" w:rsidRPr="009763A3">
        <w:rPr>
          <w:rFonts w:ascii="Times New Roman" w:hAnsi="Times New Roman" w:cs="Times New Roman"/>
        </w:rPr>
        <w:t>).</w:t>
      </w:r>
      <w:r w:rsidRPr="009763A3">
        <w:rPr>
          <w:rFonts w:ascii="Times New Roman" w:hAnsi="Times New Roman" w:cs="Times New Roman"/>
        </w:rPr>
        <w:t xml:space="preserve"> Türk Mutfak Kültür</w:t>
      </w:r>
      <w:r w:rsidR="007161FD">
        <w:rPr>
          <w:rFonts w:ascii="Times New Roman" w:hAnsi="Times New Roman" w:cs="Times New Roman"/>
        </w:rPr>
        <w:t>ünde Bulgur ve Bulgur Yemekleri.</w:t>
      </w:r>
      <w:r w:rsidRPr="009763A3">
        <w:rPr>
          <w:rFonts w:ascii="Times New Roman" w:hAnsi="Times New Roman" w:cs="Times New Roman"/>
        </w:rPr>
        <w:t xml:space="preserve"> </w:t>
      </w:r>
      <w:r w:rsidRPr="009763A3">
        <w:rPr>
          <w:rFonts w:ascii="Times New Roman" w:hAnsi="Times New Roman" w:cs="Times New Roman"/>
          <w:i/>
        </w:rPr>
        <w:t>Sosyal, Beşeri ve İdari Bilimler Alanında Yenilikçi Yaklaşımlar 3</w:t>
      </w:r>
      <w:r w:rsidRPr="009763A3">
        <w:rPr>
          <w:rFonts w:ascii="Times New Roman" w:hAnsi="Times New Roman" w:cs="Times New Roman"/>
        </w:rPr>
        <w:t xml:space="preserve"> (</w:t>
      </w:r>
      <w:proofErr w:type="spellStart"/>
      <w:r w:rsidR="007161FD">
        <w:rPr>
          <w:rFonts w:ascii="Times New Roman" w:hAnsi="Times New Roman" w:cs="Times New Roman"/>
        </w:rPr>
        <w:t>Edt</w:t>
      </w:r>
      <w:proofErr w:type="spellEnd"/>
      <w:r w:rsidR="007161FD">
        <w:rPr>
          <w:rFonts w:ascii="Times New Roman" w:hAnsi="Times New Roman" w:cs="Times New Roman"/>
        </w:rPr>
        <w:t xml:space="preserve">. </w:t>
      </w:r>
      <w:r w:rsidRPr="009763A3">
        <w:rPr>
          <w:rFonts w:ascii="Times New Roman" w:hAnsi="Times New Roman" w:cs="Times New Roman"/>
        </w:rPr>
        <w:t xml:space="preserve">Kürşad </w:t>
      </w:r>
      <w:proofErr w:type="spellStart"/>
      <w:r w:rsidRPr="009763A3">
        <w:rPr>
          <w:rFonts w:ascii="Times New Roman" w:hAnsi="Times New Roman" w:cs="Times New Roman"/>
        </w:rPr>
        <w:t>Öztalı</w:t>
      </w:r>
      <w:proofErr w:type="spellEnd"/>
      <w:r w:rsidRPr="009763A3">
        <w:rPr>
          <w:rFonts w:ascii="Times New Roman" w:hAnsi="Times New Roman" w:cs="Times New Roman"/>
        </w:rPr>
        <w:t xml:space="preserve"> </w:t>
      </w:r>
      <w:r w:rsidR="001B3886" w:rsidRPr="009763A3">
        <w:rPr>
          <w:rFonts w:ascii="Times New Roman" w:hAnsi="Times New Roman" w:cs="Times New Roman"/>
        </w:rPr>
        <w:t xml:space="preserve">), </w:t>
      </w:r>
      <w:r w:rsidRPr="009763A3">
        <w:rPr>
          <w:rFonts w:ascii="Times New Roman" w:hAnsi="Times New Roman" w:cs="Times New Roman"/>
        </w:rPr>
        <w:t>Ankara: Gece Akademi Yayınları. 717-729.</w:t>
      </w:r>
    </w:p>
    <w:p w:rsidR="0017448F" w:rsidRPr="009763A3" w:rsidRDefault="0017448F" w:rsidP="00EF493A">
      <w:pPr>
        <w:spacing w:after="120" w:line="22" w:lineRule="atLeast"/>
        <w:ind w:firstLine="567"/>
        <w:jc w:val="both"/>
        <w:rPr>
          <w:rFonts w:ascii="Times New Roman" w:hAnsi="Times New Roman" w:cs="Times New Roman"/>
        </w:rPr>
      </w:pPr>
      <w:r>
        <w:rPr>
          <w:rFonts w:ascii="Times New Roman" w:hAnsi="Times New Roman" w:cs="Times New Roman"/>
        </w:rPr>
        <w:t xml:space="preserve">Turgut Deniz, Aslıhan (2025). Türkiye Türkçesi </w:t>
      </w:r>
      <w:bookmarkStart w:id="3" w:name="_GoBack"/>
      <w:bookmarkEnd w:id="3"/>
      <w:r>
        <w:rPr>
          <w:rFonts w:ascii="Times New Roman" w:hAnsi="Times New Roman" w:cs="Times New Roman"/>
        </w:rPr>
        <w:t>Ağızlarında Mutfak Terminolojisi (</w:t>
      </w:r>
      <w:proofErr w:type="spellStart"/>
      <w:proofErr w:type="gramStart"/>
      <w:r>
        <w:rPr>
          <w:rFonts w:ascii="Times New Roman" w:hAnsi="Times New Roman" w:cs="Times New Roman"/>
        </w:rPr>
        <w:t>Yemek,Çorba</w:t>
      </w:r>
      <w:proofErr w:type="spellEnd"/>
      <w:proofErr w:type="gramEnd"/>
      <w:r>
        <w:rPr>
          <w:rFonts w:ascii="Times New Roman" w:hAnsi="Times New Roman" w:cs="Times New Roman"/>
        </w:rPr>
        <w:t>, Hamur İşleri Adları) İnceleme-Sözlük, Kırşehir Ahi Evran Üniversitesi Sosyal Bilimler Enstitüsü (Yayımlanmamış Doktora Tezi), Kırşehir.</w:t>
      </w:r>
    </w:p>
    <w:p w:rsidR="000A6238" w:rsidRPr="009763A3" w:rsidRDefault="005B1268"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Üçer</w:t>
      </w:r>
      <w:r w:rsidR="001B3886" w:rsidRPr="009763A3">
        <w:rPr>
          <w:rFonts w:ascii="Times New Roman" w:hAnsi="Times New Roman" w:cs="Times New Roman"/>
        </w:rPr>
        <w:t xml:space="preserve">, </w:t>
      </w:r>
      <w:proofErr w:type="gramStart"/>
      <w:r w:rsidR="001B3886" w:rsidRPr="009763A3">
        <w:rPr>
          <w:rFonts w:ascii="Times New Roman" w:hAnsi="Times New Roman" w:cs="Times New Roman"/>
        </w:rPr>
        <w:t>Müjgan</w:t>
      </w:r>
      <w:proofErr w:type="gramEnd"/>
      <w:r w:rsidR="001B3886" w:rsidRPr="009763A3">
        <w:rPr>
          <w:rFonts w:ascii="Times New Roman" w:hAnsi="Times New Roman" w:cs="Times New Roman"/>
        </w:rPr>
        <w:t xml:space="preserve"> ve Fatma Pekşen (2001).</w:t>
      </w:r>
      <w:r w:rsidRPr="009763A3">
        <w:rPr>
          <w:rFonts w:ascii="Times New Roman" w:hAnsi="Times New Roman" w:cs="Times New Roman"/>
        </w:rPr>
        <w:t xml:space="preserve"> </w:t>
      </w:r>
      <w:r w:rsidRPr="009763A3">
        <w:rPr>
          <w:rFonts w:ascii="Times New Roman" w:hAnsi="Times New Roman" w:cs="Times New Roman"/>
          <w:i/>
        </w:rPr>
        <w:t>Divriği’de Mutfak Kültürü</w:t>
      </w:r>
      <w:r w:rsidR="001B3886" w:rsidRPr="009763A3">
        <w:rPr>
          <w:rFonts w:ascii="Times New Roman" w:hAnsi="Times New Roman" w:cs="Times New Roman"/>
        </w:rPr>
        <w:t>.</w:t>
      </w:r>
      <w:r w:rsidRPr="009763A3">
        <w:rPr>
          <w:rFonts w:ascii="Times New Roman" w:hAnsi="Times New Roman" w:cs="Times New Roman"/>
        </w:rPr>
        <w:t xml:space="preserve"> Sivas: Sivas Hizmet Vakfı Yayınları.</w:t>
      </w:r>
    </w:p>
    <w:p w:rsidR="002722D6" w:rsidRPr="009763A3" w:rsidRDefault="00B16BDD" w:rsidP="00EF493A">
      <w:pPr>
        <w:spacing w:after="120" w:line="22" w:lineRule="atLeast"/>
        <w:ind w:firstLine="567"/>
        <w:jc w:val="both"/>
        <w:rPr>
          <w:rFonts w:ascii="Times New Roman" w:hAnsi="Times New Roman" w:cs="Times New Roman"/>
        </w:rPr>
      </w:pPr>
      <w:r w:rsidRPr="009763A3">
        <w:rPr>
          <w:rFonts w:ascii="Times New Roman" w:hAnsi="Times New Roman" w:cs="Times New Roman"/>
        </w:rPr>
        <w:t>Yılmaz Sena ve M</w:t>
      </w:r>
      <w:r w:rsidR="002722D6" w:rsidRPr="009763A3">
        <w:rPr>
          <w:rFonts w:ascii="Times New Roman" w:hAnsi="Times New Roman" w:cs="Times New Roman"/>
        </w:rPr>
        <w:t>eral Yılmaz (</w:t>
      </w:r>
      <w:r w:rsidRPr="009763A3">
        <w:rPr>
          <w:rFonts w:ascii="Times New Roman" w:hAnsi="Times New Roman" w:cs="Times New Roman"/>
        </w:rPr>
        <w:t>2022)</w:t>
      </w:r>
      <w:r w:rsidR="002722D6" w:rsidRPr="009763A3">
        <w:rPr>
          <w:rFonts w:ascii="Times New Roman" w:hAnsi="Times New Roman" w:cs="Times New Roman"/>
        </w:rPr>
        <w:t xml:space="preserve">. Türk Mutfağında Pilavın Yeri ve Coğrafi İşaretli Pilav Örnekleri, </w:t>
      </w:r>
      <w:r w:rsidR="007161FD">
        <w:rPr>
          <w:rFonts w:ascii="Times New Roman" w:hAnsi="Times New Roman" w:cs="Times New Roman"/>
        </w:rPr>
        <w:t>(</w:t>
      </w:r>
      <w:proofErr w:type="spellStart"/>
      <w:r w:rsidR="007161FD">
        <w:rPr>
          <w:rFonts w:ascii="Times New Roman" w:hAnsi="Times New Roman" w:cs="Times New Roman"/>
        </w:rPr>
        <w:t>Edt</w:t>
      </w:r>
      <w:proofErr w:type="spellEnd"/>
      <w:r w:rsidR="007161FD">
        <w:rPr>
          <w:rFonts w:ascii="Times New Roman" w:hAnsi="Times New Roman" w:cs="Times New Roman"/>
        </w:rPr>
        <w:t>. Seçim Yılmaz vd.</w:t>
      </w:r>
      <w:r w:rsidR="006F1E25" w:rsidRPr="009763A3">
        <w:rPr>
          <w:rFonts w:ascii="Times New Roman" w:hAnsi="Times New Roman" w:cs="Times New Roman"/>
        </w:rPr>
        <w:t xml:space="preserve">). </w:t>
      </w:r>
      <w:proofErr w:type="spellStart"/>
      <w:r w:rsidRPr="009763A3">
        <w:rPr>
          <w:rFonts w:ascii="Times New Roman" w:hAnsi="Times New Roman" w:cs="Times New Roman"/>
          <w:i/>
        </w:rPr>
        <w:t>Multidisiplinler</w:t>
      </w:r>
      <w:proofErr w:type="spellEnd"/>
      <w:r w:rsidRPr="009763A3">
        <w:rPr>
          <w:rFonts w:ascii="Times New Roman" w:hAnsi="Times New Roman" w:cs="Times New Roman"/>
          <w:i/>
        </w:rPr>
        <w:t xml:space="preserve"> Yönüyle Gastronomi Alanında Güncel Çalışmalar</w:t>
      </w:r>
      <w:r w:rsidRPr="009763A3">
        <w:rPr>
          <w:rFonts w:ascii="Times New Roman" w:hAnsi="Times New Roman" w:cs="Times New Roman"/>
        </w:rPr>
        <w:t>, Konya: Konya Büyükşehir Belediyesi Yayınları, 222-242.</w:t>
      </w:r>
    </w:p>
    <w:p w:rsidR="00672990" w:rsidRPr="009763A3" w:rsidRDefault="00672990" w:rsidP="00EF493A">
      <w:pPr>
        <w:autoSpaceDE w:val="0"/>
        <w:autoSpaceDN w:val="0"/>
        <w:adjustRightInd w:val="0"/>
        <w:spacing w:after="120" w:line="22" w:lineRule="atLeast"/>
        <w:ind w:firstLine="567"/>
        <w:jc w:val="both"/>
        <w:rPr>
          <w:rFonts w:ascii="Times New Roman" w:hAnsi="Times New Roman" w:cs="Times New Roman"/>
        </w:rPr>
      </w:pPr>
      <w:r w:rsidRPr="009763A3">
        <w:rPr>
          <w:rFonts w:ascii="Times New Roman" w:eastAsia="CIDFont+F2" w:hAnsi="Times New Roman" w:cs="Times New Roman"/>
        </w:rPr>
        <w:t>Yiğit, Y</w:t>
      </w:r>
      <w:r w:rsidR="00A10336" w:rsidRPr="009763A3">
        <w:rPr>
          <w:rFonts w:ascii="Times New Roman" w:eastAsia="CIDFont+F2" w:hAnsi="Times New Roman" w:cs="Times New Roman"/>
        </w:rPr>
        <w:t>usuf ve Emine Ay Yiğit</w:t>
      </w:r>
      <w:r w:rsidRPr="009763A3">
        <w:rPr>
          <w:rFonts w:ascii="Times New Roman" w:eastAsia="CIDFont+F2" w:hAnsi="Times New Roman" w:cs="Times New Roman"/>
        </w:rPr>
        <w:t xml:space="preserve"> (2016). Osmanlı Mutfak Kültürü. </w:t>
      </w:r>
      <w:r w:rsidRPr="009763A3">
        <w:rPr>
          <w:rFonts w:ascii="Times New Roman" w:eastAsia="CIDFont+F2" w:hAnsi="Times New Roman" w:cs="Times New Roman"/>
          <w:i/>
        </w:rPr>
        <w:t xml:space="preserve">3rd </w:t>
      </w:r>
      <w:proofErr w:type="spellStart"/>
      <w:r w:rsidRPr="009763A3">
        <w:rPr>
          <w:rFonts w:ascii="Times New Roman" w:eastAsia="CIDFont+F2" w:hAnsi="Times New Roman" w:cs="Times New Roman"/>
          <w:i/>
        </w:rPr>
        <w:t>Intertanional</w:t>
      </w:r>
      <w:proofErr w:type="spellEnd"/>
      <w:r w:rsidRPr="009763A3">
        <w:rPr>
          <w:rFonts w:ascii="Times New Roman" w:eastAsia="CIDFont+F2" w:hAnsi="Times New Roman" w:cs="Times New Roman"/>
          <w:i/>
        </w:rPr>
        <w:t xml:space="preserve"> </w:t>
      </w:r>
      <w:proofErr w:type="spellStart"/>
      <w:r w:rsidRPr="009763A3">
        <w:rPr>
          <w:rFonts w:ascii="Times New Roman" w:eastAsia="CIDFont+F2" w:hAnsi="Times New Roman" w:cs="Times New Roman"/>
          <w:i/>
        </w:rPr>
        <w:t>congress</w:t>
      </w:r>
      <w:proofErr w:type="spellEnd"/>
      <w:r w:rsidRPr="009763A3">
        <w:rPr>
          <w:rFonts w:ascii="Times New Roman" w:eastAsia="CIDFont+F2" w:hAnsi="Times New Roman" w:cs="Times New Roman"/>
          <w:i/>
        </w:rPr>
        <w:t xml:space="preserve"> on </w:t>
      </w:r>
      <w:proofErr w:type="spellStart"/>
      <w:r w:rsidRPr="009763A3">
        <w:rPr>
          <w:rFonts w:ascii="Times New Roman" w:eastAsia="CIDFont+F2" w:hAnsi="Times New Roman" w:cs="Times New Roman"/>
          <w:i/>
        </w:rPr>
        <w:t>social</w:t>
      </w:r>
      <w:proofErr w:type="spellEnd"/>
      <w:r w:rsidRPr="009763A3">
        <w:rPr>
          <w:rFonts w:ascii="Times New Roman" w:eastAsia="CIDFont+F2" w:hAnsi="Times New Roman" w:cs="Times New Roman"/>
          <w:i/>
        </w:rPr>
        <w:t xml:space="preserve"> </w:t>
      </w:r>
      <w:proofErr w:type="spellStart"/>
      <w:r w:rsidRPr="009763A3">
        <w:rPr>
          <w:rFonts w:ascii="Times New Roman" w:eastAsia="CIDFont+F2" w:hAnsi="Times New Roman" w:cs="Times New Roman"/>
          <w:i/>
        </w:rPr>
        <w:t>sciences</w:t>
      </w:r>
      <w:proofErr w:type="spellEnd"/>
      <w:r w:rsidRPr="009763A3">
        <w:rPr>
          <w:rFonts w:ascii="Times New Roman" w:eastAsia="CIDFont+F2" w:hAnsi="Times New Roman" w:cs="Times New Roman"/>
          <w:i/>
        </w:rPr>
        <w:t xml:space="preserve">, </w:t>
      </w:r>
      <w:proofErr w:type="spellStart"/>
      <w:r w:rsidRPr="009763A3">
        <w:rPr>
          <w:rFonts w:ascii="Times New Roman" w:eastAsia="CIDFont+F2" w:hAnsi="Times New Roman" w:cs="Times New Roman"/>
          <w:i/>
        </w:rPr>
        <w:t>China</w:t>
      </w:r>
      <w:proofErr w:type="spellEnd"/>
      <w:r w:rsidRPr="009763A3">
        <w:rPr>
          <w:rFonts w:ascii="Times New Roman" w:eastAsia="CIDFont+F2" w:hAnsi="Times New Roman" w:cs="Times New Roman"/>
          <w:i/>
        </w:rPr>
        <w:t xml:space="preserve"> </w:t>
      </w:r>
      <w:proofErr w:type="spellStart"/>
      <w:r w:rsidRPr="009763A3">
        <w:rPr>
          <w:rFonts w:ascii="Times New Roman" w:eastAsia="CIDFont+F2" w:hAnsi="Times New Roman" w:cs="Times New Roman"/>
          <w:i/>
        </w:rPr>
        <w:t>to</w:t>
      </w:r>
      <w:proofErr w:type="spellEnd"/>
      <w:r w:rsidRPr="009763A3">
        <w:rPr>
          <w:rFonts w:ascii="Times New Roman" w:eastAsia="CIDFont+F2" w:hAnsi="Times New Roman" w:cs="Times New Roman"/>
          <w:i/>
        </w:rPr>
        <w:t xml:space="preserve"> </w:t>
      </w:r>
      <w:proofErr w:type="spellStart"/>
      <w:r w:rsidRPr="009763A3">
        <w:rPr>
          <w:rFonts w:ascii="Times New Roman" w:eastAsia="CIDFont+F2" w:hAnsi="Times New Roman" w:cs="Times New Roman"/>
          <w:i/>
        </w:rPr>
        <w:t>Adriatic</w:t>
      </w:r>
      <w:proofErr w:type="spellEnd"/>
      <w:r w:rsidRPr="009763A3">
        <w:rPr>
          <w:rFonts w:ascii="Times New Roman" w:eastAsia="CIDFont+F2" w:hAnsi="Times New Roman" w:cs="Times New Roman"/>
          <w:i/>
        </w:rPr>
        <w:t xml:space="preserve"> (27.10.2016-30.10.2016),</w:t>
      </w:r>
      <w:r w:rsidRPr="009763A3">
        <w:rPr>
          <w:rFonts w:ascii="Times New Roman" w:eastAsia="CIDFont+F2" w:hAnsi="Times New Roman" w:cs="Times New Roman"/>
        </w:rPr>
        <w:t xml:space="preserve"> 8-22.</w:t>
      </w:r>
    </w:p>
    <w:p w:rsidR="00620E4F" w:rsidRPr="009763A3" w:rsidRDefault="00A101FB" w:rsidP="00EF493A">
      <w:pPr>
        <w:spacing w:after="120" w:line="22" w:lineRule="atLeast"/>
        <w:ind w:firstLine="567"/>
        <w:rPr>
          <w:rFonts w:ascii="Times New Roman" w:hAnsi="Times New Roman" w:cs="Times New Roman"/>
          <w:color w:val="000000"/>
          <w:shd w:val="clear" w:color="auto" w:fill="FFFFFF"/>
        </w:rPr>
      </w:pPr>
      <w:r w:rsidRPr="009763A3">
        <w:rPr>
          <w:rFonts w:ascii="Times New Roman" w:hAnsi="Times New Roman" w:cs="Times New Roman"/>
          <w:color w:val="000000"/>
          <w:shd w:val="clear" w:color="auto" w:fill="FFFFFF"/>
        </w:rPr>
        <w:t>https://sozluk.gov.tr/ (Erişim tarihi: 28.08.2025)</w:t>
      </w:r>
    </w:p>
    <w:p w:rsidR="00A101FB" w:rsidRPr="009763A3" w:rsidRDefault="00A101FB" w:rsidP="00DE5056">
      <w:pPr>
        <w:spacing w:after="120" w:line="240" w:lineRule="auto"/>
        <w:rPr>
          <w:rFonts w:ascii="Times New Roman" w:hAnsi="Times New Roman" w:cs="Times New Roman"/>
        </w:rPr>
      </w:pPr>
    </w:p>
    <w:sectPr w:rsidR="00A101FB" w:rsidRPr="009763A3" w:rsidSect="008A766D">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1D"/>
    <w:rsid w:val="000252E8"/>
    <w:rsid w:val="00031CB5"/>
    <w:rsid w:val="00036979"/>
    <w:rsid w:val="0007384F"/>
    <w:rsid w:val="00076433"/>
    <w:rsid w:val="00080117"/>
    <w:rsid w:val="000964A8"/>
    <w:rsid w:val="000A55B7"/>
    <w:rsid w:val="000A6238"/>
    <w:rsid w:val="000B016C"/>
    <w:rsid w:val="000D43B2"/>
    <w:rsid w:val="000D7C4B"/>
    <w:rsid w:val="000E1C24"/>
    <w:rsid w:val="000E25B2"/>
    <w:rsid w:val="000F2382"/>
    <w:rsid w:val="00123D75"/>
    <w:rsid w:val="00124AE7"/>
    <w:rsid w:val="0015274F"/>
    <w:rsid w:val="001600FB"/>
    <w:rsid w:val="00164019"/>
    <w:rsid w:val="00165103"/>
    <w:rsid w:val="00165F20"/>
    <w:rsid w:val="00171253"/>
    <w:rsid w:val="0017448F"/>
    <w:rsid w:val="00184368"/>
    <w:rsid w:val="001B3886"/>
    <w:rsid w:val="00200079"/>
    <w:rsid w:val="00230E9F"/>
    <w:rsid w:val="002362D2"/>
    <w:rsid w:val="00236596"/>
    <w:rsid w:val="00242F0B"/>
    <w:rsid w:val="00245B29"/>
    <w:rsid w:val="00254F63"/>
    <w:rsid w:val="00261894"/>
    <w:rsid w:val="002722D6"/>
    <w:rsid w:val="002A7F66"/>
    <w:rsid w:val="002B0AD5"/>
    <w:rsid w:val="002E68FD"/>
    <w:rsid w:val="002F0680"/>
    <w:rsid w:val="002F2509"/>
    <w:rsid w:val="00304347"/>
    <w:rsid w:val="0030489E"/>
    <w:rsid w:val="00313411"/>
    <w:rsid w:val="0032517C"/>
    <w:rsid w:val="0032772F"/>
    <w:rsid w:val="00343709"/>
    <w:rsid w:val="00344E04"/>
    <w:rsid w:val="00350E51"/>
    <w:rsid w:val="003752D1"/>
    <w:rsid w:val="003A680C"/>
    <w:rsid w:val="003A7A84"/>
    <w:rsid w:val="003B7F32"/>
    <w:rsid w:val="003D5B6D"/>
    <w:rsid w:val="003E1558"/>
    <w:rsid w:val="0043547A"/>
    <w:rsid w:val="00437CA3"/>
    <w:rsid w:val="004407A5"/>
    <w:rsid w:val="00473640"/>
    <w:rsid w:val="00482D0B"/>
    <w:rsid w:val="004B71B0"/>
    <w:rsid w:val="004E16C4"/>
    <w:rsid w:val="004E4C63"/>
    <w:rsid w:val="004F16CC"/>
    <w:rsid w:val="004F782A"/>
    <w:rsid w:val="00524D06"/>
    <w:rsid w:val="00536ED7"/>
    <w:rsid w:val="00541CD1"/>
    <w:rsid w:val="00542F98"/>
    <w:rsid w:val="00551C9F"/>
    <w:rsid w:val="00557E0A"/>
    <w:rsid w:val="00560284"/>
    <w:rsid w:val="00565681"/>
    <w:rsid w:val="00583C33"/>
    <w:rsid w:val="00585AFC"/>
    <w:rsid w:val="00592A83"/>
    <w:rsid w:val="0059707C"/>
    <w:rsid w:val="005A64D6"/>
    <w:rsid w:val="005B04D3"/>
    <w:rsid w:val="005B1268"/>
    <w:rsid w:val="005D54A2"/>
    <w:rsid w:val="005E31A4"/>
    <w:rsid w:val="005F167D"/>
    <w:rsid w:val="00613018"/>
    <w:rsid w:val="00620E4F"/>
    <w:rsid w:val="006610C3"/>
    <w:rsid w:val="00662570"/>
    <w:rsid w:val="0066607D"/>
    <w:rsid w:val="00672990"/>
    <w:rsid w:val="006841DC"/>
    <w:rsid w:val="0068701C"/>
    <w:rsid w:val="006C3261"/>
    <w:rsid w:val="006C3FE1"/>
    <w:rsid w:val="006D5C2F"/>
    <w:rsid w:val="006E1CB0"/>
    <w:rsid w:val="006F1E25"/>
    <w:rsid w:val="006F4264"/>
    <w:rsid w:val="006F5DA3"/>
    <w:rsid w:val="0071315A"/>
    <w:rsid w:val="007143C8"/>
    <w:rsid w:val="007161FD"/>
    <w:rsid w:val="00717E23"/>
    <w:rsid w:val="00732143"/>
    <w:rsid w:val="007526F8"/>
    <w:rsid w:val="00752DC1"/>
    <w:rsid w:val="00765E91"/>
    <w:rsid w:val="0077055F"/>
    <w:rsid w:val="007765D9"/>
    <w:rsid w:val="007856ED"/>
    <w:rsid w:val="00785838"/>
    <w:rsid w:val="00797C8A"/>
    <w:rsid w:val="007A0494"/>
    <w:rsid w:val="007B0264"/>
    <w:rsid w:val="007F5519"/>
    <w:rsid w:val="008016B1"/>
    <w:rsid w:val="0081491D"/>
    <w:rsid w:val="00815BF2"/>
    <w:rsid w:val="00815E4E"/>
    <w:rsid w:val="008232C0"/>
    <w:rsid w:val="008236B2"/>
    <w:rsid w:val="00823E45"/>
    <w:rsid w:val="0083319A"/>
    <w:rsid w:val="00834D56"/>
    <w:rsid w:val="00843136"/>
    <w:rsid w:val="0084557D"/>
    <w:rsid w:val="00855043"/>
    <w:rsid w:val="0085607E"/>
    <w:rsid w:val="0087039E"/>
    <w:rsid w:val="00872A6F"/>
    <w:rsid w:val="00883F8E"/>
    <w:rsid w:val="008970CA"/>
    <w:rsid w:val="008A65BC"/>
    <w:rsid w:val="008A766D"/>
    <w:rsid w:val="008D1F74"/>
    <w:rsid w:val="008E0994"/>
    <w:rsid w:val="008F18D3"/>
    <w:rsid w:val="00902EC1"/>
    <w:rsid w:val="0091169A"/>
    <w:rsid w:val="00930B6D"/>
    <w:rsid w:val="00931C43"/>
    <w:rsid w:val="00937201"/>
    <w:rsid w:val="0094016C"/>
    <w:rsid w:val="0094483F"/>
    <w:rsid w:val="00955964"/>
    <w:rsid w:val="0095606F"/>
    <w:rsid w:val="00964344"/>
    <w:rsid w:val="0096615D"/>
    <w:rsid w:val="009763A3"/>
    <w:rsid w:val="0099533D"/>
    <w:rsid w:val="00997B07"/>
    <w:rsid w:val="009A46B2"/>
    <w:rsid w:val="009C022B"/>
    <w:rsid w:val="009C4735"/>
    <w:rsid w:val="009D5A27"/>
    <w:rsid w:val="009E11C1"/>
    <w:rsid w:val="009E7A37"/>
    <w:rsid w:val="009F065B"/>
    <w:rsid w:val="009F683D"/>
    <w:rsid w:val="00A02647"/>
    <w:rsid w:val="00A101FB"/>
    <w:rsid w:val="00A10336"/>
    <w:rsid w:val="00A1593A"/>
    <w:rsid w:val="00A26F29"/>
    <w:rsid w:val="00A27E4F"/>
    <w:rsid w:val="00A308F8"/>
    <w:rsid w:val="00A357DF"/>
    <w:rsid w:val="00A42379"/>
    <w:rsid w:val="00A444EA"/>
    <w:rsid w:val="00A51385"/>
    <w:rsid w:val="00A56820"/>
    <w:rsid w:val="00A63402"/>
    <w:rsid w:val="00A66EEC"/>
    <w:rsid w:val="00A81335"/>
    <w:rsid w:val="00A93829"/>
    <w:rsid w:val="00AD025B"/>
    <w:rsid w:val="00AE6C08"/>
    <w:rsid w:val="00AF46A5"/>
    <w:rsid w:val="00B0486E"/>
    <w:rsid w:val="00B048E0"/>
    <w:rsid w:val="00B05C8B"/>
    <w:rsid w:val="00B0649D"/>
    <w:rsid w:val="00B16BDD"/>
    <w:rsid w:val="00B473B3"/>
    <w:rsid w:val="00B564A9"/>
    <w:rsid w:val="00B57DF6"/>
    <w:rsid w:val="00B71304"/>
    <w:rsid w:val="00BB2BDA"/>
    <w:rsid w:val="00BB63D0"/>
    <w:rsid w:val="00BB6B9B"/>
    <w:rsid w:val="00BE2F85"/>
    <w:rsid w:val="00C0639E"/>
    <w:rsid w:val="00C079A0"/>
    <w:rsid w:val="00C17864"/>
    <w:rsid w:val="00C3075D"/>
    <w:rsid w:val="00C37181"/>
    <w:rsid w:val="00C5146C"/>
    <w:rsid w:val="00C63952"/>
    <w:rsid w:val="00C64DF2"/>
    <w:rsid w:val="00C64FC5"/>
    <w:rsid w:val="00C71543"/>
    <w:rsid w:val="00C72949"/>
    <w:rsid w:val="00C76274"/>
    <w:rsid w:val="00C77D6C"/>
    <w:rsid w:val="00C82848"/>
    <w:rsid w:val="00C9468D"/>
    <w:rsid w:val="00CB5BE5"/>
    <w:rsid w:val="00CB77F9"/>
    <w:rsid w:val="00CC0D33"/>
    <w:rsid w:val="00CC7FA6"/>
    <w:rsid w:val="00CF04C0"/>
    <w:rsid w:val="00D02D30"/>
    <w:rsid w:val="00D10FF3"/>
    <w:rsid w:val="00D43A25"/>
    <w:rsid w:val="00D45B21"/>
    <w:rsid w:val="00D52D7F"/>
    <w:rsid w:val="00D54372"/>
    <w:rsid w:val="00D62CAF"/>
    <w:rsid w:val="00D67373"/>
    <w:rsid w:val="00D719F7"/>
    <w:rsid w:val="00D748E5"/>
    <w:rsid w:val="00D80E96"/>
    <w:rsid w:val="00DC4974"/>
    <w:rsid w:val="00DC5863"/>
    <w:rsid w:val="00DC76C0"/>
    <w:rsid w:val="00DD100B"/>
    <w:rsid w:val="00DE09D8"/>
    <w:rsid w:val="00DE5056"/>
    <w:rsid w:val="00DE5C83"/>
    <w:rsid w:val="00DF53EB"/>
    <w:rsid w:val="00E12482"/>
    <w:rsid w:val="00E262D7"/>
    <w:rsid w:val="00E355AD"/>
    <w:rsid w:val="00E43456"/>
    <w:rsid w:val="00E43C69"/>
    <w:rsid w:val="00E44A0E"/>
    <w:rsid w:val="00E4758D"/>
    <w:rsid w:val="00E560D0"/>
    <w:rsid w:val="00E74BE4"/>
    <w:rsid w:val="00E77FAF"/>
    <w:rsid w:val="00E80479"/>
    <w:rsid w:val="00E87B82"/>
    <w:rsid w:val="00E957C6"/>
    <w:rsid w:val="00E96D95"/>
    <w:rsid w:val="00E97D6B"/>
    <w:rsid w:val="00EE33C6"/>
    <w:rsid w:val="00EF493A"/>
    <w:rsid w:val="00F222C5"/>
    <w:rsid w:val="00F30B68"/>
    <w:rsid w:val="00F330A7"/>
    <w:rsid w:val="00F33F42"/>
    <w:rsid w:val="00F37066"/>
    <w:rsid w:val="00F4361B"/>
    <w:rsid w:val="00F45CDB"/>
    <w:rsid w:val="00F82CB0"/>
    <w:rsid w:val="00FA1962"/>
    <w:rsid w:val="00FB6EBF"/>
    <w:rsid w:val="00FC3340"/>
    <w:rsid w:val="00FC620F"/>
    <w:rsid w:val="00FC78FE"/>
    <w:rsid w:val="00FD1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68F0"/>
  <w15:docId w15:val="{E3C89476-6BBC-4118-B432-0F2A0B60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D5B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semiHidden/>
    <w:unhideWhenUsed/>
    <w:qFormat/>
    <w:rsid w:val="008E0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5B6D"/>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997B07"/>
    <w:pPr>
      <w:spacing w:after="160" w:line="259" w:lineRule="auto"/>
      <w:ind w:left="720"/>
      <w:contextualSpacing/>
    </w:pPr>
    <w:rPr>
      <w:rFonts w:ascii="Times New Roman" w:hAnsi="Times New Roman"/>
      <w:sz w:val="24"/>
    </w:rPr>
  </w:style>
  <w:style w:type="character" w:styleId="Kpr">
    <w:name w:val="Hyperlink"/>
    <w:basedOn w:val="VarsaylanParagrafYazTipi"/>
    <w:uiPriority w:val="99"/>
    <w:unhideWhenUsed/>
    <w:rsid w:val="0085607E"/>
    <w:rPr>
      <w:color w:val="0000FF" w:themeColor="hyperlink"/>
      <w:u w:val="single"/>
    </w:rPr>
  </w:style>
  <w:style w:type="character" w:customStyle="1" w:styleId="Balk3Char">
    <w:name w:val="Başlık 3 Char"/>
    <w:basedOn w:val="VarsaylanParagrafYazTipi"/>
    <w:link w:val="Balk3"/>
    <w:uiPriority w:val="9"/>
    <w:semiHidden/>
    <w:rsid w:val="008E099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362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B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564A9"/>
    <w:rPr>
      <w:rFonts w:ascii="Courier New" w:eastAsia="Times New Roman" w:hAnsi="Courier New" w:cs="Courier New"/>
      <w:sz w:val="20"/>
      <w:szCs w:val="20"/>
      <w:lang w:eastAsia="tr-TR"/>
    </w:rPr>
  </w:style>
  <w:style w:type="character" w:customStyle="1" w:styleId="y2iqfc">
    <w:name w:val="y2iqfc"/>
    <w:basedOn w:val="VarsaylanParagrafYazTipi"/>
    <w:rsid w:val="00B5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13">
      <w:bodyDiv w:val="1"/>
      <w:marLeft w:val="0"/>
      <w:marRight w:val="0"/>
      <w:marTop w:val="0"/>
      <w:marBottom w:val="0"/>
      <w:divBdr>
        <w:top w:val="none" w:sz="0" w:space="0" w:color="auto"/>
        <w:left w:val="none" w:sz="0" w:space="0" w:color="auto"/>
        <w:bottom w:val="none" w:sz="0" w:space="0" w:color="auto"/>
        <w:right w:val="none" w:sz="0" w:space="0" w:color="auto"/>
      </w:divBdr>
    </w:div>
    <w:div w:id="47389330">
      <w:bodyDiv w:val="1"/>
      <w:marLeft w:val="0"/>
      <w:marRight w:val="0"/>
      <w:marTop w:val="0"/>
      <w:marBottom w:val="0"/>
      <w:divBdr>
        <w:top w:val="none" w:sz="0" w:space="0" w:color="auto"/>
        <w:left w:val="none" w:sz="0" w:space="0" w:color="auto"/>
        <w:bottom w:val="none" w:sz="0" w:space="0" w:color="auto"/>
        <w:right w:val="none" w:sz="0" w:space="0" w:color="auto"/>
      </w:divBdr>
    </w:div>
    <w:div w:id="216943311">
      <w:bodyDiv w:val="1"/>
      <w:marLeft w:val="0"/>
      <w:marRight w:val="0"/>
      <w:marTop w:val="0"/>
      <w:marBottom w:val="0"/>
      <w:divBdr>
        <w:top w:val="none" w:sz="0" w:space="0" w:color="auto"/>
        <w:left w:val="none" w:sz="0" w:space="0" w:color="auto"/>
        <w:bottom w:val="none" w:sz="0" w:space="0" w:color="auto"/>
        <w:right w:val="none" w:sz="0" w:space="0" w:color="auto"/>
      </w:divBdr>
    </w:div>
    <w:div w:id="818114012">
      <w:bodyDiv w:val="1"/>
      <w:marLeft w:val="0"/>
      <w:marRight w:val="0"/>
      <w:marTop w:val="0"/>
      <w:marBottom w:val="0"/>
      <w:divBdr>
        <w:top w:val="none" w:sz="0" w:space="0" w:color="auto"/>
        <w:left w:val="none" w:sz="0" w:space="0" w:color="auto"/>
        <w:bottom w:val="none" w:sz="0" w:space="0" w:color="auto"/>
        <w:right w:val="none" w:sz="0" w:space="0" w:color="auto"/>
      </w:divBdr>
    </w:div>
    <w:div w:id="855195695">
      <w:bodyDiv w:val="1"/>
      <w:marLeft w:val="0"/>
      <w:marRight w:val="0"/>
      <w:marTop w:val="0"/>
      <w:marBottom w:val="0"/>
      <w:divBdr>
        <w:top w:val="none" w:sz="0" w:space="0" w:color="auto"/>
        <w:left w:val="none" w:sz="0" w:space="0" w:color="auto"/>
        <w:bottom w:val="none" w:sz="0" w:space="0" w:color="auto"/>
        <w:right w:val="none" w:sz="0" w:space="0" w:color="auto"/>
      </w:divBdr>
    </w:div>
    <w:div w:id="1568301750">
      <w:bodyDiv w:val="1"/>
      <w:marLeft w:val="0"/>
      <w:marRight w:val="0"/>
      <w:marTop w:val="0"/>
      <w:marBottom w:val="0"/>
      <w:divBdr>
        <w:top w:val="none" w:sz="0" w:space="0" w:color="auto"/>
        <w:left w:val="none" w:sz="0" w:space="0" w:color="auto"/>
        <w:bottom w:val="none" w:sz="0" w:space="0" w:color="auto"/>
        <w:right w:val="none" w:sz="0" w:space="0" w:color="auto"/>
      </w:divBdr>
    </w:div>
    <w:div w:id="19343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zluk.gov.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ozluk.gov.tr/" TargetMode="External"/><Relationship Id="rId5" Type="http://schemas.openxmlformats.org/officeDocument/2006/relationships/hyperlink" Target="https://sozluk.gov.tr/31.07.2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E7F7-8AF0-43A2-921B-C91B9704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4931</Words>
  <Characters>28111</Characters>
  <Application>Microsoft Office Word</Application>
  <DocSecurity>0</DocSecurity>
  <Lines>234</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Fehmi Erdoğan</dc:creator>
  <cp:lastModifiedBy>Songül ERDOĞAN</cp:lastModifiedBy>
  <cp:revision>8</cp:revision>
  <dcterms:created xsi:type="dcterms:W3CDTF">2025-09-12T07:15:00Z</dcterms:created>
  <dcterms:modified xsi:type="dcterms:W3CDTF">2025-09-12T08:23:00Z</dcterms:modified>
</cp:coreProperties>
</file>